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360" w:lineRule="auto"/>
        <w:jc w:val="center"/>
        <w:rPr>
          <w:rFonts w:eastAsia="黑体"/>
          <w:color w:val="000000" w:themeColor="text1"/>
          <w:kern w:val="0"/>
          <w:sz w:val="36"/>
          <w:szCs w:val="36"/>
        </w:rPr>
      </w:pPr>
      <w:r>
        <w:rPr>
          <w:rFonts w:hint="eastAsia" w:eastAsia="黑体"/>
          <w:color w:val="000000" w:themeColor="text1"/>
          <w:kern w:val="0"/>
          <w:sz w:val="44"/>
          <w:szCs w:val="44"/>
        </w:rPr>
        <w:drawing>
          <wp:anchor distT="0" distB="0" distL="114300" distR="114300" simplePos="0" relativeHeight="251658240" behindDoc="0" locked="0" layoutInCell="1" allowOverlap="1">
            <wp:simplePos x="0" y="0"/>
            <wp:positionH relativeFrom="page">
              <wp:posOffset>11176000</wp:posOffset>
            </wp:positionH>
            <wp:positionV relativeFrom="topMargin">
              <wp:posOffset>12649200</wp:posOffset>
            </wp:positionV>
            <wp:extent cx="355600" cy="495300"/>
            <wp:effectExtent l="0" t="0" r="6350" b="0"/>
            <wp:wrapNone/>
            <wp:docPr id="100082" name="图片 1000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82" name="图片 100082"/>
                    <pic:cNvPicPr>
                      <a:picLocks noChangeAspect="1"/>
                    </pic:cNvPicPr>
                  </pic:nvPicPr>
                  <pic:blipFill>
                    <a:blip r:embed="rId5"/>
                    <a:stretch>
                      <a:fillRect/>
                    </a:stretch>
                  </pic:blipFill>
                  <pic:spPr>
                    <a:xfrm>
                      <a:off x="0" y="0"/>
                      <a:ext cx="355600" cy="495300"/>
                    </a:xfrm>
                    <a:prstGeom prst="rect">
                      <a:avLst/>
                    </a:prstGeom>
                  </pic:spPr>
                </pic:pic>
              </a:graphicData>
            </a:graphic>
          </wp:anchor>
        </w:drawing>
      </w:r>
      <w:r>
        <w:rPr>
          <w:rFonts w:hint="eastAsia" w:eastAsia="黑体"/>
          <w:color w:val="000000" w:themeColor="text1"/>
          <w:kern w:val="0"/>
          <w:sz w:val="44"/>
          <w:szCs w:val="44"/>
        </w:rPr>
        <w:drawing>
          <wp:anchor distT="0" distB="0" distL="114300" distR="114300" simplePos="0" relativeHeight="251659264" behindDoc="0" locked="0" layoutInCell="1" allowOverlap="1">
            <wp:simplePos x="0" y="0"/>
            <wp:positionH relativeFrom="page">
              <wp:posOffset>12458700</wp:posOffset>
            </wp:positionH>
            <wp:positionV relativeFrom="topMargin">
              <wp:posOffset>11734800</wp:posOffset>
            </wp:positionV>
            <wp:extent cx="482600" cy="406400"/>
            <wp:effectExtent l="0" t="0" r="0" b="0"/>
            <wp:wrapNone/>
            <wp:docPr id="100040" name="图片 10004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0" name="图片 100040" descr="学科网(www.zxxk.com)--教育资源门户，提供试题试卷、教案、课件、教学论文、素材等各类教学资源库下载，还有大量丰富的教学资讯！"/>
                    <pic:cNvPicPr>
                      <a:picLocks noChangeAspect="1"/>
                    </pic:cNvPicPr>
                  </pic:nvPicPr>
                  <pic:blipFill>
                    <a:blip r:embed="rId6" cstate="print"/>
                    <a:stretch>
                      <a:fillRect/>
                    </a:stretch>
                  </pic:blipFill>
                  <pic:spPr>
                    <a:xfrm>
                      <a:off x="0" y="0"/>
                      <a:ext cx="482600" cy="406400"/>
                    </a:xfrm>
                    <a:prstGeom prst="rect">
                      <a:avLst/>
                    </a:prstGeom>
                  </pic:spPr>
                </pic:pic>
              </a:graphicData>
            </a:graphic>
          </wp:anchor>
        </w:drawing>
      </w:r>
      <w:r>
        <w:rPr>
          <w:rFonts w:hint="eastAsia" w:eastAsia="黑体"/>
          <w:color w:val="000000" w:themeColor="text1"/>
          <w:kern w:val="0"/>
          <w:sz w:val="44"/>
          <w:szCs w:val="44"/>
        </w:rPr>
        <w:t>专题一</w:t>
      </w:r>
      <w:r>
        <w:rPr>
          <w:rFonts w:eastAsia="黑体"/>
          <w:color w:val="000000" w:themeColor="text1"/>
          <w:kern w:val="0"/>
          <w:sz w:val="44"/>
          <w:szCs w:val="44"/>
        </w:rPr>
        <w:t xml:space="preserve">  </w:t>
      </w:r>
      <w:r>
        <w:rPr>
          <w:rFonts w:hint="eastAsia" w:eastAsia="黑体"/>
          <w:color w:val="000000" w:themeColor="text1"/>
          <w:kern w:val="0"/>
          <w:sz w:val="44"/>
          <w:szCs w:val="44"/>
        </w:rPr>
        <w:t>空气中氧气含量的测定及氧气的制取</w:t>
      </w:r>
    </w:p>
    <w:p>
      <w:pPr>
        <w:spacing w:line="360" w:lineRule="auto"/>
        <w:jc w:val="left"/>
        <w:rPr>
          <w:rFonts w:eastAsia="黑体"/>
          <w:sz w:val="24"/>
          <w:szCs w:val="24"/>
        </w:rPr>
      </w:pPr>
      <w:r>
        <w:rPr>
          <w:rFonts w:eastAsia="黑体"/>
          <w:sz w:val="24"/>
          <w:szCs w:val="24"/>
        </w:rPr>
        <w:drawing>
          <wp:inline distT="0" distB="0" distL="0" distR="0">
            <wp:extent cx="1778635" cy="438150"/>
            <wp:effectExtent l="19050" t="0" r="0" b="0"/>
            <wp:docPr id="7" name="图片 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4" descr="学科网(www.zxxk.com)--教育资源门户，提供试题试卷、教案、课件、教学论文、素材等各类教学资源库下载，还有大量丰富的教学资讯！"/>
                    <pic:cNvPicPr>
                      <a:picLocks noChangeAspect="1" noChangeArrowheads="1"/>
                    </pic:cNvPicPr>
                  </pic:nvPicPr>
                  <pic:blipFill>
                    <a:blip r:embed="rId7" cstate="print"/>
                    <a:stretch>
                      <a:fillRect/>
                    </a:stretch>
                  </pic:blipFill>
                  <pic:spPr>
                    <a:xfrm>
                      <a:off x="0" y="0"/>
                      <a:ext cx="1784227" cy="439450"/>
                    </a:xfrm>
                    <a:prstGeom prst="rect">
                      <a:avLst/>
                    </a:prstGeom>
                    <a:noFill/>
                    <a:ln w="9525">
                      <a:noFill/>
                      <a:miter lim="800000"/>
                      <a:headEnd/>
                      <a:tailEnd/>
                    </a:ln>
                  </pic:spPr>
                </pic:pic>
              </a:graphicData>
            </a:graphic>
          </wp:inline>
        </w:drawing>
      </w:r>
    </w:p>
    <w:p>
      <w:pPr>
        <w:widowControl/>
        <w:tabs>
          <w:tab w:val="left" w:pos="1871"/>
          <w:tab w:val="left" w:pos="3407"/>
          <w:tab w:val="left" w:pos="4949"/>
          <w:tab w:val="left" w:pos="6599"/>
        </w:tabs>
        <w:jc w:val="left"/>
        <w:textAlignment w:val="center"/>
        <w:rPr>
          <w:rFonts w:eastAsia="黑体"/>
          <w:b/>
          <w:bCs/>
          <w:sz w:val="24"/>
          <w:szCs w:val="24"/>
        </w:rPr>
      </w:pPr>
      <w:r>
        <w:rPr>
          <w:rFonts w:hint="eastAsia" w:ascii="楷体" w:hAnsi="楷体" w:eastAsia="楷体" w:cs="楷体"/>
          <w:b/>
          <w:bCs/>
          <w:color w:val="4BACC6" w:themeColor="accent5"/>
          <w:kern w:val="0"/>
          <w:sz w:val="28"/>
          <w:szCs w:val="28"/>
        </w:rPr>
        <w:t xml:space="preserve">重点突破 </w:t>
      </w:r>
      <w:r>
        <w:rPr>
          <w:rFonts w:hint="eastAsia" w:hAnsi="宋体"/>
          <w:b/>
          <w:color w:val="000000"/>
          <w:kern w:val="0"/>
          <w:sz w:val="28"/>
          <w:szCs w:val="28"/>
        </w:rPr>
        <w:drawing>
          <wp:inline distT="0" distB="0" distL="0" distR="0">
            <wp:extent cx="372110" cy="389255"/>
            <wp:effectExtent l="19050" t="0" r="8326" b="0"/>
            <wp:docPr id="4" name="图片 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descr="学科网(www.zxxk.com)--教育资源门户，提供试题试卷、教案、课件、教学论文、素材等各类教学资源库下载，还有大量丰富的教学资讯！"/>
                    <pic:cNvPicPr>
                      <a:picLocks noChangeAspect="1"/>
                    </pic:cNvPicPr>
                  </pic:nvPicPr>
                  <pic:blipFill>
                    <a:blip/>
                    <a:stretch>
                      <a:fillRect/>
                    </a:stretch>
                  </pic:blipFill>
                  <pic:spPr>
                    <a:xfrm>
                      <a:off x="0" y="0"/>
                      <a:ext cx="375368" cy="392430"/>
                    </a:xfrm>
                    <a:prstGeom prst="rect">
                      <a:avLst/>
                    </a:prstGeom>
                  </pic:spPr>
                </pic:pic>
              </a:graphicData>
            </a:graphic>
          </wp:inline>
        </w:drawing>
      </w:r>
      <w:r>
        <w:rPr>
          <w:rFonts w:hint="eastAsia" w:ascii="楷体" w:hAnsi="楷体" w:eastAsia="楷体" w:cs="楷体"/>
          <w:b/>
          <w:bCs/>
          <w:color w:val="4BACC6" w:themeColor="accent5"/>
          <w:kern w:val="0"/>
          <w:sz w:val="28"/>
          <w:szCs w:val="28"/>
        </w:rPr>
        <w:t xml:space="preserve">      空气中氧气含量的测定</w:t>
      </w:r>
    </w:p>
    <w:p>
      <w:pPr>
        <w:widowControl/>
        <w:tabs>
          <w:tab w:val="left" w:pos="1871"/>
          <w:tab w:val="left" w:pos="3407"/>
          <w:tab w:val="left" w:pos="4949"/>
          <w:tab w:val="left" w:pos="6599"/>
        </w:tabs>
        <w:spacing w:line="360" w:lineRule="auto"/>
        <w:jc w:val="left"/>
        <w:rPr>
          <w:rFonts w:eastAsiaTheme="minorEastAsia"/>
          <w:b/>
          <w:color w:val="000000"/>
          <w:kern w:val="0"/>
          <w:szCs w:val="21"/>
        </w:rPr>
      </w:pPr>
      <w:r>
        <w:rPr>
          <w:rFonts w:eastAsiaTheme="minorEastAsia"/>
          <w:b/>
          <w:color w:val="000000"/>
          <w:kern w:val="0"/>
          <w:szCs w:val="21"/>
        </w:rPr>
        <w:t>1</w:t>
      </w:r>
      <w:r>
        <w:rPr>
          <w:rFonts w:hAnsiTheme="minorEastAsia" w:eastAsiaTheme="minorEastAsia"/>
          <w:b/>
          <w:color w:val="000000"/>
          <w:kern w:val="0"/>
          <w:szCs w:val="21"/>
        </w:rPr>
        <w:t>、实验原理</w:t>
      </w:r>
    </w:p>
    <w:p>
      <w:pPr>
        <w:widowControl/>
        <w:tabs>
          <w:tab w:val="left" w:pos="1871"/>
          <w:tab w:val="left" w:pos="3407"/>
          <w:tab w:val="left" w:pos="4949"/>
          <w:tab w:val="left" w:pos="6599"/>
        </w:tabs>
        <w:spacing w:line="360" w:lineRule="auto"/>
        <w:jc w:val="left"/>
        <w:rPr>
          <w:rFonts w:eastAsiaTheme="minorEastAsia"/>
          <w:color w:val="000000"/>
          <w:kern w:val="0"/>
          <w:szCs w:val="21"/>
        </w:rPr>
      </w:pPr>
      <w:r>
        <w:rPr>
          <w:rFonts w:asciiTheme="minorEastAsia" w:hAnsiTheme="minorEastAsia" w:eastAsiaTheme="minorEastAsia"/>
          <w:color w:val="000000"/>
          <w:kern w:val="0"/>
          <w:szCs w:val="21"/>
        </w:rPr>
        <w:t>①</w:t>
      </w:r>
      <w:r>
        <w:rPr>
          <w:rFonts w:hAnsiTheme="minorEastAsia" w:eastAsiaTheme="minorEastAsia"/>
          <w:color w:val="000000"/>
          <w:kern w:val="0"/>
          <w:szCs w:val="21"/>
        </w:rPr>
        <w:t>红磷在密闭容器中燃烧，消耗氧气生成</w:t>
      </w:r>
      <w:r>
        <w:rPr>
          <w:rFonts w:hAnsiTheme="minorEastAsia" w:eastAsiaTheme="minorEastAsia"/>
          <w:color w:val="FF00FF"/>
          <w:kern w:val="0"/>
          <w:szCs w:val="21"/>
          <w:u w:val="single" w:color="000000"/>
        </w:rPr>
        <w:t>　五氧化二磷</w:t>
      </w:r>
      <w:r>
        <w:rPr>
          <w:rFonts w:eastAsiaTheme="minorEastAsia"/>
          <w:color w:val="FF00FF"/>
          <w:kern w:val="0"/>
          <w:szCs w:val="21"/>
          <w:u w:val="single" w:color="000000"/>
        </w:rPr>
        <w:t>( P</w:t>
      </w:r>
      <w:r>
        <w:rPr>
          <w:rFonts w:eastAsiaTheme="minorEastAsia"/>
          <w:color w:val="FF00FF"/>
          <w:kern w:val="0"/>
          <w:szCs w:val="21"/>
          <w:u w:val="single" w:color="000000"/>
          <w:vertAlign w:val="subscript"/>
        </w:rPr>
        <w:t>2</w:t>
      </w:r>
      <w:r>
        <w:rPr>
          <w:rFonts w:eastAsiaTheme="minorEastAsia"/>
          <w:color w:val="FF00FF"/>
          <w:kern w:val="0"/>
          <w:szCs w:val="21"/>
          <w:u w:val="single" w:color="000000"/>
        </w:rPr>
        <w:t>O</w:t>
      </w:r>
      <w:r>
        <w:rPr>
          <w:rFonts w:eastAsiaTheme="minorEastAsia"/>
          <w:color w:val="FF00FF"/>
          <w:kern w:val="0"/>
          <w:szCs w:val="21"/>
          <w:u w:val="single" w:color="000000"/>
          <w:vertAlign w:val="subscript"/>
        </w:rPr>
        <w:t>5</w:t>
      </w:r>
      <w:r>
        <w:rPr>
          <w:rFonts w:eastAsiaTheme="minorEastAsia"/>
          <w:color w:val="FF00FF"/>
          <w:kern w:val="0"/>
          <w:szCs w:val="21"/>
          <w:u w:val="single" w:color="000000"/>
        </w:rPr>
        <w:t xml:space="preserve"> )</w:t>
      </w:r>
      <w:r>
        <w:rPr>
          <w:rFonts w:hAnsiTheme="minorEastAsia" w:eastAsiaTheme="minorEastAsia"/>
          <w:color w:val="FF00FF"/>
          <w:kern w:val="0"/>
          <w:szCs w:val="21"/>
          <w:u w:val="single" w:color="000000"/>
        </w:rPr>
        <w:t>　</w:t>
      </w:r>
      <w:r>
        <w:rPr>
          <w:rFonts w:hAnsiTheme="minorEastAsia" w:eastAsiaTheme="minorEastAsia"/>
          <w:color w:val="000000"/>
          <w:kern w:val="0"/>
          <w:szCs w:val="21"/>
        </w:rPr>
        <w:t>固体，使密闭容器中的压强</w:t>
      </w:r>
      <w:r>
        <w:rPr>
          <w:rFonts w:hAnsiTheme="minorEastAsia" w:eastAsiaTheme="minorEastAsia"/>
          <w:color w:val="FF00FF"/>
          <w:kern w:val="0"/>
          <w:szCs w:val="21"/>
          <w:u w:val="single" w:color="000000"/>
        </w:rPr>
        <w:t>　减小　</w:t>
      </w:r>
      <w:r>
        <w:rPr>
          <w:rFonts w:hAnsiTheme="minorEastAsia" w:eastAsiaTheme="minorEastAsia"/>
          <w:color w:val="000000"/>
          <w:kern w:val="0"/>
          <w:szCs w:val="21"/>
        </w:rPr>
        <w:t>，在外界大气压的作用下，烧杯中的水进入集气瓶中，进入集气瓶中的水的体积即为消耗氧气的体积。</w:t>
      </w:r>
    </w:p>
    <w:p>
      <w:pPr>
        <w:widowControl/>
        <w:tabs>
          <w:tab w:val="left" w:pos="1871"/>
          <w:tab w:val="left" w:pos="3407"/>
          <w:tab w:val="left" w:pos="4949"/>
          <w:tab w:val="left" w:pos="6599"/>
        </w:tabs>
        <w:spacing w:line="360" w:lineRule="auto"/>
        <w:jc w:val="left"/>
        <w:rPr>
          <w:rFonts w:eastAsiaTheme="minorEastAsia"/>
          <w:color w:val="000000"/>
          <w:kern w:val="0"/>
          <w:szCs w:val="21"/>
        </w:rPr>
      </w:pPr>
      <w:r>
        <w:rPr>
          <w:rFonts w:asciiTheme="minorEastAsia" w:hAnsiTheme="minorEastAsia" w:eastAsiaTheme="minorEastAsia"/>
          <w:color w:val="000000"/>
          <w:kern w:val="0"/>
          <w:szCs w:val="21"/>
        </w:rPr>
        <w:t>②</w:t>
      </w:r>
      <w:r>
        <w:rPr>
          <w:rFonts w:hAnsiTheme="minorEastAsia" w:eastAsiaTheme="minorEastAsia"/>
          <w:color w:val="000000"/>
          <w:kern w:val="0"/>
          <w:szCs w:val="21"/>
        </w:rPr>
        <w:t>红磷在密闭容器中燃烧，消耗空气中的氧气生成固体五氧化二磷，使密闭容器中的压强减小，在外界大气压的作用下，烧杯中的水被压入集气瓶，进入集气瓶内的水的体积约等于消耗氧气的体积。反应的化学方程式</w:t>
      </w:r>
      <w:r>
        <w:rPr>
          <w:rFonts w:eastAsiaTheme="minorEastAsia"/>
          <w:color w:val="000000"/>
          <w:kern w:val="0"/>
          <w:szCs w:val="21"/>
        </w:rPr>
        <w:t>:4P+5O</w:t>
      </w:r>
      <w:r>
        <w:rPr>
          <w:rFonts w:eastAsiaTheme="minorEastAsia"/>
          <w:color w:val="000000"/>
          <w:kern w:val="0"/>
          <w:szCs w:val="21"/>
          <w:vertAlign w:val="subscript"/>
        </w:rPr>
        <w:t>2</w:t>
      </w:r>
      <w:r>
        <w:rPr>
          <w:rFonts w:eastAsiaTheme="minorEastAsia"/>
          <w:color w:val="000000"/>
          <w:kern w:val="0"/>
          <w:szCs w:val="21"/>
        </w:rPr>
        <w:drawing>
          <wp:inline distT="0" distB="0" distL="0" distR="0">
            <wp:extent cx="259080" cy="215900"/>
            <wp:effectExtent l="0" t="0" r="7620" b="0"/>
            <wp:docPr id="88" name="图片 8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 name="图片 88" descr="学科网(www.zxxk.com)--教育资源门户，提供试题试卷、教案、课件、教学论文、素材等各类教学资源库下载，还有大量丰富的教学资讯！"/>
                    <pic:cNvPicPr>
                      <a:picLocks noChangeAspect="1"/>
                    </pic:cNvPicPr>
                  </pic:nvPicPr>
                  <pic:blipFill>
                    <a:blip r:embed="rId8" cstate="print"/>
                    <a:stretch>
                      <a:fillRect/>
                    </a:stretch>
                  </pic:blipFill>
                  <pic:spPr>
                    <a:xfrm>
                      <a:off x="0" y="0"/>
                      <a:ext cx="259200" cy="216360"/>
                    </a:xfrm>
                    <a:prstGeom prst="rect">
                      <a:avLst/>
                    </a:prstGeom>
                  </pic:spPr>
                </pic:pic>
              </a:graphicData>
            </a:graphic>
          </wp:inline>
        </w:drawing>
      </w:r>
      <w:r>
        <w:rPr>
          <w:rFonts w:eastAsiaTheme="minorEastAsia"/>
          <w:color w:val="000000"/>
          <w:kern w:val="0"/>
          <w:szCs w:val="21"/>
        </w:rPr>
        <w:t>2P</w:t>
      </w:r>
      <w:r>
        <w:rPr>
          <w:rFonts w:eastAsiaTheme="minorEastAsia"/>
          <w:color w:val="000000"/>
          <w:kern w:val="0"/>
          <w:szCs w:val="21"/>
          <w:vertAlign w:val="subscript"/>
        </w:rPr>
        <w:t>2</w:t>
      </w:r>
      <w:r>
        <w:rPr>
          <w:rFonts w:eastAsiaTheme="minorEastAsia"/>
          <w:color w:val="000000"/>
          <w:kern w:val="0"/>
          <w:szCs w:val="21"/>
        </w:rPr>
        <w:t>O</w:t>
      </w:r>
      <w:r>
        <w:rPr>
          <w:rFonts w:eastAsiaTheme="minorEastAsia"/>
          <w:color w:val="000000"/>
          <w:kern w:val="0"/>
          <w:szCs w:val="21"/>
          <w:vertAlign w:val="subscript"/>
        </w:rPr>
        <w:t>5</w:t>
      </w:r>
      <w:r>
        <w:rPr>
          <w:rFonts w:hAnsiTheme="minorEastAsia" w:eastAsiaTheme="minorEastAsia"/>
          <w:color w:val="000000"/>
          <w:kern w:val="0"/>
          <w:szCs w:val="21"/>
        </w:rPr>
        <w:t>。</w:t>
      </w:r>
      <w:r>
        <w:rPr>
          <w:rFonts w:eastAsiaTheme="minorEastAsia"/>
          <w:color w:val="000000"/>
          <w:kern w:val="0"/>
          <w:szCs w:val="21"/>
        </w:rPr>
        <w:t> </w:t>
      </w:r>
    </w:p>
    <w:p>
      <w:pPr>
        <w:widowControl/>
        <w:tabs>
          <w:tab w:val="left" w:pos="1871"/>
          <w:tab w:val="left" w:pos="3407"/>
          <w:tab w:val="left" w:pos="4949"/>
          <w:tab w:val="left" w:pos="6599"/>
        </w:tabs>
        <w:spacing w:line="360" w:lineRule="auto"/>
        <w:jc w:val="left"/>
        <w:rPr>
          <w:rFonts w:eastAsiaTheme="minorEastAsia"/>
          <w:color w:val="000000"/>
          <w:kern w:val="0"/>
          <w:szCs w:val="21"/>
        </w:rPr>
      </w:pPr>
      <w:r>
        <w:rPr>
          <w:rFonts w:eastAsiaTheme="minorEastAsia"/>
          <w:b/>
          <w:color w:val="000000"/>
          <w:kern w:val="0"/>
          <w:szCs w:val="21"/>
        </w:rPr>
        <w:t>2</w:t>
      </w:r>
      <w:r>
        <w:rPr>
          <w:rFonts w:hAnsiTheme="minorEastAsia" w:eastAsiaTheme="minorEastAsia"/>
          <w:b/>
          <w:color w:val="000000"/>
          <w:kern w:val="0"/>
          <w:szCs w:val="21"/>
        </w:rPr>
        <w:t>、实验结论</w:t>
      </w:r>
      <w:r>
        <w:rPr>
          <w:rFonts w:hAnsiTheme="minorEastAsia" w:eastAsiaTheme="minorEastAsia"/>
          <w:color w:val="000000"/>
          <w:kern w:val="0"/>
          <w:szCs w:val="21"/>
        </w:rPr>
        <w:t>：空气中氧气的体积约占空气总体积的</w:t>
      </w:r>
      <w:r>
        <w:rPr>
          <w:rFonts w:hAnsiTheme="minorEastAsia" w:eastAsiaTheme="minorEastAsia"/>
          <w:color w:val="000000"/>
          <w:kern w:val="0"/>
          <w:position w:val="-24"/>
          <w:szCs w:val="21"/>
        </w:rPr>
        <w:object>
          <v:shape id="_x0000_i1025" o:spt="75" alt="学科网(www.zxxk.com)--教育资源门户，提供试题试卷、教案、课件、教学论文、素材等各类教学资源库下载，还有大量丰富的教学资讯！" type="#_x0000_t75" style="height:30.75pt;width:11.25pt;" o:ole="t" filled="f" o:preferrelative="t" stroked="f" coordsize="21600,21600">
            <v:path/>
            <v:fill on="f" focussize="0,0"/>
            <v:stroke on="f" joinstyle="miter"/>
            <v:imagedata r:id="rId10" o:title=""/>
            <o:lock v:ext="edit" aspectratio="t"/>
            <w10:wrap type="none"/>
            <w10:anchorlock/>
          </v:shape>
          <o:OLEObject Type="Embed" ProgID="Equation.DSMT4" ShapeID="_x0000_i1025" DrawAspect="Content" ObjectID="_1468075725" r:id="rId9">
            <o:LockedField>false</o:LockedField>
          </o:OLEObject>
        </w:object>
      </w:r>
      <w:r>
        <w:rPr>
          <w:rFonts w:hAnsiTheme="minorEastAsia" w:eastAsiaTheme="minorEastAsia"/>
          <w:color w:val="000000"/>
          <w:kern w:val="0"/>
          <w:szCs w:val="21"/>
        </w:rPr>
        <w:t>。</w:t>
      </w:r>
    </w:p>
    <w:p>
      <w:pPr>
        <w:widowControl/>
        <w:tabs>
          <w:tab w:val="left" w:pos="1871"/>
          <w:tab w:val="left" w:pos="3407"/>
          <w:tab w:val="left" w:pos="4949"/>
          <w:tab w:val="left" w:pos="6599"/>
        </w:tabs>
        <w:spacing w:line="360" w:lineRule="auto"/>
        <w:jc w:val="left"/>
        <w:rPr>
          <w:rFonts w:eastAsiaTheme="minorEastAsia"/>
          <w:color w:val="000000"/>
          <w:kern w:val="0"/>
          <w:szCs w:val="21"/>
        </w:rPr>
      </w:pPr>
      <w:r>
        <w:rPr>
          <w:rFonts w:eastAsiaTheme="minorEastAsia"/>
          <w:b/>
          <w:color w:val="000000"/>
          <w:kern w:val="0"/>
          <w:szCs w:val="21"/>
        </w:rPr>
        <w:t>3</w:t>
      </w:r>
      <w:r>
        <w:rPr>
          <w:rFonts w:hAnsiTheme="minorEastAsia" w:eastAsiaTheme="minorEastAsia"/>
          <w:b/>
          <w:color w:val="000000"/>
          <w:kern w:val="0"/>
          <w:szCs w:val="21"/>
        </w:rPr>
        <w:t>、</w:t>
      </w:r>
      <w:r>
        <w:rPr>
          <w:rFonts w:hAnsiTheme="minorEastAsia" w:eastAsiaTheme="minorEastAsia"/>
          <w:color w:val="000000"/>
          <w:kern w:val="0"/>
          <w:szCs w:val="21"/>
        </w:rPr>
        <w:t>实验装置</w:t>
      </w:r>
    </w:p>
    <w:p>
      <w:pPr>
        <w:widowControl/>
        <w:tabs>
          <w:tab w:val="left" w:pos="1871"/>
          <w:tab w:val="left" w:pos="3407"/>
          <w:tab w:val="left" w:pos="4949"/>
          <w:tab w:val="left" w:pos="6599"/>
        </w:tabs>
        <w:spacing w:line="360" w:lineRule="auto"/>
        <w:jc w:val="center"/>
        <w:rPr>
          <w:rFonts w:eastAsiaTheme="minorEastAsia"/>
          <w:color w:val="000000"/>
          <w:kern w:val="0"/>
          <w:szCs w:val="21"/>
        </w:rPr>
      </w:pPr>
      <w:r>
        <w:rPr>
          <w:rFonts w:eastAsiaTheme="minorEastAsia"/>
          <w:color w:val="000000"/>
          <w:kern w:val="0"/>
          <w:szCs w:val="21"/>
        </w:rPr>
        <w:drawing>
          <wp:inline distT="0" distB="0" distL="0" distR="0">
            <wp:extent cx="1047115" cy="876935"/>
            <wp:effectExtent l="0" t="0" r="6985" b="12065"/>
            <wp:docPr id="87" name="16ZFHY63.EPS"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 name="16ZFHY63.EPS" descr="学科网(www.zxxk.com)--教育资源门户，提供试题试卷、教案、课件、教学论文、素材等各类教学资源库下载，还有大量丰富的教学资讯！"/>
                    <pic:cNvPicPr>
                      <a:picLocks noChangeAspect="1"/>
                    </pic:cNvPicPr>
                  </pic:nvPicPr>
                  <pic:blipFill>
                    <a:blip r:embed="rId11" cstate="print"/>
                    <a:stretch>
                      <a:fillRect/>
                    </a:stretch>
                  </pic:blipFill>
                  <pic:spPr>
                    <a:xfrm>
                      <a:off x="0" y="0"/>
                      <a:ext cx="1047600" cy="877320"/>
                    </a:xfrm>
                    <a:prstGeom prst="rect">
                      <a:avLst/>
                    </a:prstGeom>
                  </pic:spPr>
                </pic:pic>
              </a:graphicData>
            </a:graphic>
          </wp:inline>
        </w:drawing>
      </w:r>
    </w:p>
    <w:p>
      <w:pPr>
        <w:widowControl/>
        <w:tabs>
          <w:tab w:val="left" w:pos="1871"/>
          <w:tab w:val="left" w:pos="3407"/>
          <w:tab w:val="left" w:pos="4949"/>
          <w:tab w:val="left" w:pos="6599"/>
        </w:tabs>
        <w:spacing w:line="360" w:lineRule="auto"/>
        <w:jc w:val="left"/>
        <w:rPr>
          <w:rFonts w:eastAsiaTheme="minorEastAsia"/>
          <w:color w:val="000000"/>
          <w:kern w:val="0"/>
          <w:szCs w:val="21"/>
        </w:rPr>
      </w:pPr>
      <w:r>
        <w:rPr>
          <w:rFonts w:eastAsiaTheme="minorEastAsia"/>
          <w:b/>
          <w:color w:val="000000"/>
          <w:kern w:val="0"/>
          <w:szCs w:val="21"/>
        </w:rPr>
        <w:t>4</w:t>
      </w:r>
      <w:r>
        <w:rPr>
          <w:rFonts w:hAnsiTheme="minorEastAsia" w:eastAsiaTheme="minorEastAsia"/>
          <w:b/>
          <w:color w:val="000000"/>
          <w:kern w:val="0"/>
          <w:szCs w:val="21"/>
        </w:rPr>
        <w:t>、</w:t>
      </w:r>
      <w:r>
        <w:rPr>
          <w:rFonts w:hAnsiTheme="minorEastAsia" w:eastAsiaTheme="minorEastAsia"/>
          <w:color w:val="000000"/>
          <w:kern w:val="0"/>
          <w:szCs w:val="21"/>
        </w:rPr>
        <w:t>实验步骤</w:t>
      </w:r>
    </w:p>
    <w:p>
      <w:pPr>
        <w:widowControl/>
        <w:tabs>
          <w:tab w:val="left" w:pos="1871"/>
          <w:tab w:val="left" w:pos="3407"/>
          <w:tab w:val="left" w:pos="4949"/>
          <w:tab w:val="left" w:pos="6599"/>
        </w:tabs>
        <w:spacing w:line="360" w:lineRule="auto"/>
        <w:jc w:val="left"/>
        <w:rPr>
          <w:rFonts w:eastAsiaTheme="minorEastAsia"/>
          <w:color w:val="000000"/>
          <w:kern w:val="0"/>
          <w:szCs w:val="21"/>
        </w:rPr>
      </w:pPr>
      <w:r>
        <w:rPr>
          <w:rFonts w:eastAsiaTheme="minorEastAsia"/>
          <w:color w:val="000000"/>
          <w:kern w:val="0"/>
          <w:szCs w:val="21"/>
        </w:rPr>
        <w:t>( 1 )</w:t>
      </w:r>
      <w:r>
        <w:rPr>
          <w:rFonts w:hAnsiTheme="minorEastAsia" w:eastAsiaTheme="minorEastAsia"/>
          <w:color w:val="000000"/>
          <w:kern w:val="0"/>
          <w:szCs w:val="21"/>
        </w:rPr>
        <w:t>在集气瓶内加入少量水，并将水面上方空间分为</w:t>
      </w:r>
      <w:r>
        <w:rPr>
          <w:rFonts w:eastAsiaTheme="minorEastAsia"/>
          <w:color w:val="000000"/>
          <w:kern w:val="0"/>
          <w:szCs w:val="21"/>
        </w:rPr>
        <w:t>5</w:t>
      </w:r>
      <w:r>
        <w:rPr>
          <w:rFonts w:hAnsiTheme="minorEastAsia" w:eastAsiaTheme="minorEastAsia"/>
          <w:color w:val="000000"/>
          <w:kern w:val="0"/>
          <w:szCs w:val="21"/>
        </w:rPr>
        <w:t>等份。</w:t>
      </w:r>
    </w:p>
    <w:p>
      <w:pPr>
        <w:widowControl/>
        <w:tabs>
          <w:tab w:val="left" w:pos="1871"/>
          <w:tab w:val="left" w:pos="3407"/>
          <w:tab w:val="left" w:pos="4949"/>
          <w:tab w:val="left" w:pos="6599"/>
        </w:tabs>
        <w:spacing w:line="360" w:lineRule="auto"/>
        <w:jc w:val="left"/>
        <w:rPr>
          <w:rFonts w:eastAsiaTheme="minorEastAsia"/>
          <w:color w:val="000000"/>
          <w:kern w:val="0"/>
          <w:szCs w:val="21"/>
        </w:rPr>
      </w:pPr>
      <w:r>
        <w:rPr>
          <w:rFonts w:eastAsiaTheme="minorEastAsia"/>
          <w:color w:val="000000"/>
          <w:kern w:val="0"/>
          <w:szCs w:val="21"/>
        </w:rPr>
        <w:t>( 2 )</w:t>
      </w:r>
      <w:r>
        <w:rPr>
          <w:rFonts w:hAnsiTheme="minorEastAsia" w:eastAsiaTheme="minorEastAsia"/>
          <w:color w:val="000000"/>
          <w:kern w:val="0"/>
          <w:szCs w:val="21"/>
        </w:rPr>
        <w:t>用弹簧夹夹紧胶皮管，点燃燃烧匙内的红磷后，立即伸入集气瓶中并塞紧橡胶塞，观察红磷燃烧的现象。</w:t>
      </w:r>
    </w:p>
    <w:p>
      <w:pPr>
        <w:widowControl/>
        <w:tabs>
          <w:tab w:val="left" w:pos="1871"/>
          <w:tab w:val="left" w:pos="3407"/>
          <w:tab w:val="left" w:pos="4949"/>
          <w:tab w:val="left" w:pos="6599"/>
        </w:tabs>
        <w:spacing w:line="360" w:lineRule="auto"/>
        <w:jc w:val="left"/>
        <w:rPr>
          <w:rFonts w:eastAsiaTheme="minorEastAsia"/>
          <w:color w:val="000000"/>
          <w:kern w:val="0"/>
          <w:szCs w:val="21"/>
        </w:rPr>
      </w:pPr>
      <w:r>
        <w:rPr>
          <w:rFonts w:eastAsiaTheme="minorEastAsia"/>
          <w:color w:val="000000"/>
          <w:kern w:val="0"/>
          <w:szCs w:val="21"/>
        </w:rPr>
        <w:t>( 3 )</w:t>
      </w:r>
      <w:r>
        <w:rPr>
          <w:rFonts w:hAnsiTheme="minorEastAsia" w:eastAsiaTheme="minorEastAsia"/>
          <w:color w:val="000000"/>
          <w:kern w:val="0"/>
          <w:szCs w:val="21"/>
        </w:rPr>
        <w:t>待红磷熄灭且装置冷却至室温后，打开弹簧夹，观察现象。</w:t>
      </w:r>
    </w:p>
    <w:p>
      <w:pPr>
        <w:widowControl/>
        <w:tabs>
          <w:tab w:val="left" w:pos="1871"/>
          <w:tab w:val="left" w:pos="3407"/>
          <w:tab w:val="left" w:pos="4949"/>
          <w:tab w:val="left" w:pos="6599"/>
        </w:tabs>
        <w:spacing w:line="360" w:lineRule="auto"/>
        <w:jc w:val="left"/>
        <w:rPr>
          <w:rFonts w:eastAsiaTheme="minorEastAsia"/>
          <w:color w:val="000000"/>
          <w:kern w:val="0"/>
          <w:szCs w:val="21"/>
        </w:rPr>
      </w:pPr>
      <w:r>
        <w:rPr>
          <w:rFonts w:eastAsiaTheme="minorEastAsia"/>
          <w:b/>
          <w:color w:val="000000"/>
          <w:kern w:val="0"/>
          <w:szCs w:val="21"/>
        </w:rPr>
        <w:t>5</w:t>
      </w:r>
      <w:r>
        <w:rPr>
          <w:rFonts w:hAnsiTheme="minorEastAsia" w:eastAsiaTheme="minorEastAsia"/>
          <w:b/>
          <w:color w:val="000000"/>
          <w:kern w:val="0"/>
          <w:szCs w:val="21"/>
        </w:rPr>
        <w:t>、</w:t>
      </w:r>
      <w:r>
        <w:rPr>
          <w:rFonts w:hAnsiTheme="minorEastAsia" w:eastAsiaTheme="minorEastAsia"/>
          <w:color w:val="000000"/>
          <w:kern w:val="0"/>
          <w:szCs w:val="21"/>
        </w:rPr>
        <w:t>实验现象</w:t>
      </w:r>
    </w:p>
    <w:p>
      <w:pPr>
        <w:widowControl/>
        <w:tabs>
          <w:tab w:val="left" w:pos="1871"/>
          <w:tab w:val="left" w:pos="3407"/>
          <w:tab w:val="left" w:pos="4949"/>
          <w:tab w:val="left" w:pos="6599"/>
        </w:tabs>
        <w:spacing w:line="360" w:lineRule="auto"/>
        <w:jc w:val="left"/>
        <w:rPr>
          <w:rFonts w:eastAsiaTheme="minorEastAsia"/>
          <w:color w:val="000000"/>
          <w:kern w:val="0"/>
          <w:szCs w:val="21"/>
        </w:rPr>
      </w:pPr>
      <w:r>
        <w:rPr>
          <w:rFonts w:eastAsiaTheme="minorEastAsia"/>
          <w:color w:val="000000"/>
          <w:kern w:val="0"/>
          <w:szCs w:val="21"/>
        </w:rPr>
        <w:t>( 1 )</w:t>
      </w:r>
      <w:r>
        <w:rPr>
          <w:rFonts w:hAnsiTheme="minorEastAsia" w:eastAsiaTheme="minorEastAsia"/>
          <w:color w:val="000000"/>
          <w:kern w:val="0"/>
          <w:szCs w:val="21"/>
        </w:rPr>
        <w:t>红磷燃烧，产生大量白烟。</w:t>
      </w:r>
    </w:p>
    <w:p>
      <w:pPr>
        <w:widowControl/>
        <w:tabs>
          <w:tab w:val="left" w:pos="1871"/>
          <w:tab w:val="left" w:pos="3407"/>
          <w:tab w:val="left" w:pos="4949"/>
          <w:tab w:val="left" w:pos="6599"/>
        </w:tabs>
        <w:spacing w:line="360" w:lineRule="auto"/>
        <w:jc w:val="left"/>
        <w:rPr>
          <w:rFonts w:eastAsiaTheme="minorEastAsia"/>
          <w:color w:val="000000"/>
          <w:kern w:val="0"/>
          <w:szCs w:val="21"/>
        </w:rPr>
      </w:pPr>
      <w:r>
        <w:rPr>
          <w:rFonts w:eastAsiaTheme="minorEastAsia"/>
          <w:color w:val="000000"/>
          <w:kern w:val="0"/>
          <w:szCs w:val="21"/>
        </w:rPr>
        <w:t>( 2 )</w:t>
      </w:r>
      <w:r>
        <w:rPr>
          <w:rFonts w:hAnsiTheme="minorEastAsia" w:eastAsiaTheme="minorEastAsia"/>
          <w:color w:val="000000"/>
          <w:kern w:val="0"/>
          <w:szCs w:val="21"/>
        </w:rPr>
        <w:t>装置冷却至室温后，打开弹簧夹，烧杯中的水倒流入集气瓶中，集气瓶内水面上升的体积约占原容器中空气体积的</w:t>
      </w:r>
      <m:oMath>
        <m:f>
          <m:fPr>
            <m:ctrlPr>
              <w:rPr>
                <w:rFonts w:ascii="Cambria Math" w:hAnsi="Cambria Math" w:eastAsiaTheme="minorEastAsia"/>
                <w:szCs w:val="21"/>
              </w:rPr>
            </m:ctrlPr>
          </m:fPr>
          <m:num>
            <m:r>
              <m:rPr>
                <m:sty m:val="p"/>
              </m:rPr>
              <w:rPr>
                <w:rFonts w:ascii="Cambria Math" w:eastAsiaTheme="minorEastAsia"/>
                <w:szCs w:val="21"/>
              </w:rPr>
              <m:t>1</m:t>
            </m:r>
            <m:ctrlPr>
              <w:rPr>
                <w:rFonts w:ascii="Cambria Math" w:hAnsi="Cambria Math" w:eastAsiaTheme="minorEastAsia"/>
                <w:szCs w:val="21"/>
              </w:rPr>
            </m:ctrlPr>
          </m:num>
          <m:den>
            <m:r>
              <m:rPr>
                <m:sty m:val="p"/>
              </m:rPr>
              <w:rPr>
                <w:rFonts w:ascii="Cambria Math" w:eastAsiaTheme="minorEastAsia"/>
                <w:szCs w:val="21"/>
              </w:rPr>
              <m:t>5</m:t>
            </m:r>
            <m:ctrlPr>
              <w:rPr>
                <w:rFonts w:ascii="Cambria Math" w:hAnsi="Cambria Math" w:eastAsiaTheme="minorEastAsia"/>
                <w:szCs w:val="21"/>
              </w:rPr>
            </m:ctrlPr>
          </m:den>
        </m:f>
      </m:oMath>
      <w:r>
        <w:rPr>
          <w:rFonts w:hAnsiTheme="minorEastAsia" w:eastAsiaTheme="minorEastAsia"/>
          <w:color w:val="000000"/>
          <w:kern w:val="0"/>
          <w:szCs w:val="21"/>
        </w:rPr>
        <w:t>。</w:t>
      </w:r>
    </w:p>
    <w:p>
      <w:pPr>
        <w:widowControl/>
        <w:numPr>
          <w:ilvl w:val="0"/>
          <w:numId w:val="1"/>
        </w:numPr>
        <w:tabs>
          <w:tab w:val="left" w:pos="1871"/>
          <w:tab w:val="left" w:pos="3407"/>
          <w:tab w:val="left" w:pos="4949"/>
          <w:tab w:val="left" w:pos="6599"/>
        </w:tabs>
        <w:spacing w:line="360" w:lineRule="auto"/>
        <w:jc w:val="left"/>
        <w:rPr>
          <w:rFonts w:hAnsiTheme="minorEastAsia" w:eastAsiaTheme="minorEastAsia"/>
          <w:color w:val="000000"/>
          <w:kern w:val="0"/>
          <w:szCs w:val="21"/>
        </w:rPr>
      </w:pPr>
      <w:r>
        <w:rPr>
          <w:rFonts w:hAnsiTheme="minorEastAsia" w:eastAsiaTheme="minorEastAsia"/>
          <w:b/>
          <w:color w:val="000000"/>
          <w:kern w:val="0"/>
          <w:szCs w:val="21"/>
        </w:rPr>
        <w:t>实验结论</w:t>
      </w:r>
      <w:r>
        <w:rPr>
          <w:rFonts w:hAnsiTheme="minorEastAsia" w:eastAsiaTheme="minorEastAsia"/>
          <w:color w:val="000000"/>
          <w:kern w:val="0"/>
          <w:szCs w:val="21"/>
        </w:rPr>
        <w:t>：空气中氧气的体积约占空气总体积的</w:t>
      </w:r>
      <w:r>
        <w:rPr>
          <w:rFonts w:hAnsiTheme="minorEastAsia" w:eastAsiaTheme="minorEastAsia"/>
          <w:color w:val="000000"/>
          <w:kern w:val="0"/>
          <w:position w:val="-24"/>
          <w:szCs w:val="21"/>
        </w:rPr>
        <w:object>
          <v:shape id="_x0000_i1026" o:spt="75" alt="学科网(www.zxxk.com)--教育资源门户，提供试题试卷、教案、课件、教学论文、素材等各类教学资源库下载，还有大量丰富的教学资讯！" type="#_x0000_t75" style="height:30.75pt;width:11.25pt;" o:ole="t" filled="f" o:preferrelative="t" stroked="f" coordsize="21600,21600">
            <v:path/>
            <v:fill on="f" focussize="0,0"/>
            <v:stroke on="f" joinstyle="miter"/>
            <v:imagedata r:id="rId10" o:title=""/>
            <o:lock v:ext="edit" aspectratio="t"/>
            <w10:wrap type="none"/>
            <w10:anchorlock/>
          </v:shape>
          <o:OLEObject Type="Embed" ProgID="Equation.DSMT4" ShapeID="_x0000_i1026" DrawAspect="Content" ObjectID="_1468075726" r:id="rId12">
            <o:LockedField>false</o:LockedField>
          </o:OLEObject>
        </w:object>
      </w:r>
      <w:r>
        <w:rPr>
          <w:rFonts w:hAnsiTheme="minorEastAsia" w:eastAsiaTheme="minorEastAsia"/>
          <w:color w:val="000000"/>
          <w:kern w:val="0"/>
          <w:szCs w:val="21"/>
        </w:rPr>
        <w:t>。</w:t>
      </w:r>
    </w:p>
    <w:p>
      <w:pPr>
        <w:widowControl/>
        <w:numPr>
          <w:numId w:val="0"/>
        </w:numPr>
        <w:tabs>
          <w:tab w:val="left" w:pos="1871"/>
          <w:tab w:val="left" w:pos="3407"/>
          <w:tab w:val="left" w:pos="4949"/>
          <w:tab w:val="left" w:pos="6599"/>
        </w:tabs>
        <w:spacing w:line="360" w:lineRule="auto"/>
        <w:jc w:val="left"/>
        <w:rPr>
          <w:rFonts w:hAnsiTheme="minorEastAsia" w:eastAsiaTheme="minorEastAsia"/>
          <w:color w:val="000000"/>
          <w:kern w:val="0"/>
          <w:szCs w:val="21"/>
        </w:rPr>
      </w:pPr>
      <w:bookmarkStart w:id="0" w:name="_GoBack"/>
      <w:bookmarkEnd w:id="0"/>
    </w:p>
    <w:p>
      <w:pPr>
        <w:widowControl/>
        <w:tabs>
          <w:tab w:val="left" w:pos="1871"/>
          <w:tab w:val="left" w:pos="3407"/>
          <w:tab w:val="left" w:pos="4949"/>
          <w:tab w:val="left" w:pos="6599"/>
        </w:tabs>
        <w:spacing w:line="360" w:lineRule="auto"/>
        <w:jc w:val="left"/>
        <w:rPr>
          <w:rFonts w:eastAsiaTheme="minorEastAsia"/>
          <w:b/>
          <w:color w:val="000000"/>
          <w:kern w:val="0"/>
          <w:szCs w:val="21"/>
        </w:rPr>
      </w:pPr>
      <w:r>
        <w:rPr>
          <w:rFonts w:eastAsiaTheme="minorEastAsia"/>
          <w:b/>
          <w:color w:val="000000"/>
          <w:kern w:val="0"/>
          <w:szCs w:val="21"/>
        </w:rPr>
        <w:t>7</w:t>
      </w:r>
      <w:r>
        <w:rPr>
          <w:rFonts w:hAnsiTheme="minorEastAsia" w:eastAsiaTheme="minorEastAsia"/>
          <w:b/>
          <w:color w:val="000000"/>
          <w:kern w:val="0"/>
          <w:szCs w:val="21"/>
        </w:rPr>
        <w:t>、误差分析</w:t>
      </w:r>
    </w:p>
    <w:tbl>
      <w:tblPr>
        <w:tblStyle w:val="12"/>
        <w:tblW w:w="7840" w:type="dxa"/>
        <w:jc w:val="center"/>
        <w:tblInd w:w="0" w:type="dxa"/>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Layout w:type="fixed"/>
        <w:tblCellMar>
          <w:top w:w="0" w:type="dxa"/>
          <w:left w:w="108" w:type="dxa"/>
          <w:bottom w:w="0" w:type="dxa"/>
          <w:right w:w="108" w:type="dxa"/>
        </w:tblCellMar>
      </w:tblPr>
      <w:tblGrid>
        <w:gridCol w:w="457"/>
        <w:gridCol w:w="4935"/>
        <w:gridCol w:w="2448"/>
      </w:tblGrid>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Layout w:type="fixed"/>
          <w:tblCellMar>
            <w:top w:w="0" w:type="dxa"/>
            <w:left w:w="108" w:type="dxa"/>
            <w:bottom w:w="0" w:type="dxa"/>
            <w:right w:w="108" w:type="dxa"/>
          </w:tblCellMar>
        </w:tblPrEx>
        <w:trPr>
          <w:trHeight w:val="356" w:hRule="atLeast"/>
          <w:jc w:val="center"/>
        </w:trPr>
        <w:tc>
          <w:tcPr>
            <w:tcW w:w="457" w:type="dxa"/>
            <w:tcBorders>
              <w:top w:val="single" w:color="D7A9AF" w:sz="18" w:space="0"/>
              <w:left w:val="single" w:color="D7A9AF" w:sz="18" w:space="0"/>
              <w:bottom w:val="single" w:color="D7A9AF" w:sz="8" w:space="0"/>
              <w:right w:val="single" w:color="D7A9AF" w:sz="8" w:space="0"/>
            </w:tcBorders>
            <w:shd w:val="clear" w:color="auto" w:fill="B66169"/>
            <w:tcMar>
              <w:left w:w="0" w:type="dxa"/>
              <w:right w:w="0" w:type="dxa"/>
            </w:tcMar>
            <w:vAlign w:val="center"/>
          </w:tcPr>
          <w:p>
            <w:pPr>
              <w:widowControl/>
              <w:tabs>
                <w:tab w:val="left" w:pos="1871"/>
                <w:tab w:val="left" w:pos="3407"/>
                <w:tab w:val="left" w:pos="4949"/>
                <w:tab w:val="left" w:pos="6599"/>
              </w:tabs>
              <w:spacing w:line="360" w:lineRule="auto"/>
              <w:jc w:val="center"/>
              <w:rPr>
                <w:rFonts w:eastAsiaTheme="minorEastAsia"/>
                <w:color w:val="000000"/>
                <w:kern w:val="0"/>
                <w:szCs w:val="21"/>
              </w:rPr>
            </w:pPr>
            <w:r>
              <w:rPr>
                <w:rFonts w:hAnsiTheme="minorEastAsia" w:eastAsiaTheme="minorEastAsia"/>
                <w:color w:val="000000"/>
                <w:kern w:val="0"/>
                <w:szCs w:val="21"/>
              </w:rPr>
              <w:t>误差</w:t>
            </w:r>
          </w:p>
        </w:tc>
        <w:tc>
          <w:tcPr>
            <w:tcW w:w="4935" w:type="dxa"/>
            <w:tcBorders>
              <w:top w:val="single" w:color="D7A9AF" w:sz="18" w:space="0"/>
              <w:left w:val="single" w:color="D7A9AF" w:sz="8" w:space="0"/>
              <w:bottom w:val="single" w:color="D7A9AF" w:sz="8" w:space="0"/>
              <w:right w:val="single" w:color="D7A9AF" w:sz="8" w:space="0"/>
            </w:tcBorders>
            <w:shd w:val="clear" w:color="auto" w:fill="B66169"/>
            <w:tcMar>
              <w:left w:w="0" w:type="dxa"/>
              <w:right w:w="0" w:type="dxa"/>
            </w:tcMar>
            <w:vAlign w:val="center"/>
          </w:tcPr>
          <w:p>
            <w:pPr>
              <w:widowControl/>
              <w:tabs>
                <w:tab w:val="left" w:pos="1871"/>
                <w:tab w:val="left" w:pos="3407"/>
                <w:tab w:val="left" w:pos="4949"/>
                <w:tab w:val="left" w:pos="6599"/>
              </w:tabs>
              <w:spacing w:line="360" w:lineRule="auto"/>
              <w:jc w:val="center"/>
              <w:rPr>
                <w:rFonts w:eastAsiaTheme="minorEastAsia"/>
                <w:color w:val="000000"/>
                <w:kern w:val="0"/>
                <w:szCs w:val="21"/>
              </w:rPr>
            </w:pPr>
            <w:r>
              <w:rPr>
                <w:rFonts w:hAnsiTheme="minorEastAsia" w:eastAsiaTheme="minorEastAsia"/>
                <w:color w:val="000000"/>
                <w:kern w:val="0"/>
                <w:szCs w:val="21"/>
              </w:rPr>
              <w:t>原因</w:t>
            </w:r>
          </w:p>
        </w:tc>
        <w:tc>
          <w:tcPr>
            <w:tcW w:w="2448" w:type="dxa"/>
            <w:tcBorders>
              <w:top w:val="single" w:color="D7A9AF" w:sz="18" w:space="0"/>
              <w:left w:val="single" w:color="D7A9AF" w:sz="8" w:space="0"/>
              <w:bottom w:val="single" w:color="D7A9AF" w:sz="8" w:space="0"/>
              <w:right w:val="single" w:color="D7A9AF" w:sz="18" w:space="0"/>
            </w:tcBorders>
            <w:shd w:val="clear" w:color="auto" w:fill="B66169"/>
            <w:tcMar>
              <w:left w:w="0" w:type="dxa"/>
              <w:right w:w="0" w:type="dxa"/>
            </w:tcMar>
            <w:vAlign w:val="center"/>
          </w:tcPr>
          <w:p>
            <w:pPr>
              <w:widowControl/>
              <w:tabs>
                <w:tab w:val="left" w:pos="1871"/>
                <w:tab w:val="left" w:pos="3407"/>
                <w:tab w:val="left" w:pos="4949"/>
                <w:tab w:val="left" w:pos="6599"/>
              </w:tabs>
              <w:spacing w:line="360" w:lineRule="auto"/>
              <w:jc w:val="center"/>
              <w:rPr>
                <w:rFonts w:eastAsiaTheme="minorEastAsia"/>
                <w:color w:val="000000"/>
                <w:kern w:val="0"/>
                <w:szCs w:val="21"/>
              </w:rPr>
            </w:pPr>
            <w:r>
              <w:rPr>
                <w:rFonts w:hAnsiTheme="minorEastAsia" w:eastAsiaTheme="minorEastAsia"/>
                <w:color w:val="000000"/>
                <w:kern w:val="0"/>
                <w:szCs w:val="21"/>
              </w:rPr>
              <w:t>注意事项</w:t>
            </w:r>
          </w:p>
        </w:tc>
      </w:tr>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Layout w:type="fixed"/>
          <w:tblCellMar>
            <w:top w:w="0" w:type="dxa"/>
            <w:left w:w="108" w:type="dxa"/>
            <w:bottom w:w="0" w:type="dxa"/>
            <w:right w:w="108" w:type="dxa"/>
          </w:tblCellMar>
        </w:tblPrEx>
        <w:trPr>
          <w:trHeight w:val="331" w:hRule="atLeast"/>
          <w:jc w:val="center"/>
        </w:trPr>
        <w:tc>
          <w:tcPr>
            <w:tcW w:w="457" w:type="dxa"/>
            <w:vMerge w:val="restart"/>
            <w:tcBorders>
              <w:top w:val="single" w:color="D7A9AF" w:sz="4" w:space="0"/>
              <w:left w:val="single" w:color="D7A9AF" w:sz="18" w:space="0"/>
              <w:bottom w:val="single" w:color="D7A9AF" w:sz="8" w:space="0"/>
              <w:right w:val="single" w:color="D7A9AF" w:sz="8" w:space="0"/>
            </w:tcBorders>
            <w:shd w:val="clear" w:color="auto" w:fill="FFFFFF"/>
            <w:tcMar>
              <w:left w:w="0" w:type="dxa"/>
              <w:right w:w="0" w:type="dxa"/>
            </w:tcMar>
            <w:vAlign w:val="center"/>
          </w:tcPr>
          <w:p>
            <w:pPr>
              <w:widowControl/>
              <w:tabs>
                <w:tab w:val="left" w:pos="1871"/>
                <w:tab w:val="left" w:pos="3407"/>
                <w:tab w:val="left" w:pos="4949"/>
                <w:tab w:val="left" w:pos="6599"/>
              </w:tabs>
              <w:spacing w:line="360" w:lineRule="auto"/>
              <w:jc w:val="left"/>
              <w:rPr>
                <w:rFonts w:eastAsiaTheme="minorEastAsia"/>
                <w:color w:val="000000"/>
                <w:kern w:val="0"/>
                <w:szCs w:val="21"/>
              </w:rPr>
            </w:pPr>
            <w:r>
              <w:rPr>
                <w:rFonts w:hAnsiTheme="minorEastAsia" w:eastAsiaTheme="minorEastAsia"/>
                <w:color w:val="000000"/>
                <w:kern w:val="0"/>
                <w:szCs w:val="21"/>
              </w:rPr>
              <w:t>测量结果偏低</w:t>
            </w:r>
          </w:p>
        </w:tc>
        <w:tc>
          <w:tcPr>
            <w:tcW w:w="4935" w:type="dxa"/>
            <w:tcBorders>
              <w:top w:val="single" w:color="D7A9AF" w:sz="4" w:space="0"/>
              <w:left w:val="single" w:color="D7A9AF" w:sz="8" w:space="0"/>
              <w:bottom w:val="single" w:color="D7A9AF" w:sz="8" w:space="0"/>
              <w:right w:val="single" w:color="D7A9AF" w:sz="8" w:space="0"/>
            </w:tcBorders>
            <w:shd w:val="clear" w:color="auto" w:fill="FFFFFF"/>
            <w:tcMar>
              <w:left w:w="105" w:type="dxa"/>
              <w:right w:w="105" w:type="dxa"/>
            </w:tcMar>
            <w:vAlign w:val="center"/>
          </w:tcPr>
          <w:p>
            <w:pPr>
              <w:widowControl/>
              <w:tabs>
                <w:tab w:val="left" w:pos="1871"/>
                <w:tab w:val="left" w:pos="3407"/>
                <w:tab w:val="left" w:pos="4949"/>
                <w:tab w:val="left" w:pos="6599"/>
              </w:tabs>
              <w:spacing w:line="360" w:lineRule="auto"/>
              <w:jc w:val="left"/>
              <w:rPr>
                <w:rFonts w:eastAsiaTheme="minorEastAsia"/>
                <w:color w:val="000000"/>
                <w:kern w:val="0"/>
                <w:szCs w:val="21"/>
              </w:rPr>
            </w:pPr>
            <w:r>
              <w:rPr>
                <w:rFonts w:hAnsiTheme="minorEastAsia" w:eastAsiaTheme="minorEastAsia"/>
                <w:color w:val="000000"/>
                <w:kern w:val="0"/>
                <w:szCs w:val="21"/>
              </w:rPr>
              <w:t>红磷不足，氧气未耗尽</w:t>
            </w:r>
          </w:p>
        </w:tc>
        <w:tc>
          <w:tcPr>
            <w:tcW w:w="2448" w:type="dxa"/>
            <w:tcBorders>
              <w:top w:val="single" w:color="D7A9AF" w:sz="4" w:space="0"/>
              <w:left w:val="single" w:color="D7A9AF" w:sz="8" w:space="0"/>
              <w:bottom w:val="single" w:color="D7A9AF" w:sz="8" w:space="0"/>
              <w:right w:val="single" w:color="D7A9AF" w:sz="18" w:space="0"/>
            </w:tcBorders>
            <w:shd w:val="clear" w:color="auto" w:fill="FFFFFF"/>
            <w:tcMar>
              <w:left w:w="105" w:type="dxa"/>
              <w:right w:w="105" w:type="dxa"/>
            </w:tcMar>
            <w:vAlign w:val="center"/>
          </w:tcPr>
          <w:p>
            <w:pPr>
              <w:widowControl/>
              <w:tabs>
                <w:tab w:val="left" w:pos="1871"/>
                <w:tab w:val="left" w:pos="3407"/>
                <w:tab w:val="left" w:pos="4949"/>
                <w:tab w:val="left" w:pos="6599"/>
              </w:tabs>
              <w:spacing w:line="360" w:lineRule="auto"/>
              <w:jc w:val="left"/>
              <w:rPr>
                <w:rFonts w:eastAsiaTheme="minorEastAsia"/>
                <w:color w:val="000000"/>
                <w:kern w:val="0"/>
                <w:szCs w:val="21"/>
              </w:rPr>
            </w:pPr>
            <w:r>
              <w:rPr>
                <w:rFonts w:hAnsiTheme="minorEastAsia" w:eastAsiaTheme="minorEastAsia"/>
                <w:color w:val="000000"/>
                <w:kern w:val="0"/>
                <w:szCs w:val="21"/>
              </w:rPr>
              <w:t>红磷要足量</w:t>
            </w:r>
          </w:p>
        </w:tc>
      </w:tr>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Layout w:type="fixed"/>
          <w:tblCellMar>
            <w:top w:w="0" w:type="dxa"/>
            <w:left w:w="108" w:type="dxa"/>
            <w:bottom w:w="0" w:type="dxa"/>
            <w:right w:w="108" w:type="dxa"/>
          </w:tblCellMar>
        </w:tblPrEx>
        <w:trPr>
          <w:trHeight w:val="331" w:hRule="atLeast"/>
          <w:jc w:val="center"/>
        </w:trPr>
        <w:tc>
          <w:tcPr>
            <w:tcW w:w="457" w:type="dxa"/>
            <w:vMerge w:val="continue"/>
            <w:tcBorders>
              <w:top w:val="single" w:color="D7A9AF" w:sz="4" w:space="0"/>
              <w:left w:val="single" w:color="D7A9AF" w:sz="18" w:space="0"/>
              <w:bottom w:val="single" w:color="D7A9AF" w:sz="8" w:space="0"/>
              <w:right w:val="single" w:color="D7A9AF" w:sz="8" w:space="0"/>
            </w:tcBorders>
            <w:shd w:val="clear" w:color="auto" w:fill="FFFFFF"/>
            <w:tcMar>
              <w:left w:w="0" w:type="dxa"/>
              <w:right w:w="0" w:type="dxa"/>
            </w:tcMar>
            <w:vAlign w:val="center"/>
          </w:tcPr>
          <w:p>
            <w:pPr>
              <w:widowControl/>
              <w:tabs>
                <w:tab w:val="left" w:pos="1871"/>
                <w:tab w:val="left" w:pos="3407"/>
                <w:tab w:val="left" w:pos="4949"/>
                <w:tab w:val="left" w:pos="6599"/>
              </w:tabs>
              <w:spacing w:line="360" w:lineRule="auto"/>
              <w:jc w:val="left"/>
              <w:rPr>
                <w:rFonts w:eastAsiaTheme="minorEastAsia"/>
                <w:color w:val="000000"/>
                <w:kern w:val="0"/>
                <w:szCs w:val="21"/>
              </w:rPr>
            </w:pPr>
          </w:p>
        </w:tc>
        <w:tc>
          <w:tcPr>
            <w:tcW w:w="4935" w:type="dxa"/>
            <w:tcBorders>
              <w:top w:val="single" w:color="D7A9AF" w:sz="4" w:space="0"/>
              <w:left w:val="single" w:color="D7A9AF" w:sz="8" w:space="0"/>
              <w:bottom w:val="single" w:color="D7A9AF" w:sz="8" w:space="0"/>
              <w:right w:val="single" w:color="D7A9AF" w:sz="8" w:space="0"/>
            </w:tcBorders>
            <w:shd w:val="clear" w:color="auto" w:fill="FFFFFF"/>
            <w:tcMar>
              <w:left w:w="105" w:type="dxa"/>
              <w:right w:w="105" w:type="dxa"/>
            </w:tcMar>
            <w:vAlign w:val="center"/>
          </w:tcPr>
          <w:p>
            <w:pPr>
              <w:widowControl/>
              <w:tabs>
                <w:tab w:val="left" w:pos="1871"/>
                <w:tab w:val="left" w:pos="3407"/>
                <w:tab w:val="left" w:pos="4949"/>
                <w:tab w:val="left" w:pos="6599"/>
              </w:tabs>
              <w:spacing w:line="360" w:lineRule="auto"/>
              <w:jc w:val="left"/>
              <w:rPr>
                <w:rFonts w:eastAsiaTheme="minorEastAsia"/>
                <w:color w:val="000000"/>
                <w:kern w:val="0"/>
                <w:szCs w:val="21"/>
              </w:rPr>
            </w:pPr>
            <w:r>
              <w:rPr>
                <w:rFonts w:hAnsiTheme="minorEastAsia" w:eastAsiaTheme="minorEastAsia"/>
                <w:color w:val="000000"/>
                <w:kern w:val="0"/>
                <w:szCs w:val="21"/>
              </w:rPr>
              <w:t>装置漏气，使装置外的空气进入集气瓶中</w:t>
            </w:r>
          </w:p>
        </w:tc>
        <w:tc>
          <w:tcPr>
            <w:tcW w:w="2448" w:type="dxa"/>
            <w:tcBorders>
              <w:top w:val="single" w:color="D7A9AF" w:sz="4" w:space="0"/>
              <w:left w:val="single" w:color="D7A9AF" w:sz="8" w:space="0"/>
              <w:bottom w:val="single" w:color="D7A9AF" w:sz="8" w:space="0"/>
              <w:right w:val="single" w:color="D7A9AF" w:sz="18" w:space="0"/>
            </w:tcBorders>
            <w:shd w:val="clear" w:color="auto" w:fill="FFFFFF"/>
            <w:tcMar>
              <w:left w:w="105" w:type="dxa"/>
              <w:right w:w="105" w:type="dxa"/>
            </w:tcMar>
            <w:vAlign w:val="center"/>
          </w:tcPr>
          <w:p>
            <w:pPr>
              <w:widowControl/>
              <w:tabs>
                <w:tab w:val="left" w:pos="1871"/>
                <w:tab w:val="left" w:pos="3407"/>
                <w:tab w:val="left" w:pos="4949"/>
                <w:tab w:val="left" w:pos="6599"/>
              </w:tabs>
              <w:spacing w:line="360" w:lineRule="auto"/>
              <w:jc w:val="left"/>
              <w:rPr>
                <w:rFonts w:eastAsiaTheme="minorEastAsia"/>
                <w:color w:val="000000"/>
                <w:kern w:val="0"/>
                <w:szCs w:val="21"/>
              </w:rPr>
            </w:pPr>
            <w:r>
              <w:rPr>
                <w:rFonts w:hAnsiTheme="minorEastAsia" w:eastAsiaTheme="minorEastAsia"/>
                <w:color w:val="000000"/>
                <w:kern w:val="0"/>
                <w:szCs w:val="21"/>
              </w:rPr>
              <w:t>装置气密性要好</w:t>
            </w:r>
          </w:p>
        </w:tc>
      </w:tr>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Layout w:type="fixed"/>
          <w:tblCellMar>
            <w:top w:w="0" w:type="dxa"/>
            <w:left w:w="108" w:type="dxa"/>
            <w:bottom w:w="0" w:type="dxa"/>
            <w:right w:w="108" w:type="dxa"/>
          </w:tblCellMar>
        </w:tblPrEx>
        <w:trPr>
          <w:trHeight w:val="642" w:hRule="atLeast"/>
          <w:jc w:val="center"/>
        </w:trPr>
        <w:tc>
          <w:tcPr>
            <w:tcW w:w="457" w:type="dxa"/>
            <w:vMerge w:val="continue"/>
            <w:tcBorders>
              <w:top w:val="single" w:color="D7A9AF" w:sz="4" w:space="0"/>
              <w:left w:val="single" w:color="D7A9AF" w:sz="18" w:space="0"/>
              <w:bottom w:val="single" w:color="D7A9AF" w:sz="8" w:space="0"/>
              <w:right w:val="single" w:color="D7A9AF" w:sz="8" w:space="0"/>
            </w:tcBorders>
            <w:shd w:val="clear" w:color="auto" w:fill="FFFFFF"/>
            <w:tcMar>
              <w:left w:w="0" w:type="dxa"/>
              <w:right w:w="0" w:type="dxa"/>
            </w:tcMar>
            <w:vAlign w:val="center"/>
          </w:tcPr>
          <w:p>
            <w:pPr>
              <w:widowControl/>
              <w:tabs>
                <w:tab w:val="left" w:pos="1871"/>
                <w:tab w:val="left" w:pos="3407"/>
                <w:tab w:val="left" w:pos="4949"/>
                <w:tab w:val="left" w:pos="6599"/>
              </w:tabs>
              <w:spacing w:line="360" w:lineRule="auto"/>
              <w:jc w:val="left"/>
              <w:rPr>
                <w:rFonts w:eastAsiaTheme="minorEastAsia"/>
                <w:color w:val="000000"/>
                <w:kern w:val="0"/>
                <w:szCs w:val="21"/>
              </w:rPr>
            </w:pPr>
          </w:p>
        </w:tc>
        <w:tc>
          <w:tcPr>
            <w:tcW w:w="4935" w:type="dxa"/>
            <w:tcBorders>
              <w:top w:val="single" w:color="D7A9AF" w:sz="4" w:space="0"/>
              <w:left w:val="single" w:color="D7A9AF" w:sz="8" w:space="0"/>
              <w:bottom w:val="single" w:color="D7A9AF" w:sz="8" w:space="0"/>
              <w:right w:val="single" w:color="D7A9AF" w:sz="8" w:space="0"/>
            </w:tcBorders>
            <w:shd w:val="clear" w:color="auto" w:fill="FFFFFF"/>
            <w:tcMar>
              <w:left w:w="105" w:type="dxa"/>
              <w:right w:w="105" w:type="dxa"/>
            </w:tcMar>
            <w:vAlign w:val="center"/>
          </w:tcPr>
          <w:p>
            <w:pPr>
              <w:widowControl/>
              <w:tabs>
                <w:tab w:val="left" w:pos="1871"/>
                <w:tab w:val="left" w:pos="3407"/>
                <w:tab w:val="left" w:pos="4949"/>
                <w:tab w:val="left" w:pos="6599"/>
              </w:tabs>
              <w:spacing w:line="360" w:lineRule="auto"/>
              <w:jc w:val="left"/>
              <w:rPr>
                <w:rFonts w:eastAsiaTheme="minorEastAsia"/>
                <w:color w:val="000000"/>
                <w:kern w:val="0"/>
                <w:szCs w:val="21"/>
              </w:rPr>
            </w:pPr>
            <w:r>
              <w:rPr>
                <w:rFonts w:hAnsiTheme="minorEastAsia" w:eastAsiaTheme="minorEastAsia"/>
                <w:color w:val="000000"/>
                <w:kern w:val="0"/>
                <w:szCs w:val="21"/>
              </w:rPr>
              <w:t>过早打开弹簧夹，使进入集气瓶中的水的体积偏小</w:t>
            </w:r>
          </w:p>
        </w:tc>
        <w:tc>
          <w:tcPr>
            <w:tcW w:w="2448" w:type="dxa"/>
            <w:tcBorders>
              <w:top w:val="single" w:color="D7A9AF" w:sz="4" w:space="0"/>
              <w:left w:val="single" w:color="D7A9AF" w:sz="8" w:space="0"/>
              <w:bottom w:val="single" w:color="D7A9AF" w:sz="8" w:space="0"/>
              <w:right w:val="single" w:color="D7A9AF" w:sz="18" w:space="0"/>
            </w:tcBorders>
            <w:shd w:val="clear" w:color="auto" w:fill="FFFFFF"/>
            <w:tcMar>
              <w:left w:w="105" w:type="dxa"/>
              <w:right w:w="105" w:type="dxa"/>
            </w:tcMar>
            <w:vAlign w:val="center"/>
          </w:tcPr>
          <w:p>
            <w:pPr>
              <w:widowControl/>
              <w:tabs>
                <w:tab w:val="left" w:pos="1871"/>
                <w:tab w:val="left" w:pos="3407"/>
                <w:tab w:val="left" w:pos="4949"/>
                <w:tab w:val="left" w:pos="6599"/>
              </w:tabs>
              <w:spacing w:line="360" w:lineRule="auto"/>
              <w:jc w:val="left"/>
              <w:rPr>
                <w:rFonts w:eastAsiaTheme="minorEastAsia"/>
                <w:color w:val="000000"/>
                <w:kern w:val="0"/>
                <w:szCs w:val="21"/>
              </w:rPr>
            </w:pPr>
            <w:r>
              <w:rPr>
                <w:rFonts w:hAnsiTheme="minorEastAsia" w:eastAsiaTheme="minorEastAsia"/>
                <w:color w:val="000000"/>
                <w:kern w:val="0"/>
                <w:szCs w:val="21"/>
              </w:rPr>
              <w:t>待集气瓶冷却至室温后再打开弹簧夹</w:t>
            </w:r>
          </w:p>
        </w:tc>
      </w:tr>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Layout w:type="fixed"/>
          <w:tblCellMar>
            <w:top w:w="0" w:type="dxa"/>
            <w:left w:w="108" w:type="dxa"/>
            <w:bottom w:w="0" w:type="dxa"/>
            <w:right w:w="108" w:type="dxa"/>
          </w:tblCellMar>
        </w:tblPrEx>
        <w:trPr>
          <w:trHeight w:val="331" w:hRule="atLeast"/>
          <w:jc w:val="center"/>
        </w:trPr>
        <w:tc>
          <w:tcPr>
            <w:tcW w:w="457" w:type="dxa"/>
            <w:vMerge w:val="restart"/>
            <w:tcBorders>
              <w:top w:val="single" w:color="D7A9AF" w:sz="4" w:space="0"/>
              <w:left w:val="single" w:color="D7A9AF" w:sz="18" w:space="0"/>
              <w:bottom w:val="single" w:color="D7A9AF" w:sz="8" w:space="0"/>
              <w:right w:val="single" w:color="D7A9AF" w:sz="8" w:space="0"/>
            </w:tcBorders>
            <w:shd w:val="clear" w:color="auto" w:fill="FFFFFF"/>
            <w:tcMar>
              <w:left w:w="0" w:type="dxa"/>
              <w:right w:w="0" w:type="dxa"/>
            </w:tcMar>
            <w:vAlign w:val="center"/>
          </w:tcPr>
          <w:p>
            <w:pPr>
              <w:widowControl/>
              <w:tabs>
                <w:tab w:val="left" w:pos="1871"/>
                <w:tab w:val="left" w:pos="3407"/>
                <w:tab w:val="left" w:pos="4949"/>
                <w:tab w:val="left" w:pos="6599"/>
              </w:tabs>
              <w:spacing w:line="360" w:lineRule="auto"/>
              <w:jc w:val="left"/>
              <w:rPr>
                <w:rFonts w:eastAsiaTheme="minorEastAsia"/>
                <w:color w:val="000000"/>
                <w:kern w:val="0"/>
                <w:szCs w:val="21"/>
              </w:rPr>
            </w:pPr>
            <w:r>
              <w:rPr>
                <w:rFonts w:hAnsiTheme="minorEastAsia" w:eastAsiaTheme="minorEastAsia"/>
                <w:color w:val="000000"/>
                <w:kern w:val="0"/>
                <w:szCs w:val="21"/>
              </w:rPr>
              <w:t>测量结果偏高</w:t>
            </w:r>
          </w:p>
        </w:tc>
        <w:tc>
          <w:tcPr>
            <w:tcW w:w="4935" w:type="dxa"/>
            <w:tcBorders>
              <w:top w:val="single" w:color="D7A9AF" w:sz="4" w:space="0"/>
              <w:left w:val="single" w:color="D7A9AF" w:sz="8" w:space="0"/>
              <w:bottom w:val="single" w:color="D7A9AF" w:sz="8" w:space="0"/>
              <w:right w:val="single" w:color="D7A9AF" w:sz="8" w:space="0"/>
            </w:tcBorders>
            <w:shd w:val="clear" w:color="auto" w:fill="FFFFFF"/>
            <w:tcMar>
              <w:left w:w="105" w:type="dxa"/>
              <w:right w:w="105" w:type="dxa"/>
            </w:tcMar>
            <w:vAlign w:val="center"/>
          </w:tcPr>
          <w:p>
            <w:pPr>
              <w:widowControl/>
              <w:tabs>
                <w:tab w:val="left" w:pos="1871"/>
                <w:tab w:val="left" w:pos="3407"/>
                <w:tab w:val="left" w:pos="4949"/>
                <w:tab w:val="left" w:pos="6599"/>
              </w:tabs>
              <w:spacing w:line="360" w:lineRule="auto"/>
              <w:jc w:val="left"/>
              <w:rPr>
                <w:rFonts w:eastAsiaTheme="minorEastAsia"/>
                <w:color w:val="000000"/>
                <w:kern w:val="0"/>
                <w:szCs w:val="21"/>
              </w:rPr>
            </w:pPr>
            <w:r>
              <w:rPr>
                <w:rFonts w:hAnsiTheme="minorEastAsia" w:eastAsiaTheme="minorEastAsia"/>
                <w:color w:val="000000"/>
                <w:kern w:val="0"/>
                <w:szCs w:val="21"/>
              </w:rPr>
              <w:t>胶皮管未夹紧，红磷燃烧时集气瓶内气体因受热顺着导管逸出</w:t>
            </w:r>
          </w:p>
        </w:tc>
        <w:tc>
          <w:tcPr>
            <w:tcW w:w="2448" w:type="dxa"/>
            <w:tcBorders>
              <w:top w:val="single" w:color="D7A9AF" w:sz="4" w:space="0"/>
              <w:left w:val="single" w:color="D7A9AF" w:sz="8" w:space="0"/>
              <w:bottom w:val="single" w:color="D7A9AF" w:sz="8" w:space="0"/>
              <w:right w:val="single" w:color="D7A9AF" w:sz="18" w:space="0"/>
            </w:tcBorders>
            <w:shd w:val="clear" w:color="auto" w:fill="FFFFFF"/>
            <w:tcMar>
              <w:left w:w="105" w:type="dxa"/>
              <w:right w:w="105" w:type="dxa"/>
            </w:tcMar>
            <w:vAlign w:val="center"/>
          </w:tcPr>
          <w:p>
            <w:pPr>
              <w:widowControl/>
              <w:tabs>
                <w:tab w:val="left" w:pos="1871"/>
                <w:tab w:val="left" w:pos="3407"/>
                <w:tab w:val="left" w:pos="4949"/>
                <w:tab w:val="left" w:pos="6599"/>
              </w:tabs>
              <w:spacing w:line="360" w:lineRule="auto"/>
              <w:jc w:val="left"/>
              <w:rPr>
                <w:rFonts w:eastAsiaTheme="minorEastAsia"/>
                <w:color w:val="000000"/>
                <w:kern w:val="0"/>
                <w:szCs w:val="21"/>
              </w:rPr>
            </w:pPr>
            <w:r>
              <w:rPr>
                <w:rFonts w:hAnsiTheme="minorEastAsia" w:eastAsiaTheme="minorEastAsia"/>
                <w:color w:val="000000"/>
                <w:kern w:val="0"/>
                <w:szCs w:val="21"/>
              </w:rPr>
              <w:t>胶皮管要夹紧</w:t>
            </w:r>
          </w:p>
        </w:tc>
      </w:tr>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Layout w:type="fixed"/>
          <w:tblCellMar>
            <w:top w:w="0" w:type="dxa"/>
            <w:left w:w="108" w:type="dxa"/>
            <w:bottom w:w="0" w:type="dxa"/>
            <w:right w:w="108" w:type="dxa"/>
          </w:tblCellMar>
        </w:tblPrEx>
        <w:trPr>
          <w:trHeight w:val="978" w:hRule="atLeast"/>
          <w:jc w:val="center"/>
        </w:trPr>
        <w:tc>
          <w:tcPr>
            <w:tcW w:w="457" w:type="dxa"/>
            <w:vMerge w:val="continue"/>
            <w:tcBorders>
              <w:top w:val="single" w:color="D7A9AF" w:sz="4" w:space="0"/>
              <w:left w:val="single" w:color="D7A9AF" w:sz="18" w:space="0"/>
              <w:bottom w:val="single" w:color="D7A9AF" w:sz="18" w:space="0"/>
              <w:right w:val="single" w:color="D7A9AF" w:sz="8" w:space="0"/>
            </w:tcBorders>
            <w:shd w:val="clear" w:color="auto" w:fill="FFFFFF"/>
            <w:tcMar>
              <w:left w:w="0" w:type="dxa"/>
              <w:right w:w="0" w:type="dxa"/>
            </w:tcMar>
            <w:vAlign w:val="center"/>
          </w:tcPr>
          <w:p>
            <w:pPr>
              <w:widowControl/>
              <w:tabs>
                <w:tab w:val="left" w:pos="1871"/>
                <w:tab w:val="left" w:pos="3407"/>
                <w:tab w:val="left" w:pos="4949"/>
                <w:tab w:val="left" w:pos="6599"/>
              </w:tabs>
              <w:spacing w:line="360" w:lineRule="auto"/>
              <w:jc w:val="left"/>
              <w:rPr>
                <w:rFonts w:eastAsiaTheme="minorEastAsia"/>
                <w:color w:val="000000"/>
                <w:kern w:val="0"/>
                <w:szCs w:val="21"/>
              </w:rPr>
            </w:pPr>
          </w:p>
        </w:tc>
        <w:tc>
          <w:tcPr>
            <w:tcW w:w="4935" w:type="dxa"/>
            <w:tcBorders>
              <w:top w:val="single" w:color="D7A9AF" w:sz="4" w:space="0"/>
              <w:left w:val="single" w:color="D7A9AF" w:sz="8" w:space="0"/>
              <w:bottom w:val="single" w:color="D7A9AF" w:sz="18" w:space="0"/>
              <w:right w:val="single" w:color="D7A9AF" w:sz="8" w:space="0"/>
            </w:tcBorders>
            <w:shd w:val="clear" w:color="auto" w:fill="FFFFFF"/>
            <w:tcMar>
              <w:left w:w="105" w:type="dxa"/>
              <w:right w:w="105" w:type="dxa"/>
            </w:tcMar>
            <w:vAlign w:val="center"/>
          </w:tcPr>
          <w:p>
            <w:pPr>
              <w:widowControl/>
              <w:tabs>
                <w:tab w:val="left" w:pos="1871"/>
                <w:tab w:val="left" w:pos="3407"/>
                <w:tab w:val="left" w:pos="4949"/>
                <w:tab w:val="left" w:pos="6599"/>
              </w:tabs>
              <w:spacing w:line="360" w:lineRule="auto"/>
              <w:jc w:val="left"/>
              <w:rPr>
                <w:rFonts w:eastAsiaTheme="minorEastAsia"/>
                <w:color w:val="000000"/>
                <w:kern w:val="0"/>
                <w:szCs w:val="21"/>
              </w:rPr>
            </w:pPr>
            <w:r>
              <w:rPr>
                <w:rFonts w:hAnsiTheme="minorEastAsia" w:eastAsiaTheme="minorEastAsia"/>
                <w:color w:val="000000"/>
                <w:kern w:val="0"/>
                <w:szCs w:val="21"/>
              </w:rPr>
              <w:t>燃烧匙伸入过慢，使装置内的气体受热逸出，导致进入集气瓶中的水的体积偏大</w:t>
            </w:r>
          </w:p>
        </w:tc>
        <w:tc>
          <w:tcPr>
            <w:tcW w:w="2448" w:type="dxa"/>
            <w:tcBorders>
              <w:top w:val="single" w:color="D7A9AF" w:sz="4" w:space="0"/>
              <w:left w:val="single" w:color="D7A9AF" w:sz="8" w:space="0"/>
              <w:bottom w:val="single" w:color="D7A9AF" w:sz="18" w:space="0"/>
              <w:right w:val="single" w:color="D7A9AF" w:sz="18" w:space="0"/>
            </w:tcBorders>
            <w:shd w:val="clear" w:color="auto" w:fill="FFFFFF"/>
            <w:tcMar>
              <w:left w:w="105" w:type="dxa"/>
              <w:right w:w="105" w:type="dxa"/>
            </w:tcMar>
            <w:vAlign w:val="center"/>
          </w:tcPr>
          <w:p>
            <w:pPr>
              <w:widowControl/>
              <w:tabs>
                <w:tab w:val="left" w:pos="1871"/>
                <w:tab w:val="left" w:pos="3407"/>
                <w:tab w:val="left" w:pos="4949"/>
                <w:tab w:val="left" w:pos="6599"/>
              </w:tabs>
              <w:spacing w:line="360" w:lineRule="auto"/>
              <w:jc w:val="left"/>
              <w:rPr>
                <w:rFonts w:eastAsiaTheme="minorEastAsia"/>
                <w:color w:val="000000"/>
                <w:kern w:val="0"/>
                <w:szCs w:val="21"/>
              </w:rPr>
            </w:pPr>
            <w:r>
              <w:rPr>
                <w:rFonts w:hAnsiTheme="minorEastAsia" w:eastAsiaTheme="minorEastAsia"/>
                <w:color w:val="000000"/>
                <w:kern w:val="0"/>
                <w:szCs w:val="21"/>
              </w:rPr>
              <w:t>点燃红磷后迅速将燃烧匙伸入集气瓶</w:t>
            </w:r>
          </w:p>
        </w:tc>
      </w:tr>
    </w:tbl>
    <w:p>
      <w:pPr>
        <w:widowControl/>
        <w:tabs>
          <w:tab w:val="left" w:pos="1871"/>
          <w:tab w:val="left" w:pos="3407"/>
          <w:tab w:val="left" w:pos="4949"/>
          <w:tab w:val="left" w:pos="6599"/>
        </w:tabs>
        <w:spacing w:line="360" w:lineRule="auto"/>
        <w:jc w:val="left"/>
        <w:rPr>
          <w:rFonts w:eastAsiaTheme="minorEastAsia"/>
          <w:color w:val="000000"/>
          <w:kern w:val="0"/>
          <w:szCs w:val="21"/>
        </w:rPr>
      </w:pPr>
      <w:r>
        <w:rPr>
          <w:rFonts w:eastAsiaTheme="minorEastAsia"/>
          <w:b/>
          <w:color w:val="000000"/>
          <w:kern w:val="0"/>
          <w:szCs w:val="21"/>
        </w:rPr>
        <w:t>8</w:t>
      </w:r>
      <w:r>
        <w:rPr>
          <w:rFonts w:hAnsiTheme="minorEastAsia" w:eastAsiaTheme="minorEastAsia"/>
          <w:b/>
          <w:color w:val="000000"/>
          <w:kern w:val="0"/>
          <w:szCs w:val="21"/>
        </w:rPr>
        <w:t>、</w:t>
      </w:r>
      <w:r>
        <w:rPr>
          <w:rFonts w:hAnsiTheme="minorEastAsia" w:eastAsiaTheme="minorEastAsia"/>
          <w:color w:val="000000"/>
          <w:kern w:val="0"/>
          <w:szCs w:val="21"/>
        </w:rPr>
        <w:t>实验反思</w:t>
      </w:r>
    </w:p>
    <w:p>
      <w:pPr>
        <w:widowControl/>
        <w:tabs>
          <w:tab w:val="left" w:pos="1871"/>
          <w:tab w:val="left" w:pos="3407"/>
          <w:tab w:val="left" w:pos="4949"/>
          <w:tab w:val="left" w:pos="6599"/>
        </w:tabs>
        <w:spacing w:line="360" w:lineRule="auto"/>
        <w:jc w:val="left"/>
        <w:rPr>
          <w:rFonts w:eastAsiaTheme="minorEastAsia"/>
          <w:color w:val="000000"/>
          <w:kern w:val="0"/>
          <w:szCs w:val="21"/>
        </w:rPr>
      </w:pPr>
      <w:r>
        <w:rPr>
          <w:rFonts w:hAnsiTheme="minorEastAsia" w:eastAsiaTheme="minorEastAsia"/>
          <w:color w:val="000000"/>
          <w:kern w:val="0"/>
          <w:szCs w:val="21"/>
        </w:rPr>
        <w:t>用其他药品代替红磷时应该满足什么条件</w:t>
      </w:r>
      <w:r>
        <w:rPr>
          <w:rFonts w:eastAsiaTheme="minorEastAsia"/>
          <w:color w:val="000000"/>
          <w:kern w:val="0"/>
          <w:szCs w:val="21"/>
        </w:rPr>
        <w:t>?</w:t>
      </w:r>
    </w:p>
    <w:p>
      <w:pPr>
        <w:widowControl/>
        <w:tabs>
          <w:tab w:val="left" w:pos="1871"/>
          <w:tab w:val="left" w:pos="3407"/>
          <w:tab w:val="left" w:pos="4949"/>
          <w:tab w:val="left" w:pos="6599"/>
        </w:tabs>
        <w:spacing w:line="360" w:lineRule="auto"/>
        <w:jc w:val="left"/>
        <w:rPr>
          <w:rFonts w:eastAsiaTheme="minorEastAsia"/>
          <w:color w:val="000000"/>
          <w:kern w:val="0"/>
          <w:szCs w:val="21"/>
        </w:rPr>
      </w:pPr>
      <w:r>
        <w:rPr>
          <w:rFonts w:eastAsiaTheme="minorEastAsia"/>
          <w:color w:val="000000"/>
          <w:kern w:val="0"/>
          <w:szCs w:val="21"/>
        </w:rPr>
        <w:t>( 1 )</w:t>
      </w:r>
      <w:r>
        <w:rPr>
          <w:rFonts w:hAnsiTheme="minorEastAsia" w:eastAsiaTheme="minorEastAsia"/>
          <w:color w:val="000000"/>
          <w:kern w:val="0"/>
          <w:szCs w:val="21"/>
        </w:rPr>
        <w:t>能与空气中的氧气反应而不能与空气中的其他物质反应。</w:t>
      </w:r>
    </w:p>
    <w:p>
      <w:pPr>
        <w:widowControl/>
        <w:tabs>
          <w:tab w:val="left" w:pos="1871"/>
          <w:tab w:val="left" w:pos="3407"/>
          <w:tab w:val="left" w:pos="4949"/>
          <w:tab w:val="left" w:pos="6599"/>
        </w:tabs>
        <w:spacing w:line="360" w:lineRule="auto"/>
        <w:jc w:val="left"/>
        <w:rPr>
          <w:rFonts w:eastAsiaTheme="minorEastAsia"/>
          <w:color w:val="000000"/>
          <w:kern w:val="0"/>
          <w:szCs w:val="21"/>
        </w:rPr>
      </w:pPr>
      <w:r>
        <w:rPr>
          <w:rFonts w:hAnsiTheme="minorEastAsia" w:eastAsiaTheme="minorEastAsia"/>
          <w:color w:val="000000"/>
          <w:kern w:val="0"/>
          <w:szCs w:val="21"/>
        </w:rPr>
        <w:t>分析</w:t>
      </w:r>
      <w:r>
        <w:rPr>
          <w:rFonts w:eastAsiaTheme="minorEastAsia"/>
          <w:color w:val="000000"/>
          <w:kern w:val="0"/>
          <w:szCs w:val="21"/>
        </w:rPr>
        <w:t>:</w:t>
      </w:r>
      <w:r>
        <w:rPr>
          <w:rFonts w:hAnsiTheme="minorEastAsia" w:eastAsiaTheme="minorEastAsia"/>
          <w:color w:val="000000"/>
          <w:kern w:val="0"/>
          <w:szCs w:val="21"/>
        </w:rPr>
        <w:t>若选用的物质能与空气中的其他物质反应</w:t>
      </w:r>
      <w:r>
        <w:rPr>
          <w:rFonts w:eastAsiaTheme="minorEastAsia"/>
          <w:color w:val="000000"/>
          <w:kern w:val="0"/>
          <w:szCs w:val="21"/>
        </w:rPr>
        <w:t xml:space="preserve">(  </w:t>
      </w:r>
      <w:r>
        <w:rPr>
          <w:rFonts w:hAnsiTheme="minorEastAsia" w:eastAsiaTheme="minorEastAsia"/>
          <w:color w:val="000000"/>
          <w:kern w:val="0"/>
          <w:szCs w:val="21"/>
        </w:rPr>
        <w:t>如镁能与</w:t>
      </w:r>
      <w:r>
        <w:rPr>
          <w:rFonts w:eastAsiaTheme="minorEastAsia"/>
          <w:color w:val="000000"/>
          <w:kern w:val="0"/>
          <w:szCs w:val="21"/>
        </w:rPr>
        <w:t>O</w:t>
      </w:r>
      <w:r>
        <w:rPr>
          <w:rFonts w:eastAsiaTheme="minorEastAsia"/>
          <w:color w:val="000000"/>
          <w:kern w:val="0"/>
          <w:szCs w:val="21"/>
          <w:vertAlign w:val="subscript"/>
        </w:rPr>
        <w:t>2</w:t>
      </w:r>
      <w:r>
        <w:rPr>
          <w:rFonts w:hAnsiTheme="minorEastAsia" w:eastAsiaTheme="minorEastAsia"/>
          <w:color w:val="000000"/>
          <w:kern w:val="0"/>
          <w:szCs w:val="21"/>
        </w:rPr>
        <w:t>、</w:t>
      </w:r>
      <w:r>
        <w:rPr>
          <w:rFonts w:eastAsiaTheme="minorEastAsia"/>
          <w:color w:val="000000"/>
          <w:kern w:val="0"/>
          <w:szCs w:val="21"/>
        </w:rPr>
        <w:t>N</w:t>
      </w:r>
      <w:r>
        <w:rPr>
          <w:rFonts w:eastAsiaTheme="minorEastAsia"/>
          <w:color w:val="000000"/>
          <w:kern w:val="0"/>
          <w:szCs w:val="21"/>
          <w:vertAlign w:val="subscript"/>
        </w:rPr>
        <w:t>2</w:t>
      </w:r>
      <w:r>
        <w:rPr>
          <w:rFonts w:hAnsiTheme="minorEastAsia" w:eastAsiaTheme="minorEastAsia"/>
          <w:color w:val="000000"/>
          <w:kern w:val="0"/>
          <w:szCs w:val="21"/>
        </w:rPr>
        <w:t>、</w:t>
      </w:r>
      <w:r>
        <w:rPr>
          <w:rFonts w:eastAsiaTheme="minorEastAsia"/>
          <w:color w:val="000000"/>
          <w:kern w:val="0"/>
          <w:szCs w:val="21"/>
        </w:rPr>
        <w:t>CO</w:t>
      </w:r>
      <w:r>
        <w:rPr>
          <w:rFonts w:eastAsiaTheme="minorEastAsia"/>
          <w:color w:val="000000"/>
          <w:kern w:val="0"/>
          <w:szCs w:val="21"/>
          <w:vertAlign w:val="subscript"/>
        </w:rPr>
        <w:t>2</w:t>
      </w:r>
      <w:r>
        <w:rPr>
          <w:rFonts w:hAnsiTheme="minorEastAsia" w:eastAsiaTheme="minorEastAsia"/>
          <w:color w:val="000000"/>
          <w:kern w:val="0"/>
          <w:szCs w:val="21"/>
        </w:rPr>
        <w:t>反应</w:t>
      </w:r>
      <w:r>
        <w:rPr>
          <w:rFonts w:eastAsiaTheme="minorEastAsia"/>
          <w:color w:val="000000"/>
          <w:kern w:val="0"/>
          <w:szCs w:val="21"/>
        </w:rPr>
        <w:t xml:space="preserve">  )</w:t>
      </w:r>
      <w:r>
        <w:rPr>
          <w:rFonts w:hAnsiTheme="minorEastAsia" w:eastAsiaTheme="minorEastAsia"/>
          <w:color w:val="000000"/>
          <w:kern w:val="0"/>
          <w:szCs w:val="21"/>
        </w:rPr>
        <w:t>，则集气瓶内减少的气体体积不只是</w:t>
      </w:r>
      <w:r>
        <w:rPr>
          <w:rFonts w:eastAsiaTheme="minorEastAsia"/>
          <w:color w:val="000000"/>
          <w:kern w:val="0"/>
          <w:szCs w:val="21"/>
        </w:rPr>
        <w:t>O</w:t>
      </w:r>
      <w:r>
        <w:rPr>
          <w:rFonts w:eastAsiaTheme="minorEastAsia"/>
          <w:color w:val="000000"/>
          <w:kern w:val="0"/>
          <w:szCs w:val="21"/>
          <w:vertAlign w:val="subscript"/>
        </w:rPr>
        <w:t>2</w:t>
      </w:r>
      <w:r>
        <w:rPr>
          <w:rFonts w:hAnsiTheme="minorEastAsia" w:eastAsiaTheme="minorEastAsia"/>
          <w:color w:val="000000"/>
          <w:kern w:val="0"/>
          <w:szCs w:val="21"/>
        </w:rPr>
        <w:t>的体积，会使测量结果偏高。</w:t>
      </w:r>
    </w:p>
    <w:p>
      <w:pPr>
        <w:widowControl/>
        <w:tabs>
          <w:tab w:val="left" w:pos="1871"/>
          <w:tab w:val="left" w:pos="3407"/>
          <w:tab w:val="left" w:pos="4949"/>
          <w:tab w:val="left" w:pos="6599"/>
        </w:tabs>
        <w:spacing w:line="360" w:lineRule="auto"/>
        <w:jc w:val="left"/>
        <w:rPr>
          <w:rFonts w:eastAsiaTheme="minorEastAsia"/>
          <w:color w:val="000000"/>
          <w:kern w:val="0"/>
          <w:szCs w:val="21"/>
        </w:rPr>
      </w:pPr>
      <w:r>
        <w:rPr>
          <w:rFonts w:eastAsiaTheme="minorEastAsia"/>
          <w:color w:val="000000"/>
          <w:kern w:val="0"/>
          <w:szCs w:val="21"/>
        </w:rPr>
        <w:t>( 2 )</w:t>
      </w:r>
      <w:r>
        <w:rPr>
          <w:rFonts w:hAnsiTheme="minorEastAsia" w:eastAsiaTheme="minorEastAsia"/>
          <w:color w:val="000000"/>
          <w:kern w:val="0"/>
          <w:szCs w:val="21"/>
        </w:rPr>
        <w:t>物质与氧气反应的生成物不是气体，或生成的气体能被集气瓶中的液体吸收。</w:t>
      </w:r>
    </w:p>
    <w:p>
      <w:pPr>
        <w:widowControl/>
        <w:tabs>
          <w:tab w:val="left" w:pos="1871"/>
          <w:tab w:val="left" w:pos="3407"/>
          <w:tab w:val="left" w:pos="4949"/>
          <w:tab w:val="left" w:pos="6599"/>
        </w:tabs>
        <w:spacing w:line="360" w:lineRule="auto"/>
        <w:jc w:val="left"/>
        <w:rPr>
          <w:rFonts w:hAnsiTheme="minorEastAsia" w:eastAsiaTheme="minorEastAsia"/>
          <w:color w:val="000000"/>
          <w:kern w:val="0"/>
          <w:szCs w:val="21"/>
        </w:rPr>
      </w:pPr>
      <w:r>
        <w:rPr>
          <w:rFonts w:hAnsiTheme="minorEastAsia" w:eastAsiaTheme="minorEastAsia"/>
          <w:color w:val="000000"/>
          <w:kern w:val="0"/>
          <w:szCs w:val="21"/>
        </w:rPr>
        <w:t>分析</w:t>
      </w:r>
      <w:r>
        <w:rPr>
          <w:rFonts w:eastAsiaTheme="minorEastAsia"/>
          <w:color w:val="000000"/>
          <w:kern w:val="0"/>
          <w:szCs w:val="21"/>
        </w:rPr>
        <w:t>:</w:t>
      </w:r>
      <w:r>
        <w:rPr>
          <w:rFonts w:hAnsiTheme="minorEastAsia" w:eastAsiaTheme="minorEastAsia"/>
          <w:color w:val="000000"/>
          <w:kern w:val="0"/>
          <w:szCs w:val="21"/>
        </w:rPr>
        <w:t>若选用的物质与氧气反应生成气体，如木炭、硫粉等，则会导致反应后集气瓶内压强无明显变化，使测得的结果偏差较大。改进实验</w:t>
      </w:r>
      <w:r>
        <w:rPr>
          <w:rFonts w:eastAsiaTheme="minorEastAsia"/>
          <w:color w:val="000000"/>
          <w:kern w:val="0"/>
          <w:szCs w:val="21"/>
        </w:rPr>
        <w:t>:</w:t>
      </w:r>
      <w:r>
        <w:rPr>
          <w:rFonts w:hAnsiTheme="minorEastAsia" w:eastAsiaTheme="minorEastAsia"/>
          <w:color w:val="000000"/>
          <w:kern w:val="0"/>
          <w:szCs w:val="21"/>
        </w:rPr>
        <w:t>用</w:t>
      </w:r>
      <w:r>
        <w:rPr>
          <w:rFonts w:eastAsiaTheme="minorEastAsia"/>
          <w:color w:val="000000"/>
          <w:kern w:val="0"/>
          <w:szCs w:val="21"/>
        </w:rPr>
        <w:t>NaOH</w:t>
      </w:r>
      <w:r>
        <w:rPr>
          <w:rFonts w:hAnsiTheme="minorEastAsia" w:eastAsiaTheme="minorEastAsia"/>
          <w:color w:val="000000"/>
          <w:kern w:val="0"/>
          <w:szCs w:val="21"/>
        </w:rPr>
        <w:t>溶液代替集气瓶中的水。</w:t>
      </w:r>
    </w:p>
    <w:p>
      <w:pPr>
        <w:widowControl/>
        <w:numPr>
          <w:ilvl w:val="0"/>
          <w:numId w:val="2"/>
        </w:numPr>
        <w:tabs>
          <w:tab w:val="left" w:pos="1871"/>
          <w:tab w:val="left" w:pos="3407"/>
          <w:tab w:val="left" w:pos="4949"/>
          <w:tab w:val="left" w:pos="6599"/>
        </w:tabs>
        <w:spacing w:line="360" w:lineRule="auto"/>
        <w:jc w:val="left"/>
        <w:rPr>
          <w:rFonts w:hAnsiTheme="minorEastAsia" w:eastAsiaTheme="minorEastAsia"/>
          <w:color w:val="000000"/>
          <w:kern w:val="0"/>
          <w:szCs w:val="21"/>
        </w:rPr>
      </w:pPr>
      <w:r>
        <w:rPr>
          <w:rFonts w:hint="eastAsia" w:hAnsiTheme="minorEastAsia" w:eastAsiaTheme="minorEastAsia"/>
          <w:color w:val="000000"/>
          <w:kern w:val="0"/>
          <w:szCs w:val="21"/>
        </w:rPr>
        <w:t>在空气中不反应的物质</w:t>
      </w:r>
    </w:p>
    <w:p>
      <w:pPr>
        <w:widowControl/>
        <w:tabs>
          <w:tab w:val="left" w:pos="1871"/>
          <w:tab w:val="left" w:pos="3407"/>
          <w:tab w:val="left" w:pos="4949"/>
          <w:tab w:val="left" w:pos="6599"/>
        </w:tabs>
        <w:spacing w:line="360" w:lineRule="auto"/>
        <w:jc w:val="left"/>
        <w:rPr>
          <w:rFonts w:hAnsiTheme="minorEastAsia" w:eastAsiaTheme="minorEastAsia"/>
          <w:color w:val="000000"/>
          <w:kern w:val="0"/>
          <w:szCs w:val="21"/>
        </w:rPr>
      </w:pPr>
      <w:r>
        <w:rPr>
          <w:rFonts w:hint="eastAsia" w:hAnsiTheme="minorEastAsia" w:eastAsiaTheme="minorEastAsia"/>
          <w:color w:val="000000"/>
          <w:kern w:val="0"/>
          <w:szCs w:val="21"/>
        </w:rPr>
        <w:t>分析：若物质在不与空气反应，那么就无法消耗氧气，如铁在空气中不反应。</w:t>
      </w:r>
    </w:p>
    <w:p>
      <w:pPr>
        <w:widowControl/>
        <w:tabs>
          <w:tab w:val="left" w:pos="1871"/>
          <w:tab w:val="left" w:pos="3407"/>
          <w:tab w:val="left" w:pos="4949"/>
          <w:tab w:val="left" w:pos="6599"/>
        </w:tabs>
        <w:spacing w:line="360" w:lineRule="auto"/>
        <w:jc w:val="left"/>
        <w:rPr>
          <w:rFonts w:eastAsiaTheme="minorEastAsia"/>
          <w:color w:val="000000"/>
          <w:kern w:val="0"/>
          <w:szCs w:val="21"/>
        </w:rPr>
      </w:pPr>
      <w:r>
        <w:rPr>
          <w:rFonts w:eastAsiaTheme="minorEastAsia"/>
          <w:b/>
          <w:color w:val="000000"/>
          <w:kern w:val="0"/>
          <w:szCs w:val="21"/>
        </w:rPr>
        <w:t>9</w:t>
      </w:r>
      <w:r>
        <w:rPr>
          <w:rFonts w:hAnsiTheme="minorEastAsia" w:eastAsiaTheme="minorEastAsia"/>
          <w:b/>
          <w:color w:val="000000"/>
          <w:kern w:val="0"/>
          <w:szCs w:val="21"/>
        </w:rPr>
        <w:t>、</w:t>
      </w:r>
      <w:r>
        <w:rPr>
          <w:rFonts w:hAnsiTheme="minorEastAsia" w:eastAsiaTheme="minorEastAsia"/>
          <w:color w:val="000000"/>
          <w:kern w:val="0"/>
          <w:szCs w:val="21"/>
        </w:rPr>
        <w:t>改进装置</w:t>
      </w:r>
    </w:p>
    <w:p>
      <w:pPr>
        <w:widowControl/>
        <w:tabs>
          <w:tab w:val="left" w:pos="1871"/>
          <w:tab w:val="left" w:pos="3407"/>
          <w:tab w:val="left" w:pos="4949"/>
          <w:tab w:val="left" w:pos="6599"/>
        </w:tabs>
        <w:spacing w:line="360" w:lineRule="auto"/>
        <w:jc w:val="center"/>
        <w:rPr>
          <w:rFonts w:eastAsiaTheme="minorEastAsia"/>
          <w:b/>
          <w:color w:val="000000"/>
          <w:kern w:val="0"/>
          <w:szCs w:val="21"/>
        </w:rPr>
      </w:pPr>
      <w:r>
        <w:rPr>
          <w:rFonts w:eastAsiaTheme="minorEastAsia"/>
          <w:color w:val="000000"/>
          <w:kern w:val="0"/>
          <w:szCs w:val="21"/>
        </w:rPr>
        <w:drawing>
          <wp:inline distT="0" distB="0" distL="0" distR="0">
            <wp:extent cx="2877185" cy="1886585"/>
            <wp:effectExtent l="0" t="0" r="5715" b="5715"/>
            <wp:docPr id="89" name="16ZFHY64.EPS"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 name="16ZFHY64.EPS" descr="学科网(www.zxxk.com)--教育资源门户，提供试题试卷、教案、课件、教学论文、素材等各类教学资源库下载，还有大量丰富的教学资讯！"/>
                    <pic:cNvPicPr>
                      <a:picLocks noChangeAspect="1"/>
                    </pic:cNvPicPr>
                  </pic:nvPicPr>
                  <pic:blipFill>
                    <a:blip r:embed="rId13" cstate="print"/>
                    <a:stretch>
                      <a:fillRect/>
                    </a:stretch>
                  </pic:blipFill>
                  <pic:spPr>
                    <a:xfrm>
                      <a:off x="0" y="0"/>
                      <a:ext cx="2877480" cy="1886760"/>
                    </a:xfrm>
                    <a:prstGeom prst="rect">
                      <a:avLst/>
                    </a:prstGeom>
                  </pic:spPr>
                </pic:pic>
              </a:graphicData>
            </a:graphic>
          </wp:inline>
        </w:drawing>
      </w:r>
      <w:r>
        <w:rPr>
          <w:rFonts w:eastAsiaTheme="minorEastAsia"/>
          <w:szCs w:val="21"/>
        </w:rPr>
        <w:drawing>
          <wp:inline distT="0" distB="0" distL="114300" distR="114300">
            <wp:extent cx="2038350" cy="1517650"/>
            <wp:effectExtent l="0" t="0" r="6350" b="6350"/>
            <wp:docPr id="10" name="图片 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4" descr="学科网(www.zxxk.com)--教育资源门户，提供试题试卷、教案、课件、教学论文、素材等各类教学资源库下载，还有大量丰富的教学资讯！"/>
                    <pic:cNvPicPr>
                      <a:picLocks noChangeAspect="1"/>
                    </pic:cNvPicPr>
                  </pic:nvPicPr>
                  <pic:blipFill>
                    <a:blip r:embed="rId14" cstate="print"/>
                    <a:stretch>
                      <a:fillRect/>
                    </a:stretch>
                  </pic:blipFill>
                  <pic:spPr>
                    <a:xfrm>
                      <a:off x="0" y="0"/>
                      <a:ext cx="2038350" cy="1517650"/>
                    </a:xfrm>
                    <a:prstGeom prst="rect">
                      <a:avLst/>
                    </a:prstGeom>
                    <a:noFill/>
                    <a:ln>
                      <a:noFill/>
                    </a:ln>
                  </pic:spPr>
                </pic:pic>
              </a:graphicData>
            </a:graphic>
          </wp:inline>
        </w:drawing>
      </w:r>
    </w:p>
    <w:p>
      <w:pPr>
        <w:widowControl/>
        <w:tabs>
          <w:tab w:val="left" w:pos="1871"/>
          <w:tab w:val="left" w:pos="3407"/>
          <w:tab w:val="left" w:pos="4949"/>
          <w:tab w:val="left" w:pos="6599"/>
        </w:tabs>
        <w:jc w:val="left"/>
        <w:textAlignment w:val="center"/>
        <w:rPr>
          <w:rFonts w:hAnsi="宋体"/>
          <w:b/>
          <w:bCs/>
          <w:color w:val="000000"/>
          <w:kern w:val="0"/>
          <w:szCs w:val="21"/>
        </w:rPr>
      </w:pPr>
    </w:p>
    <w:p>
      <w:pPr>
        <w:widowControl/>
        <w:tabs>
          <w:tab w:val="left" w:pos="1871"/>
          <w:tab w:val="left" w:pos="3407"/>
          <w:tab w:val="left" w:pos="4949"/>
          <w:tab w:val="left" w:pos="6599"/>
        </w:tabs>
        <w:jc w:val="left"/>
        <w:textAlignment w:val="center"/>
        <w:rPr>
          <w:rFonts w:hAnsi="宋体"/>
          <w:b/>
          <w:bCs/>
          <w:color w:val="000000"/>
          <w:kern w:val="0"/>
          <w:szCs w:val="21"/>
        </w:rPr>
      </w:pPr>
    </w:p>
    <w:p>
      <w:pPr>
        <w:widowControl/>
        <w:tabs>
          <w:tab w:val="left" w:pos="1871"/>
          <w:tab w:val="left" w:pos="3407"/>
          <w:tab w:val="left" w:pos="4949"/>
          <w:tab w:val="left" w:pos="6599"/>
        </w:tabs>
        <w:jc w:val="left"/>
        <w:textAlignment w:val="center"/>
        <w:rPr>
          <w:rFonts w:hAnsi="宋体"/>
          <w:b/>
          <w:bCs/>
          <w:color w:val="000000"/>
          <w:kern w:val="0"/>
          <w:szCs w:val="21"/>
        </w:rPr>
      </w:pPr>
    </w:p>
    <w:p>
      <w:pPr>
        <w:widowControl/>
        <w:tabs>
          <w:tab w:val="left" w:pos="1871"/>
          <w:tab w:val="left" w:pos="3407"/>
          <w:tab w:val="left" w:pos="4949"/>
          <w:tab w:val="left" w:pos="6599"/>
        </w:tabs>
        <w:jc w:val="left"/>
        <w:textAlignment w:val="center"/>
        <w:rPr>
          <w:rFonts w:hAnsi="宋体"/>
          <w:b/>
          <w:bCs/>
          <w:color w:val="000000"/>
          <w:kern w:val="0"/>
          <w:szCs w:val="21"/>
        </w:rPr>
      </w:pPr>
      <w:r>
        <w:rPr>
          <w:rFonts w:hint="eastAsia" w:hAnsi="宋体"/>
          <w:b/>
          <w:bCs/>
          <w:color w:val="000000"/>
          <w:kern w:val="0"/>
          <w:szCs w:val="21"/>
        </w:rPr>
        <w:drawing>
          <wp:inline distT="0" distB="0" distL="0" distR="0">
            <wp:extent cx="1892935" cy="457200"/>
            <wp:effectExtent l="19050" t="0" r="0" b="0"/>
            <wp:docPr id="3" name="图片 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descr="学科网(www.zxxk.com)--教育资源门户，提供试题试卷、教案、课件、教学论文、素材等各类教学资源库下载，还有大量丰富的教学资讯！"/>
                    <pic:cNvPicPr>
                      <a:picLocks noChangeAspect="1" noChangeArrowheads="1"/>
                    </pic:cNvPicPr>
                  </pic:nvPicPr>
                  <pic:blipFill>
                    <a:blip r:embed="rId15" cstate="print"/>
                    <a:stretch>
                      <a:fillRect/>
                    </a:stretch>
                  </pic:blipFill>
                  <pic:spPr>
                    <a:xfrm>
                      <a:off x="0" y="0"/>
                      <a:ext cx="1895247" cy="457695"/>
                    </a:xfrm>
                    <a:prstGeom prst="rect">
                      <a:avLst/>
                    </a:prstGeom>
                    <a:noFill/>
                    <a:ln w="9525">
                      <a:noFill/>
                      <a:miter lim="800000"/>
                      <a:headEnd/>
                      <a:tailEnd/>
                    </a:ln>
                  </pic:spPr>
                </pic:pic>
              </a:graphicData>
            </a:graphic>
          </wp:inline>
        </w:drawing>
      </w:r>
    </w:p>
    <w:p>
      <w:pPr>
        <w:widowControl/>
        <w:tabs>
          <w:tab w:val="left" w:pos="1871"/>
          <w:tab w:val="left" w:pos="3407"/>
          <w:tab w:val="left" w:pos="4949"/>
          <w:tab w:val="left" w:pos="6599"/>
        </w:tabs>
        <w:jc w:val="left"/>
        <w:textAlignment w:val="center"/>
        <w:rPr>
          <w:rFonts w:hAnsi="宋体"/>
          <w:b/>
          <w:bCs/>
          <w:color w:val="000000"/>
          <w:kern w:val="0"/>
          <w:szCs w:val="21"/>
        </w:rPr>
      </w:pPr>
      <w:r>
        <w:rPr>
          <w:rFonts w:eastAsiaTheme="minorEastAsia"/>
          <w:b/>
          <w:bCs/>
          <w:color w:val="000000"/>
          <w:kern w:val="0"/>
          <w:szCs w:val="21"/>
        </w:rPr>
        <w:drawing>
          <wp:inline distT="0" distB="0" distL="0" distR="0">
            <wp:extent cx="392430" cy="400050"/>
            <wp:effectExtent l="19050" t="0" r="7620" b="0"/>
            <wp:docPr id="9" name="图片 1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11" descr="学科网(www.zxxk.com)--教育资源门户，提供试题试卷、教案、课件、教学论文、素材等各类教学资源库下载，还有大量丰富的教学资讯！"/>
                    <pic:cNvPicPr>
                      <a:picLocks noChangeAspect="1"/>
                    </pic:cNvPicPr>
                  </pic:nvPicPr>
                  <pic:blipFill>
                    <a:blip/>
                    <a:stretch>
                      <a:fillRect/>
                    </a:stretch>
                  </pic:blipFill>
                  <pic:spPr>
                    <a:xfrm>
                      <a:off x="0" y="0"/>
                      <a:ext cx="392975" cy="400606"/>
                    </a:xfrm>
                    <a:prstGeom prst="rect">
                      <a:avLst/>
                    </a:prstGeom>
                  </pic:spPr>
                </pic:pic>
              </a:graphicData>
            </a:graphic>
          </wp:inline>
        </w:drawing>
      </w:r>
      <w:r>
        <w:rPr>
          <w:rFonts w:hint="eastAsia" w:hAnsi="宋体"/>
          <w:b/>
          <w:bCs/>
          <w:color w:val="000000"/>
          <w:kern w:val="0"/>
          <w:szCs w:val="21"/>
        </w:rPr>
        <w:t xml:space="preserve">  基础练</w:t>
      </w:r>
    </w:p>
    <w:p>
      <w:pPr>
        <w:spacing w:line="360" w:lineRule="auto"/>
        <w:ind w:left="273" w:hanging="273" w:hangingChars="130"/>
        <w:textAlignment w:val="center"/>
        <w:rPr>
          <w:rFonts w:eastAsiaTheme="minorEastAsia"/>
          <w:szCs w:val="21"/>
        </w:rPr>
      </w:pPr>
      <w:r>
        <w:rPr>
          <w:rFonts w:eastAsiaTheme="minorEastAsia"/>
          <w:szCs w:val="21"/>
        </w:rPr>
        <w:t>1</w:t>
      </w:r>
      <w:r>
        <w:rPr>
          <w:rFonts w:hAnsiTheme="minorEastAsia" w:eastAsiaTheme="minorEastAsia"/>
          <w:szCs w:val="21"/>
        </w:rPr>
        <w:t>．如图是测定空气中氧气含量的实验装置。下列叙述不正确的是（　　）</w:t>
      </w:r>
    </w:p>
    <w:p>
      <w:pPr>
        <w:spacing w:line="360" w:lineRule="auto"/>
        <w:ind w:left="273" w:leftChars="130"/>
        <w:jc w:val="center"/>
        <w:textAlignment w:val="center"/>
        <w:rPr>
          <w:rFonts w:eastAsiaTheme="minorEastAsia"/>
          <w:szCs w:val="21"/>
        </w:rPr>
      </w:pPr>
      <w:r>
        <w:rPr>
          <w:rFonts w:eastAsiaTheme="minorEastAsia"/>
          <w:szCs w:val="21"/>
        </w:rPr>
        <w:drawing>
          <wp:inline distT="0" distB="0" distL="114300" distR="114300">
            <wp:extent cx="1219200" cy="1514475"/>
            <wp:effectExtent l="0" t="0" r="0" b="9525"/>
            <wp:docPr id="26" name="图片 1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13" descr="学科网(www.zxxk.com)--教育资源门户，提供试题试卷、教案、课件、教学论文、素材等各类教学资源库下载，还有大量丰富的教学资讯！"/>
                    <pic:cNvPicPr>
                      <a:picLocks noChangeAspect="1"/>
                    </pic:cNvPicPr>
                  </pic:nvPicPr>
                  <pic:blipFill>
                    <a:blip r:embed="rId16" cstate="print"/>
                    <a:stretch>
                      <a:fillRect/>
                    </a:stretch>
                  </pic:blipFill>
                  <pic:spPr>
                    <a:xfrm>
                      <a:off x="0" y="0"/>
                      <a:ext cx="1219200" cy="1514475"/>
                    </a:xfrm>
                    <a:prstGeom prst="rect">
                      <a:avLst/>
                    </a:prstGeom>
                    <a:noFill/>
                    <a:ln>
                      <a:noFill/>
                    </a:ln>
                  </pic:spPr>
                </pic:pic>
              </a:graphicData>
            </a:graphic>
          </wp:inline>
        </w:drawing>
      </w:r>
    </w:p>
    <w:p>
      <w:pPr>
        <w:spacing w:line="360" w:lineRule="auto"/>
        <w:ind w:firstLine="273" w:firstLineChars="130"/>
        <w:jc w:val="left"/>
        <w:textAlignment w:val="center"/>
        <w:rPr>
          <w:rFonts w:eastAsiaTheme="minorEastAsia"/>
          <w:szCs w:val="21"/>
        </w:rPr>
      </w:pPr>
      <w:r>
        <w:rPr>
          <w:rFonts w:eastAsiaTheme="minorEastAsia"/>
          <w:szCs w:val="21"/>
        </w:rPr>
        <w:t>A</w:t>
      </w:r>
      <w:r>
        <w:rPr>
          <w:rFonts w:hAnsiTheme="minorEastAsia" w:eastAsiaTheme="minorEastAsia"/>
          <w:szCs w:val="21"/>
        </w:rPr>
        <w:t>．反应后燃烧匙中的红磷完全消失</w:t>
      </w:r>
      <w:r>
        <w:rPr>
          <w:rFonts w:eastAsiaTheme="minorEastAsia"/>
          <w:szCs w:val="21"/>
        </w:rPr>
        <w:tab/>
      </w:r>
    </w:p>
    <w:p>
      <w:pPr>
        <w:spacing w:line="360" w:lineRule="auto"/>
        <w:ind w:firstLine="273" w:firstLineChars="130"/>
        <w:jc w:val="left"/>
        <w:textAlignment w:val="center"/>
        <w:rPr>
          <w:rFonts w:eastAsiaTheme="minorEastAsia"/>
          <w:szCs w:val="21"/>
        </w:rPr>
      </w:pPr>
      <w:r>
        <w:rPr>
          <w:rFonts w:eastAsiaTheme="minorEastAsia"/>
          <w:szCs w:val="21"/>
        </w:rPr>
        <w:t>B</w:t>
      </w:r>
      <w:r>
        <w:rPr>
          <w:rFonts w:hAnsiTheme="minorEastAsia" w:eastAsiaTheme="minorEastAsia"/>
          <w:szCs w:val="21"/>
        </w:rPr>
        <w:t>．进入瓶中水的体积约为氧气的体积</w:t>
      </w:r>
      <w:r>
        <w:rPr>
          <w:rFonts w:eastAsiaTheme="minorEastAsia"/>
          <w:szCs w:val="21"/>
        </w:rPr>
        <w:tab/>
      </w:r>
    </w:p>
    <w:p>
      <w:pPr>
        <w:spacing w:line="360" w:lineRule="auto"/>
        <w:ind w:firstLine="273" w:firstLineChars="130"/>
        <w:jc w:val="left"/>
        <w:textAlignment w:val="center"/>
        <w:rPr>
          <w:rFonts w:eastAsiaTheme="minorEastAsia"/>
          <w:szCs w:val="21"/>
        </w:rPr>
      </w:pPr>
      <w:r>
        <w:rPr>
          <w:rFonts w:eastAsiaTheme="minorEastAsia"/>
          <w:szCs w:val="21"/>
        </w:rPr>
        <w:t>C</w:t>
      </w:r>
      <w:r>
        <w:rPr>
          <w:rFonts w:hAnsiTheme="minorEastAsia" w:eastAsiaTheme="minorEastAsia"/>
          <w:szCs w:val="21"/>
        </w:rPr>
        <w:t>．钟罩内气体压强的减小导致水面上升</w:t>
      </w:r>
      <w:r>
        <w:rPr>
          <w:rFonts w:eastAsiaTheme="minorEastAsia"/>
          <w:szCs w:val="21"/>
        </w:rPr>
        <w:tab/>
      </w:r>
    </w:p>
    <w:p>
      <w:pPr>
        <w:spacing w:line="360" w:lineRule="auto"/>
        <w:ind w:firstLine="273" w:firstLineChars="130"/>
        <w:jc w:val="left"/>
        <w:textAlignment w:val="center"/>
        <w:rPr>
          <w:rFonts w:eastAsiaTheme="minorEastAsia"/>
          <w:szCs w:val="21"/>
        </w:rPr>
      </w:pPr>
      <w:r>
        <w:rPr>
          <w:rFonts w:eastAsiaTheme="minorEastAsia"/>
          <w:szCs w:val="21"/>
        </w:rPr>
        <w:t>D</w:t>
      </w:r>
      <w:r>
        <w:rPr>
          <w:rFonts w:hAnsiTheme="minorEastAsia" w:eastAsiaTheme="minorEastAsia"/>
          <w:szCs w:val="21"/>
        </w:rPr>
        <w:t>．反应结束后需冷却至室温再观察钟罩内的液面高度</w:t>
      </w:r>
    </w:p>
    <w:p>
      <w:pPr>
        <w:spacing w:line="360" w:lineRule="auto"/>
        <w:ind w:left="273" w:leftChars="130"/>
        <w:textAlignment w:val="center"/>
        <w:rPr>
          <w:rFonts w:hAnsiTheme="minorEastAsia" w:eastAsiaTheme="minorEastAsia"/>
          <w:color w:val="FF0000"/>
          <w:szCs w:val="21"/>
        </w:rPr>
      </w:pPr>
      <w:r>
        <w:rPr>
          <w:rFonts w:hint="eastAsia" w:hAnsiTheme="minorEastAsia" w:eastAsiaTheme="minorEastAsia"/>
          <w:color w:val="FF0000"/>
          <w:szCs w:val="21"/>
        </w:rPr>
        <w:t>【答案】A</w:t>
      </w:r>
    </w:p>
    <w:p>
      <w:pPr>
        <w:spacing w:line="360" w:lineRule="auto"/>
        <w:ind w:left="273" w:leftChars="130"/>
        <w:textAlignment w:val="center"/>
        <w:rPr>
          <w:rFonts w:eastAsiaTheme="minorEastAsia"/>
          <w:color w:val="FF0000"/>
          <w:szCs w:val="21"/>
        </w:rPr>
      </w:pPr>
      <w:r>
        <w:rPr>
          <w:rFonts w:hAnsiTheme="minorEastAsia" w:eastAsiaTheme="minorEastAsia"/>
          <w:color w:val="FF0000"/>
          <w:szCs w:val="21"/>
        </w:rPr>
        <w:t>【解析】</w:t>
      </w:r>
      <w:r>
        <w:rPr>
          <w:rFonts w:eastAsiaTheme="minorEastAsia"/>
          <w:color w:val="FF0000"/>
          <w:szCs w:val="21"/>
        </w:rPr>
        <w:t>A</w:t>
      </w:r>
      <w:r>
        <w:rPr>
          <w:rFonts w:hAnsiTheme="minorEastAsia" w:eastAsiaTheme="minorEastAsia"/>
          <w:color w:val="FF0000"/>
          <w:szCs w:val="21"/>
        </w:rPr>
        <w:t>、红磷的量必须过量，因为只有过量的红磷才能尽可能的把氧气消耗完。反应完后燃烧匙中的红磷应有剩余。</w:t>
      </w:r>
      <w:r>
        <w:rPr>
          <w:rFonts w:eastAsiaTheme="minorEastAsia"/>
          <w:color w:val="FF0000"/>
          <w:szCs w:val="21"/>
        </w:rPr>
        <w:t>A</w:t>
      </w:r>
      <w:r>
        <w:rPr>
          <w:rFonts w:hAnsiTheme="minorEastAsia" w:eastAsiaTheme="minorEastAsia"/>
          <w:color w:val="FF0000"/>
          <w:szCs w:val="21"/>
        </w:rPr>
        <w:t>不正确</w:t>
      </w:r>
    </w:p>
    <w:p>
      <w:pPr>
        <w:spacing w:line="360" w:lineRule="auto"/>
        <w:ind w:left="273" w:leftChars="130"/>
        <w:textAlignment w:val="center"/>
        <w:rPr>
          <w:rFonts w:eastAsiaTheme="minorEastAsia"/>
          <w:color w:val="FF0000"/>
          <w:szCs w:val="21"/>
        </w:rPr>
      </w:pPr>
      <w:r>
        <w:rPr>
          <w:rFonts w:eastAsiaTheme="minorEastAsia"/>
          <w:color w:val="FF0000"/>
          <w:szCs w:val="21"/>
        </w:rPr>
        <w:t>B</w:t>
      </w:r>
      <w:r>
        <w:rPr>
          <w:rFonts w:hAnsiTheme="minorEastAsia" w:eastAsiaTheme="minorEastAsia"/>
          <w:color w:val="FF0000"/>
          <w:szCs w:val="21"/>
        </w:rPr>
        <w:t>、红磷燃烧消耗了瓶内的氧气，生成的是固体，使瓶内压强减小，在外界大气压的作用下水被压进钟罩，钟罩内水面上升的体积就是钟罩内原来氧气的体积。</w:t>
      </w:r>
      <w:r>
        <w:rPr>
          <w:rFonts w:eastAsiaTheme="minorEastAsia"/>
          <w:color w:val="FF0000"/>
          <w:szCs w:val="21"/>
        </w:rPr>
        <w:t>B</w:t>
      </w:r>
      <w:r>
        <w:rPr>
          <w:rFonts w:hAnsiTheme="minorEastAsia" w:eastAsiaTheme="minorEastAsia"/>
          <w:color w:val="FF0000"/>
          <w:szCs w:val="21"/>
        </w:rPr>
        <w:t>正确</w:t>
      </w:r>
    </w:p>
    <w:p>
      <w:pPr>
        <w:spacing w:line="360" w:lineRule="auto"/>
        <w:ind w:left="273" w:leftChars="130"/>
        <w:textAlignment w:val="center"/>
        <w:rPr>
          <w:rFonts w:eastAsiaTheme="minorEastAsia"/>
          <w:color w:val="FF0000"/>
          <w:szCs w:val="21"/>
        </w:rPr>
      </w:pPr>
      <w:r>
        <w:rPr>
          <w:rFonts w:eastAsiaTheme="minorEastAsia"/>
          <w:color w:val="FF0000"/>
          <w:szCs w:val="21"/>
        </w:rPr>
        <w:t>C</w:t>
      </w:r>
      <w:r>
        <w:rPr>
          <w:rFonts w:hAnsiTheme="minorEastAsia" w:eastAsiaTheme="minorEastAsia"/>
          <w:color w:val="FF0000"/>
          <w:szCs w:val="21"/>
        </w:rPr>
        <w:t>、正确</w:t>
      </w:r>
    </w:p>
    <w:p>
      <w:pPr>
        <w:spacing w:line="360" w:lineRule="auto"/>
        <w:ind w:left="273" w:leftChars="130"/>
        <w:textAlignment w:val="center"/>
        <w:rPr>
          <w:rFonts w:eastAsiaTheme="minorEastAsia"/>
          <w:color w:val="FF0000"/>
          <w:szCs w:val="21"/>
        </w:rPr>
      </w:pPr>
      <w:r>
        <w:rPr>
          <w:rFonts w:eastAsiaTheme="minorEastAsia"/>
          <w:color w:val="FF0000"/>
          <w:szCs w:val="21"/>
        </w:rPr>
        <w:t>D</w:t>
      </w:r>
      <w:r>
        <w:rPr>
          <w:rFonts w:hAnsiTheme="minorEastAsia" w:eastAsiaTheme="minorEastAsia"/>
          <w:color w:val="FF0000"/>
          <w:szCs w:val="21"/>
        </w:rPr>
        <w:t>、若未冷却至室温就测量，钟罩内的气体还处于受热膨胀状态，测量值将偏小。</w:t>
      </w:r>
      <w:r>
        <w:rPr>
          <w:rFonts w:eastAsiaTheme="minorEastAsia"/>
          <w:color w:val="FF0000"/>
          <w:szCs w:val="21"/>
        </w:rPr>
        <w:t>D</w:t>
      </w:r>
      <w:r>
        <w:rPr>
          <w:rFonts w:hAnsiTheme="minorEastAsia" w:eastAsiaTheme="minorEastAsia"/>
          <w:color w:val="FF0000"/>
          <w:szCs w:val="21"/>
        </w:rPr>
        <w:t>正确</w:t>
      </w:r>
    </w:p>
    <w:p>
      <w:pPr>
        <w:spacing w:line="360" w:lineRule="auto"/>
        <w:ind w:left="273" w:hanging="273" w:hangingChars="130"/>
        <w:textAlignment w:val="center"/>
        <w:rPr>
          <w:rFonts w:eastAsiaTheme="minorEastAsia"/>
          <w:szCs w:val="21"/>
        </w:rPr>
      </w:pPr>
      <w:r>
        <w:rPr>
          <w:rFonts w:eastAsiaTheme="minorEastAsia"/>
          <w:szCs w:val="21"/>
        </w:rPr>
        <w:t>2</w:t>
      </w:r>
      <w:r>
        <w:rPr>
          <w:rFonts w:hAnsiTheme="minorEastAsia" w:eastAsiaTheme="minorEastAsia"/>
          <w:szCs w:val="21"/>
        </w:rPr>
        <w:t>．实验室用红磷测定空气中氧气含量实验，在这个实验过程中，下图能正确表示的广口瓶内气体体积变化情况的是（　　）</w:t>
      </w:r>
    </w:p>
    <w:p>
      <w:pPr>
        <w:tabs>
          <w:tab w:val="left" w:pos="4400"/>
        </w:tabs>
        <w:spacing w:line="360" w:lineRule="auto"/>
        <w:ind w:firstLine="273" w:firstLineChars="130"/>
        <w:jc w:val="left"/>
        <w:textAlignment w:val="center"/>
        <w:rPr>
          <w:rFonts w:eastAsiaTheme="minorEastAsia"/>
          <w:szCs w:val="21"/>
        </w:rPr>
      </w:pPr>
      <w:r>
        <w:rPr>
          <w:rFonts w:eastAsiaTheme="minorEastAsia"/>
          <w:szCs w:val="21"/>
        </w:rPr>
        <w:t>A</w:t>
      </w:r>
      <w:r>
        <w:rPr>
          <w:rFonts w:hAnsiTheme="minorEastAsia" w:eastAsiaTheme="minorEastAsia"/>
          <w:szCs w:val="21"/>
        </w:rPr>
        <w:t>．</w:t>
      </w:r>
      <w:r>
        <w:rPr>
          <w:rFonts w:eastAsiaTheme="minorEastAsia"/>
          <w:szCs w:val="21"/>
        </w:rPr>
        <w:drawing>
          <wp:inline distT="0" distB="0" distL="114300" distR="114300">
            <wp:extent cx="1123950" cy="1247775"/>
            <wp:effectExtent l="0" t="0" r="6350" b="9525"/>
            <wp:docPr id="27" name="图片 1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14" descr="学科网(www.zxxk.com)--教育资源门户，提供试题试卷、教案、课件、教学论文、素材等各类教学资源库下载，还有大量丰富的教学资讯！"/>
                    <pic:cNvPicPr>
                      <a:picLocks noChangeAspect="1"/>
                    </pic:cNvPicPr>
                  </pic:nvPicPr>
                  <pic:blipFill>
                    <a:blip r:embed="rId17" cstate="print"/>
                    <a:stretch>
                      <a:fillRect/>
                    </a:stretch>
                  </pic:blipFill>
                  <pic:spPr>
                    <a:xfrm>
                      <a:off x="0" y="0"/>
                      <a:ext cx="1123950" cy="1247775"/>
                    </a:xfrm>
                    <a:prstGeom prst="rect">
                      <a:avLst/>
                    </a:prstGeom>
                    <a:noFill/>
                    <a:ln>
                      <a:noFill/>
                    </a:ln>
                  </pic:spPr>
                </pic:pic>
              </a:graphicData>
            </a:graphic>
          </wp:inline>
        </w:drawing>
      </w:r>
      <w:r>
        <w:rPr>
          <w:rFonts w:eastAsiaTheme="minorEastAsia"/>
          <w:szCs w:val="21"/>
        </w:rPr>
        <w:tab/>
      </w:r>
      <w:r>
        <w:rPr>
          <w:rFonts w:eastAsiaTheme="minorEastAsia"/>
          <w:szCs w:val="21"/>
        </w:rPr>
        <w:t>B</w:t>
      </w:r>
      <w:r>
        <w:rPr>
          <w:rFonts w:hAnsiTheme="minorEastAsia" w:eastAsiaTheme="minorEastAsia"/>
          <w:szCs w:val="21"/>
        </w:rPr>
        <w:t>．</w:t>
      </w:r>
      <w:r>
        <w:rPr>
          <w:rFonts w:eastAsiaTheme="minorEastAsia"/>
          <w:szCs w:val="21"/>
        </w:rPr>
        <w:drawing>
          <wp:inline distT="0" distB="0" distL="114300" distR="114300">
            <wp:extent cx="1152525" cy="1247775"/>
            <wp:effectExtent l="0" t="0" r="3175" b="9525"/>
            <wp:docPr id="28" name="图片 1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15" descr="学科网(www.zxxk.com)--教育资源门户，提供试题试卷、教案、课件、教学论文、素材等各类教学资源库下载，还有大量丰富的教学资讯！"/>
                    <pic:cNvPicPr>
                      <a:picLocks noChangeAspect="1"/>
                    </pic:cNvPicPr>
                  </pic:nvPicPr>
                  <pic:blipFill>
                    <a:blip r:embed="rId18" cstate="print"/>
                    <a:stretch>
                      <a:fillRect/>
                    </a:stretch>
                  </pic:blipFill>
                  <pic:spPr>
                    <a:xfrm>
                      <a:off x="0" y="0"/>
                      <a:ext cx="1152525" cy="1247775"/>
                    </a:xfrm>
                    <a:prstGeom prst="rect">
                      <a:avLst/>
                    </a:prstGeom>
                    <a:noFill/>
                    <a:ln>
                      <a:noFill/>
                    </a:ln>
                  </pic:spPr>
                </pic:pic>
              </a:graphicData>
            </a:graphic>
          </wp:inline>
        </w:drawing>
      </w:r>
      <w:r>
        <w:rPr>
          <w:rFonts w:eastAsiaTheme="minorEastAsia"/>
          <w:szCs w:val="21"/>
        </w:rPr>
        <w:tab/>
      </w:r>
    </w:p>
    <w:p>
      <w:pPr>
        <w:tabs>
          <w:tab w:val="left" w:pos="4400"/>
        </w:tabs>
        <w:spacing w:line="360" w:lineRule="auto"/>
        <w:ind w:firstLine="273" w:firstLineChars="130"/>
        <w:jc w:val="left"/>
        <w:textAlignment w:val="center"/>
        <w:rPr>
          <w:rFonts w:eastAsiaTheme="minorEastAsia"/>
          <w:szCs w:val="21"/>
        </w:rPr>
      </w:pPr>
      <w:r>
        <w:rPr>
          <w:rFonts w:eastAsiaTheme="minorEastAsia"/>
          <w:szCs w:val="21"/>
        </w:rPr>
        <w:t>C</w:t>
      </w:r>
      <w:r>
        <w:rPr>
          <w:rFonts w:hAnsiTheme="minorEastAsia" w:eastAsiaTheme="minorEastAsia"/>
          <w:szCs w:val="21"/>
        </w:rPr>
        <w:t>．</w:t>
      </w:r>
      <w:r>
        <w:rPr>
          <w:rFonts w:eastAsiaTheme="minorEastAsia"/>
          <w:szCs w:val="21"/>
        </w:rPr>
        <w:drawing>
          <wp:inline distT="0" distB="0" distL="114300" distR="114300">
            <wp:extent cx="1076325" cy="1247775"/>
            <wp:effectExtent l="0" t="0" r="3175" b="9525"/>
            <wp:docPr id="29" name="图片 1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16" descr="学科网(www.zxxk.com)--教育资源门户，提供试题试卷、教案、课件、教学论文、素材等各类教学资源库下载，还有大量丰富的教学资讯！"/>
                    <pic:cNvPicPr>
                      <a:picLocks noChangeAspect="1"/>
                    </pic:cNvPicPr>
                  </pic:nvPicPr>
                  <pic:blipFill>
                    <a:blip r:embed="rId19" cstate="print"/>
                    <a:stretch>
                      <a:fillRect/>
                    </a:stretch>
                  </pic:blipFill>
                  <pic:spPr>
                    <a:xfrm>
                      <a:off x="0" y="0"/>
                      <a:ext cx="1076325" cy="1247775"/>
                    </a:xfrm>
                    <a:prstGeom prst="rect">
                      <a:avLst/>
                    </a:prstGeom>
                    <a:noFill/>
                    <a:ln>
                      <a:noFill/>
                    </a:ln>
                  </pic:spPr>
                </pic:pic>
              </a:graphicData>
            </a:graphic>
          </wp:inline>
        </w:drawing>
      </w:r>
      <w:r>
        <w:rPr>
          <w:rFonts w:eastAsiaTheme="minorEastAsia"/>
          <w:szCs w:val="21"/>
        </w:rPr>
        <w:tab/>
      </w:r>
      <w:r>
        <w:rPr>
          <w:rFonts w:eastAsiaTheme="minorEastAsia"/>
          <w:szCs w:val="21"/>
        </w:rPr>
        <w:t>D</w:t>
      </w:r>
      <w:r>
        <w:rPr>
          <w:rFonts w:hAnsiTheme="minorEastAsia" w:eastAsiaTheme="minorEastAsia"/>
          <w:szCs w:val="21"/>
        </w:rPr>
        <w:t>．</w:t>
      </w:r>
      <w:r>
        <w:rPr>
          <w:rFonts w:eastAsiaTheme="minorEastAsia"/>
          <w:szCs w:val="21"/>
        </w:rPr>
        <w:drawing>
          <wp:inline distT="0" distB="0" distL="114300" distR="114300">
            <wp:extent cx="1123950" cy="1238250"/>
            <wp:effectExtent l="0" t="0" r="6350" b="6350"/>
            <wp:docPr id="30" name="图片 1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 17" descr="学科网(www.zxxk.com)--教育资源门户，提供试题试卷、教案、课件、教学论文、素材等各类教学资源库下载，还有大量丰富的教学资讯！"/>
                    <pic:cNvPicPr>
                      <a:picLocks noChangeAspect="1"/>
                    </pic:cNvPicPr>
                  </pic:nvPicPr>
                  <pic:blipFill>
                    <a:blip r:embed="rId20" cstate="print"/>
                    <a:stretch>
                      <a:fillRect/>
                    </a:stretch>
                  </pic:blipFill>
                  <pic:spPr>
                    <a:xfrm>
                      <a:off x="0" y="0"/>
                      <a:ext cx="1123950" cy="1238250"/>
                    </a:xfrm>
                    <a:prstGeom prst="rect">
                      <a:avLst/>
                    </a:prstGeom>
                    <a:noFill/>
                    <a:ln>
                      <a:noFill/>
                    </a:ln>
                  </pic:spPr>
                </pic:pic>
              </a:graphicData>
            </a:graphic>
          </wp:inline>
        </w:drawing>
      </w:r>
    </w:p>
    <w:p>
      <w:pPr>
        <w:spacing w:line="360" w:lineRule="auto"/>
        <w:ind w:left="273" w:leftChars="130"/>
        <w:textAlignment w:val="center"/>
        <w:rPr>
          <w:rFonts w:hAnsiTheme="minorEastAsia" w:eastAsiaTheme="minorEastAsia"/>
          <w:color w:val="FF0000"/>
          <w:szCs w:val="21"/>
        </w:rPr>
      </w:pPr>
      <w:r>
        <w:rPr>
          <w:rFonts w:hint="eastAsia" w:hAnsiTheme="minorEastAsia" w:eastAsiaTheme="minorEastAsia"/>
          <w:color w:val="FF0000"/>
          <w:szCs w:val="21"/>
        </w:rPr>
        <w:t>【答案】B</w:t>
      </w:r>
    </w:p>
    <w:p>
      <w:pPr>
        <w:spacing w:line="360" w:lineRule="auto"/>
        <w:ind w:left="273" w:leftChars="130"/>
        <w:textAlignment w:val="center"/>
        <w:rPr>
          <w:rFonts w:eastAsiaTheme="minorEastAsia"/>
          <w:color w:val="FF0000"/>
          <w:szCs w:val="21"/>
        </w:rPr>
      </w:pPr>
      <w:r>
        <w:rPr>
          <w:rFonts w:hAnsiTheme="minorEastAsia" w:eastAsiaTheme="minorEastAsia"/>
          <w:color w:val="FF0000"/>
          <w:szCs w:val="21"/>
        </w:rPr>
        <w:t>【解析】由于空气中氧气的体积约占空气总体积的</w:t>
      </w:r>
      <w:r>
        <w:rPr>
          <w:rFonts w:eastAsiaTheme="minorEastAsia"/>
          <w:color w:val="FF0000"/>
          <w:szCs w:val="21"/>
        </w:rPr>
        <w:t>21%</w:t>
      </w:r>
      <w:r>
        <w:rPr>
          <w:rFonts w:hAnsiTheme="minorEastAsia" w:eastAsiaTheme="minorEastAsia"/>
          <w:color w:val="FF0000"/>
          <w:szCs w:val="21"/>
        </w:rPr>
        <w:t>，约</w:t>
      </w:r>
      <w:r>
        <w:rPr>
          <w:rFonts w:eastAsiaTheme="minorEastAsia"/>
          <w:color w:val="FF0000"/>
          <w:szCs w:val="21"/>
        </w:rPr>
        <w:t>20%</w:t>
      </w:r>
      <w:r>
        <w:rPr>
          <w:rFonts w:hAnsiTheme="minorEastAsia" w:eastAsiaTheme="minorEastAsia"/>
          <w:color w:val="FF0000"/>
          <w:szCs w:val="21"/>
        </w:rPr>
        <w:t>即占五分之一，磷燃烧消耗氧气生成五氧化二磷固体，使瓶内压强减小，并减小了五分之一，消耗完氧气后瓶内气压就不发生变化了。</w:t>
      </w:r>
    </w:p>
    <w:p>
      <w:pPr>
        <w:spacing w:line="360" w:lineRule="auto"/>
        <w:ind w:left="273" w:hanging="273" w:hangingChars="130"/>
        <w:textAlignment w:val="center"/>
        <w:rPr>
          <w:rFonts w:eastAsiaTheme="minorEastAsia"/>
          <w:szCs w:val="21"/>
        </w:rPr>
      </w:pPr>
      <w:r>
        <w:rPr>
          <w:rFonts w:eastAsiaTheme="minorEastAsia"/>
          <w:szCs w:val="21"/>
        </w:rPr>
        <w:t>3</w:t>
      </w:r>
      <w:r>
        <w:rPr>
          <w:rFonts w:hAnsiTheme="minorEastAsia" w:eastAsiaTheme="minorEastAsia"/>
          <w:szCs w:val="21"/>
        </w:rPr>
        <w:t>．某同学利用如图装置测定空气中氧气的含量，红磷燃烧后恢复到室温，打开弹簧夹后，发现进入广口瓶的液体体积小于广口瓶容积的</w:t>
      </w:r>
      <w:r>
        <w:rPr>
          <w:rFonts w:eastAsiaTheme="minorEastAsia"/>
          <w:position w:val="-22"/>
          <w:szCs w:val="21"/>
        </w:rPr>
        <w:drawing>
          <wp:inline distT="0" distB="0" distL="114300" distR="114300">
            <wp:extent cx="123825" cy="333375"/>
            <wp:effectExtent l="0" t="0" r="3175" b="9525"/>
            <wp:docPr id="31" name="图片 1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18" descr="学科网(www.zxxk.com)--教育资源门户，提供试题试卷、教案、课件、教学论文、素材等各类教学资源库下载，还有大量丰富的教学资讯！"/>
                    <pic:cNvPicPr>
                      <a:picLocks noChangeAspect="1"/>
                    </pic:cNvPicPr>
                  </pic:nvPicPr>
                  <pic:blipFill>
                    <a:blip r:embed="rId21" cstate="print"/>
                    <a:stretch>
                      <a:fillRect/>
                    </a:stretch>
                  </pic:blipFill>
                  <pic:spPr>
                    <a:xfrm>
                      <a:off x="0" y="0"/>
                      <a:ext cx="123825" cy="333375"/>
                    </a:xfrm>
                    <a:prstGeom prst="rect">
                      <a:avLst/>
                    </a:prstGeom>
                    <a:noFill/>
                    <a:ln>
                      <a:noFill/>
                    </a:ln>
                  </pic:spPr>
                </pic:pic>
              </a:graphicData>
            </a:graphic>
          </wp:inline>
        </w:drawing>
      </w:r>
      <w:r>
        <w:rPr>
          <w:rFonts w:hint="eastAsia" w:hAnsiTheme="minorEastAsia" w:eastAsiaTheme="minorEastAsia"/>
          <w:szCs w:val="21"/>
        </w:rPr>
        <w:t>。</w:t>
      </w:r>
      <w:r>
        <w:rPr>
          <w:rFonts w:hAnsiTheme="minorEastAsia" w:eastAsiaTheme="minorEastAsia"/>
          <w:szCs w:val="21"/>
        </w:rPr>
        <w:t>造成这一现象的原因可能是（　　）</w:t>
      </w:r>
    </w:p>
    <w:p>
      <w:pPr>
        <w:spacing w:line="360" w:lineRule="auto"/>
        <w:ind w:left="273" w:leftChars="130"/>
        <w:jc w:val="center"/>
        <w:textAlignment w:val="center"/>
        <w:rPr>
          <w:rFonts w:eastAsiaTheme="minorEastAsia"/>
          <w:szCs w:val="21"/>
        </w:rPr>
      </w:pPr>
      <w:r>
        <w:rPr>
          <w:rFonts w:eastAsiaTheme="minorEastAsia"/>
          <w:szCs w:val="21"/>
        </w:rPr>
        <w:drawing>
          <wp:inline distT="0" distB="0" distL="114300" distR="114300">
            <wp:extent cx="1409700" cy="1295400"/>
            <wp:effectExtent l="0" t="0" r="0" b="0"/>
            <wp:docPr id="25" name="图片 1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19" descr="学科网(www.zxxk.com)--教育资源门户，提供试题试卷、教案、课件、教学论文、素材等各类教学资源库下载，还有大量丰富的教学资讯！"/>
                    <pic:cNvPicPr>
                      <a:picLocks noChangeAspect="1"/>
                    </pic:cNvPicPr>
                  </pic:nvPicPr>
                  <pic:blipFill>
                    <a:blip r:embed="rId22" cstate="print"/>
                    <a:stretch>
                      <a:fillRect/>
                    </a:stretch>
                  </pic:blipFill>
                  <pic:spPr>
                    <a:xfrm>
                      <a:off x="0" y="0"/>
                      <a:ext cx="1409700" cy="1295400"/>
                    </a:xfrm>
                    <a:prstGeom prst="rect">
                      <a:avLst/>
                    </a:prstGeom>
                    <a:noFill/>
                    <a:ln>
                      <a:noFill/>
                    </a:ln>
                  </pic:spPr>
                </pic:pic>
              </a:graphicData>
            </a:graphic>
          </wp:inline>
        </w:drawing>
      </w:r>
    </w:p>
    <w:p>
      <w:pPr>
        <w:spacing w:line="360" w:lineRule="auto"/>
        <w:ind w:firstLine="273" w:firstLineChars="130"/>
        <w:jc w:val="left"/>
        <w:textAlignment w:val="center"/>
        <w:rPr>
          <w:rFonts w:eastAsiaTheme="minorEastAsia"/>
          <w:szCs w:val="21"/>
        </w:rPr>
      </w:pPr>
      <w:r>
        <w:rPr>
          <w:rFonts w:eastAsiaTheme="minorEastAsia"/>
          <w:szCs w:val="21"/>
        </w:rPr>
        <w:t>A</w:t>
      </w:r>
      <w:r>
        <w:rPr>
          <w:rFonts w:hAnsiTheme="minorEastAsia" w:eastAsiaTheme="minorEastAsia"/>
          <w:szCs w:val="21"/>
        </w:rPr>
        <w:t>．实验前没有将弹簧夹夹紧</w:t>
      </w:r>
      <w:r>
        <w:rPr>
          <w:rFonts w:eastAsiaTheme="minorEastAsia"/>
          <w:szCs w:val="21"/>
        </w:rPr>
        <w:tab/>
      </w:r>
    </w:p>
    <w:p>
      <w:pPr>
        <w:spacing w:line="360" w:lineRule="auto"/>
        <w:ind w:firstLine="273" w:firstLineChars="130"/>
        <w:jc w:val="left"/>
        <w:textAlignment w:val="center"/>
        <w:rPr>
          <w:rFonts w:eastAsiaTheme="minorEastAsia"/>
          <w:szCs w:val="21"/>
        </w:rPr>
      </w:pPr>
      <w:r>
        <w:rPr>
          <w:rFonts w:eastAsiaTheme="minorEastAsia"/>
          <w:szCs w:val="21"/>
        </w:rPr>
        <w:t>B</w:t>
      </w:r>
      <w:r>
        <w:rPr>
          <w:rFonts w:hAnsiTheme="minorEastAsia" w:eastAsiaTheme="minorEastAsia"/>
          <w:szCs w:val="21"/>
        </w:rPr>
        <w:t>．实验装置可能漏气</w:t>
      </w:r>
      <w:r>
        <w:rPr>
          <w:rFonts w:eastAsiaTheme="minorEastAsia"/>
          <w:szCs w:val="21"/>
        </w:rPr>
        <w:tab/>
      </w:r>
    </w:p>
    <w:p>
      <w:pPr>
        <w:spacing w:line="360" w:lineRule="auto"/>
        <w:ind w:firstLine="273" w:firstLineChars="130"/>
        <w:jc w:val="left"/>
        <w:textAlignment w:val="center"/>
        <w:rPr>
          <w:rFonts w:eastAsiaTheme="minorEastAsia"/>
          <w:szCs w:val="21"/>
        </w:rPr>
      </w:pPr>
      <w:r>
        <w:rPr>
          <w:rFonts w:eastAsiaTheme="minorEastAsia"/>
          <w:szCs w:val="21"/>
        </w:rPr>
        <w:t>C</w:t>
      </w:r>
      <w:r>
        <w:rPr>
          <w:rFonts w:hAnsiTheme="minorEastAsia" w:eastAsiaTheme="minorEastAsia"/>
          <w:szCs w:val="21"/>
        </w:rPr>
        <w:t>．实验中所取的红磷过量</w:t>
      </w:r>
      <w:r>
        <w:rPr>
          <w:rFonts w:eastAsiaTheme="minorEastAsia"/>
          <w:szCs w:val="21"/>
        </w:rPr>
        <w:tab/>
      </w:r>
    </w:p>
    <w:p>
      <w:pPr>
        <w:spacing w:line="360" w:lineRule="auto"/>
        <w:ind w:firstLine="273" w:firstLineChars="130"/>
        <w:jc w:val="left"/>
        <w:textAlignment w:val="center"/>
        <w:rPr>
          <w:rFonts w:eastAsiaTheme="minorEastAsia"/>
          <w:szCs w:val="21"/>
        </w:rPr>
      </w:pPr>
      <w:r>
        <w:rPr>
          <w:rFonts w:eastAsiaTheme="minorEastAsia"/>
          <w:szCs w:val="21"/>
        </w:rPr>
        <w:t>D</w:t>
      </w:r>
      <w:r>
        <w:rPr>
          <w:rFonts w:hAnsiTheme="minorEastAsia" w:eastAsiaTheme="minorEastAsia"/>
          <w:szCs w:val="21"/>
        </w:rPr>
        <w:t>．集气瓶中预先未加入一定量的水</w:t>
      </w:r>
    </w:p>
    <w:p>
      <w:pPr>
        <w:spacing w:line="360" w:lineRule="auto"/>
        <w:ind w:left="273" w:leftChars="130"/>
        <w:textAlignment w:val="center"/>
        <w:rPr>
          <w:rFonts w:hAnsiTheme="minorEastAsia" w:eastAsiaTheme="minorEastAsia"/>
          <w:color w:val="FF0000"/>
          <w:szCs w:val="21"/>
        </w:rPr>
      </w:pPr>
      <w:r>
        <w:rPr>
          <w:rFonts w:hint="eastAsia" w:hAnsiTheme="minorEastAsia" w:eastAsiaTheme="minorEastAsia"/>
          <w:color w:val="FF0000"/>
          <w:szCs w:val="21"/>
        </w:rPr>
        <w:t>【答案】B</w:t>
      </w:r>
    </w:p>
    <w:p>
      <w:pPr>
        <w:spacing w:line="360" w:lineRule="auto"/>
        <w:ind w:left="273" w:leftChars="130"/>
        <w:textAlignment w:val="center"/>
        <w:rPr>
          <w:rFonts w:eastAsiaTheme="minorEastAsia"/>
          <w:color w:val="FF0000"/>
          <w:szCs w:val="21"/>
        </w:rPr>
      </w:pPr>
      <w:r>
        <w:rPr>
          <w:rFonts w:hAnsiTheme="minorEastAsia" w:eastAsiaTheme="minorEastAsia"/>
          <w:color w:val="FF0000"/>
          <w:szCs w:val="21"/>
        </w:rPr>
        <w:t>【解析】</w:t>
      </w:r>
      <w:r>
        <w:rPr>
          <w:rFonts w:eastAsiaTheme="minorEastAsia"/>
          <w:color w:val="FF0000"/>
          <w:szCs w:val="21"/>
        </w:rPr>
        <w:t>A</w:t>
      </w:r>
      <w:r>
        <w:rPr>
          <w:rFonts w:hAnsiTheme="minorEastAsia" w:eastAsiaTheme="minorEastAsia"/>
          <w:color w:val="FF0000"/>
          <w:szCs w:val="21"/>
        </w:rPr>
        <w:t>、实验前没有将弹簧夹夹紧</w:t>
      </w:r>
      <w:r>
        <w:rPr>
          <w:rFonts w:eastAsiaTheme="minorEastAsia"/>
          <w:color w:val="FF0000"/>
          <w:szCs w:val="21"/>
        </w:rPr>
        <w:t xml:space="preserve">  </w:t>
      </w:r>
      <w:r>
        <w:rPr>
          <w:rFonts w:hAnsiTheme="minorEastAsia" w:eastAsiaTheme="minorEastAsia"/>
          <w:color w:val="FF0000"/>
          <w:szCs w:val="21"/>
        </w:rPr>
        <w:t>使进入瓶内的液体体积的大，结果偏大，故</w:t>
      </w:r>
      <w:r>
        <w:rPr>
          <w:rFonts w:eastAsiaTheme="minorEastAsia"/>
          <w:color w:val="FF0000"/>
          <w:szCs w:val="21"/>
        </w:rPr>
        <w:t>A</w:t>
      </w:r>
      <w:r>
        <w:rPr>
          <w:rFonts w:hAnsiTheme="minorEastAsia" w:eastAsiaTheme="minorEastAsia"/>
          <w:color w:val="FF0000"/>
          <w:szCs w:val="21"/>
        </w:rPr>
        <w:t>错</w:t>
      </w:r>
    </w:p>
    <w:p>
      <w:pPr>
        <w:spacing w:line="360" w:lineRule="auto"/>
        <w:ind w:left="273" w:leftChars="130"/>
        <w:textAlignment w:val="center"/>
        <w:rPr>
          <w:rFonts w:eastAsiaTheme="minorEastAsia"/>
          <w:color w:val="FF0000"/>
          <w:szCs w:val="21"/>
        </w:rPr>
      </w:pPr>
      <w:r>
        <w:rPr>
          <w:rFonts w:eastAsiaTheme="minorEastAsia"/>
          <w:color w:val="FF0000"/>
          <w:szCs w:val="21"/>
        </w:rPr>
        <w:t>B</w:t>
      </w:r>
      <w:r>
        <w:rPr>
          <w:rFonts w:hAnsiTheme="minorEastAsia" w:eastAsiaTheme="minorEastAsia"/>
          <w:color w:val="FF0000"/>
          <w:szCs w:val="21"/>
        </w:rPr>
        <w:t>、实验装置可能漏气</w:t>
      </w:r>
      <w:r>
        <w:rPr>
          <w:rFonts w:eastAsiaTheme="minorEastAsia"/>
          <w:color w:val="FF0000"/>
          <w:szCs w:val="21"/>
        </w:rPr>
        <w:t xml:space="preserve">  </w:t>
      </w:r>
      <w:r>
        <w:rPr>
          <w:rFonts w:hAnsiTheme="minorEastAsia" w:eastAsiaTheme="minorEastAsia"/>
          <w:color w:val="FF0000"/>
          <w:szCs w:val="21"/>
        </w:rPr>
        <w:t>实验装置漏气可导致部分气体进入瓶中从而液体体积减少，故</w:t>
      </w:r>
      <w:r>
        <w:rPr>
          <w:rFonts w:eastAsiaTheme="minorEastAsia"/>
          <w:color w:val="FF0000"/>
          <w:szCs w:val="21"/>
        </w:rPr>
        <w:t>B</w:t>
      </w:r>
      <w:r>
        <w:rPr>
          <w:rFonts w:hAnsiTheme="minorEastAsia" w:eastAsiaTheme="minorEastAsia"/>
          <w:color w:val="FF0000"/>
          <w:szCs w:val="21"/>
        </w:rPr>
        <w:t>正确</w:t>
      </w:r>
    </w:p>
    <w:p>
      <w:pPr>
        <w:spacing w:line="360" w:lineRule="auto"/>
        <w:ind w:left="273" w:leftChars="130"/>
        <w:textAlignment w:val="center"/>
        <w:rPr>
          <w:rFonts w:eastAsiaTheme="minorEastAsia"/>
          <w:color w:val="FF0000"/>
          <w:szCs w:val="21"/>
        </w:rPr>
      </w:pPr>
      <w:r>
        <w:rPr>
          <w:rFonts w:eastAsiaTheme="minorEastAsia"/>
          <w:color w:val="FF0000"/>
          <w:szCs w:val="21"/>
        </w:rPr>
        <w:t>C</w:t>
      </w:r>
      <w:r>
        <w:rPr>
          <w:rFonts w:hAnsiTheme="minorEastAsia" w:eastAsiaTheme="minorEastAsia"/>
          <w:color w:val="FF0000"/>
          <w:szCs w:val="21"/>
        </w:rPr>
        <w:t>、实验中所取的红磷过量</w:t>
      </w:r>
      <w:r>
        <w:rPr>
          <w:rFonts w:eastAsiaTheme="minorEastAsia"/>
          <w:color w:val="FF0000"/>
          <w:szCs w:val="21"/>
        </w:rPr>
        <w:t xml:space="preserve"> </w:t>
      </w:r>
      <w:r>
        <w:rPr>
          <w:rFonts w:hAnsiTheme="minorEastAsia" w:eastAsiaTheme="minorEastAsia"/>
          <w:color w:val="FF0000"/>
          <w:szCs w:val="21"/>
        </w:rPr>
        <w:t>红磷过量仍然能完全消耗掉氧气，不影响进入瓶内的液体体积，故</w:t>
      </w:r>
      <w:r>
        <w:rPr>
          <w:rFonts w:eastAsiaTheme="minorEastAsia"/>
          <w:color w:val="FF0000"/>
          <w:szCs w:val="21"/>
        </w:rPr>
        <w:t>C</w:t>
      </w:r>
      <w:r>
        <w:rPr>
          <w:rFonts w:hAnsiTheme="minorEastAsia" w:eastAsiaTheme="minorEastAsia"/>
          <w:color w:val="FF0000"/>
          <w:szCs w:val="21"/>
        </w:rPr>
        <w:t>错</w:t>
      </w:r>
    </w:p>
    <w:p>
      <w:pPr>
        <w:spacing w:line="360" w:lineRule="auto"/>
        <w:ind w:left="273" w:leftChars="130"/>
        <w:textAlignment w:val="center"/>
        <w:rPr>
          <w:rFonts w:eastAsiaTheme="minorEastAsia"/>
          <w:color w:val="FF0000"/>
          <w:szCs w:val="21"/>
        </w:rPr>
      </w:pPr>
      <w:r>
        <w:rPr>
          <w:rFonts w:eastAsiaTheme="minorEastAsia"/>
          <w:color w:val="FF0000"/>
          <w:szCs w:val="21"/>
        </w:rPr>
        <w:t>D</w:t>
      </w:r>
      <w:r>
        <w:rPr>
          <w:rFonts w:hAnsiTheme="minorEastAsia" w:eastAsiaTheme="minorEastAsia"/>
          <w:color w:val="FF0000"/>
          <w:szCs w:val="21"/>
        </w:rPr>
        <w:t>、集气瓶中预先未加入一定量的水</w:t>
      </w:r>
      <w:r>
        <w:rPr>
          <w:rFonts w:eastAsiaTheme="minorEastAsia"/>
          <w:color w:val="FF0000"/>
          <w:szCs w:val="21"/>
        </w:rPr>
        <w:t xml:space="preserve"> </w:t>
      </w:r>
      <w:r>
        <w:rPr>
          <w:rFonts w:hAnsiTheme="minorEastAsia" w:eastAsiaTheme="minorEastAsia"/>
          <w:color w:val="FF0000"/>
          <w:szCs w:val="21"/>
        </w:rPr>
        <w:t>集气瓶中加入水是为了保护集气瓶，不影响进入瓶中的液体体积。</w:t>
      </w:r>
    </w:p>
    <w:p>
      <w:pPr>
        <w:spacing w:line="360" w:lineRule="auto"/>
        <w:ind w:firstLine="632" w:firstLineChars="300"/>
        <w:textAlignment w:val="center"/>
        <w:rPr>
          <w:rFonts w:eastAsiaTheme="minorEastAsia"/>
          <w:b/>
          <w:bCs/>
          <w:color w:val="000000"/>
          <w:kern w:val="0"/>
          <w:szCs w:val="21"/>
        </w:rPr>
      </w:pPr>
      <w:r>
        <w:rPr>
          <w:rFonts w:eastAsiaTheme="minorEastAsia"/>
          <w:b/>
          <w:bCs/>
          <w:color w:val="FF0000"/>
          <w:kern w:val="0"/>
          <w:szCs w:val="21"/>
        </w:rPr>
        <w:drawing>
          <wp:inline distT="0" distB="0" distL="0" distR="0">
            <wp:extent cx="539750" cy="539750"/>
            <wp:effectExtent l="0" t="0" r="0" b="0"/>
            <wp:docPr id="12" name="图片 1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5" descr="学科网(www.zxxk.com)--教育资源门户，提供试题试卷、教案、课件、教学论文、素材等各类教学资源库下载，还有大量丰富的教学资讯！"/>
                    <pic:cNvPicPr>
                      <a:picLocks noChangeAspect="1"/>
                    </pic:cNvPicPr>
                  </pic:nvPicPr>
                  <pic:blipFill>
                    <a:blip/>
                    <a:stretch>
                      <a:fillRect/>
                    </a:stretch>
                  </pic:blipFill>
                  <pic:spPr>
                    <a:xfrm>
                      <a:off x="0" y="0"/>
                      <a:ext cx="539750" cy="539750"/>
                    </a:xfrm>
                    <a:prstGeom prst="rect">
                      <a:avLst/>
                    </a:prstGeom>
                  </pic:spPr>
                </pic:pic>
              </a:graphicData>
            </a:graphic>
          </wp:inline>
        </w:drawing>
      </w:r>
      <w:r>
        <w:rPr>
          <w:rFonts w:hAnsiTheme="minorEastAsia" w:eastAsiaTheme="minorEastAsia"/>
          <w:b/>
          <w:bCs/>
          <w:color w:val="000000"/>
          <w:kern w:val="0"/>
          <w:szCs w:val="21"/>
        </w:rPr>
        <w:t>能力练</w:t>
      </w:r>
    </w:p>
    <w:p>
      <w:pPr>
        <w:numPr>
          <w:ilvl w:val="0"/>
          <w:numId w:val="3"/>
        </w:numPr>
        <w:spacing w:line="360" w:lineRule="auto"/>
        <w:ind w:left="273" w:hanging="273" w:hangingChars="130"/>
        <w:textAlignment w:val="center"/>
        <w:rPr>
          <w:rFonts w:eastAsiaTheme="minorEastAsia"/>
          <w:szCs w:val="21"/>
        </w:rPr>
      </w:pPr>
      <w:r>
        <w:rPr>
          <w:rFonts w:hAnsiTheme="minorEastAsia" w:eastAsiaTheme="minorEastAsia"/>
          <w:szCs w:val="21"/>
        </w:rPr>
        <w:t>在图</w:t>
      </w:r>
      <w:r>
        <w:rPr>
          <w:rFonts w:eastAsiaTheme="minorEastAsia"/>
          <w:szCs w:val="21"/>
        </w:rPr>
        <w:t>1</w:t>
      </w:r>
      <w:r>
        <w:rPr>
          <w:rFonts w:hAnsiTheme="minorEastAsia" w:eastAsiaTheme="minorEastAsia"/>
          <w:szCs w:val="21"/>
        </w:rPr>
        <w:t>所示密闭装置内燃烧红磷测定空气中氧气含量，用传感器记录集气瓶中压强随时间变化的情况，得图</w:t>
      </w:r>
      <w:r>
        <w:rPr>
          <w:rFonts w:eastAsiaTheme="minorEastAsia"/>
          <w:szCs w:val="21"/>
        </w:rPr>
        <w:t>2</w:t>
      </w:r>
      <w:r>
        <w:rPr>
          <w:rFonts w:hAnsiTheme="minorEastAsia" w:eastAsiaTheme="minorEastAsia"/>
          <w:szCs w:val="21"/>
        </w:rPr>
        <w:t>所示数据。下列说法正确的是（　　）</w:t>
      </w:r>
    </w:p>
    <w:p>
      <w:pPr>
        <w:spacing w:line="360" w:lineRule="auto"/>
        <w:ind w:left="273" w:leftChars="130"/>
        <w:jc w:val="center"/>
        <w:textAlignment w:val="center"/>
        <w:rPr>
          <w:rFonts w:eastAsiaTheme="minorEastAsia"/>
          <w:szCs w:val="21"/>
        </w:rPr>
      </w:pPr>
      <w:r>
        <w:rPr>
          <w:rFonts w:eastAsiaTheme="minorEastAsia"/>
          <w:szCs w:val="21"/>
        </w:rPr>
        <w:drawing>
          <wp:inline distT="0" distB="0" distL="114300" distR="114300">
            <wp:extent cx="3744595" cy="1247775"/>
            <wp:effectExtent l="0" t="0" r="1905" b="9525"/>
            <wp:docPr id="33" name="图片 2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 21" descr="学科网(www.zxxk.com)--教育资源门户，提供试题试卷、教案、课件、教学论文、素材等各类教学资源库下载，还有大量丰富的教学资讯！"/>
                    <pic:cNvPicPr>
                      <a:picLocks noChangeAspect="1"/>
                    </pic:cNvPicPr>
                  </pic:nvPicPr>
                  <pic:blipFill>
                    <a:blip r:embed="rId23" cstate="print"/>
                    <a:stretch>
                      <a:fillRect/>
                    </a:stretch>
                  </pic:blipFill>
                  <pic:spPr>
                    <a:xfrm>
                      <a:off x="0" y="0"/>
                      <a:ext cx="3744595" cy="1247775"/>
                    </a:xfrm>
                    <a:prstGeom prst="rect">
                      <a:avLst/>
                    </a:prstGeom>
                    <a:noFill/>
                    <a:ln>
                      <a:noFill/>
                    </a:ln>
                  </pic:spPr>
                </pic:pic>
              </a:graphicData>
            </a:graphic>
          </wp:inline>
        </w:drawing>
      </w:r>
    </w:p>
    <w:p>
      <w:pPr>
        <w:spacing w:line="360" w:lineRule="auto"/>
        <w:ind w:firstLine="273" w:firstLineChars="130"/>
        <w:jc w:val="left"/>
        <w:textAlignment w:val="center"/>
        <w:rPr>
          <w:rFonts w:eastAsiaTheme="minorEastAsia"/>
          <w:szCs w:val="21"/>
        </w:rPr>
      </w:pPr>
      <w:r>
        <w:rPr>
          <w:rFonts w:eastAsiaTheme="minorEastAsia"/>
          <w:szCs w:val="21"/>
        </w:rPr>
        <w:t>A</w:t>
      </w:r>
      <w:r>
        <w:rPr>
          <w:rFonts w:hAnsiTheme="minorEastAsia" w:eastAsiaTheme="minorEastAsia"/>
          <w:szCs w:val="21"/>
        </w:rPr>
        <w:t>．</w:t>
      </w:r>
      <w:r>
        <w:rPr>
          <w:rFonts w:eastAsiaTheme="minorEastAsia"/>
          <w:szCs w:val="21"/>
        </w:rPr>
        <w:t>a</w:t>
      </w:r>
      <w:r>
        <w:rPr>
          <w:rFonts w:hAnsiTheme="minorEastAsia" w:eastAsiaTheme="minorEastAsia"/>
          <w:szCs w:val="21"/>
        </w:rPr>
        <w:t>点处压强增大主要是因为少量空气进入</w:t>
      </w:r>
      <w:r>
        <w:rPr>
          <w:rFonts w:eastAsiaTheme="minorEastAsia"/>
          <w:szCs w:val="21"/>
        </w:rPr>
        <w:tab/>
      </w:r>
    </w:p>
    <w:p>
      <w:pPr>
        <w:spacing w:line="360" w:lineRule="auto"/>
        <w:ind w:firstLine="273" w:firstLineChars="130"/>
        <w:jc w:val="left"/>
        <w:textAlignment w:val="center"/>
        <w:rPr>
          <w:rFonts w:eastAsiaTheme="minorEastAsia"/>
          <w:szCs w:val="21"/>
        </w:rPr>
      </w:pPr>
      <w:r>
        <w:rPr>
          <w:rFonts w:eastAsiaTheme="minorEastAsia"/>
          <w:szCs w:val="21"/>
        </w:rPr>
        <w:t>B</w:t>
      </w:r>
      <w:r>
        <w:rPr>
          <w:rFonts w:hAnsiTheme="minorEastAsia" w:eastAsiaTheme="minorEastAsia"/>
          <w:szCs w:val="21"/>
        </w:rPr>
        <w:t>．</w:t>
      </w:r>
      <w:r>
        <w:rPr>
          <w:rFonts w:eastAsiaTheme="minorEastAsia"/>
          <w:szCs w:val="21"/>
        </w:rPr>
        <w:t>a→b</w:t>
      </w:r>
      <w:r>
        <w:rPr>
          <w:rFonts w:hAnsiTheme="minorEastAsia" w:eastAsiaTheme="minorEastAsia"/>
          <w:szCs w:val="21"/>
        </w:rPr>
        <w:t>段压强减小的原因只能是氧气被消耗</w:t>
      </w:r>
      <w:r>
        <w:rPr>
          <w:rFonts w:eastAsiaTheme="minorEastAsia"/>
          <w:szCs w:val="21"/>
        </w:rPr>
        <w:tab/>
      </w:r>
    </w:p>
    <w:p>
      <w:pPr>
        <w:spacing w:line="360" w:lineRule="auto"/>
        <w:ind w:firstLine="273" w:firstLineChars="130"/>
        <w:jc w:val="left"/>
        <w:textAlignment w:val="center"/>
        <w:rPr>
          <w:rFonts w:eastAsiaTheme="minorEastAsia"/>
          <w:szCs w:val="21"/>
        </w:rPr>
      </w:pPr>
      <w:r>
        <w:rPr>
          <w:rFonts w:eastAsiaTheme="minorEastAsia"/>
          <w:szCs w:val="21"/>
        </w:rPr>
        <w:t>C</w:t>
      </w:r>
      <w:r>
        <w:rPr>
          <w:rFonts w:hAnsiTheme="minorEastAsia" w:eastAsiaTheme="minorEastAsia"/>
          <w:szCs w:val="21"/>
        </w:rPr>
        <w:t>．</w:t>
      </w:r>
      <w:r>
        <w:rPr>
          <w:rFonts w:eastAsiaTheme="minorEastAsia"/>
          <w:szCs w:val="21"/>
        </w:rPr>
        <w:t>c</w:t>
      </w:r>
      <w:r>
        <w:rPr>
          <w:rFonts w:hAnsiTheme="minorEastAsia" w:eastAsiaTheme="minorEastAsia"/>
          <w:szCs w:val="21"/>
        </w:rPr>
        <w:t>点时打开了弹簧夹，导致气压增大</w:t>
      </w:r>
      <w:r>
        <w:rPr>
          <w:rFonts w:eastAsiaTheme="minorEastAsia"/>
          <w:szCs w:val="21"/>
        </w:rPr>
        <w:tab/>
      </w:r>
    </w:p>
    <w:p>
      <w:pPr>
        <w:spacing w:line="360" w:lineRule="auto"/>
        <w:ind w:firstLine="273" w:firstLineChars="130"/>
        <w:jc w:val="left"/>
        <w:textAlignment w:val="center"/>
        <w:rPr>
          <w:rFonts w:eastAsiaTheme="minorEastAsia"/>
          <w:szCs w:val="21"/>
        </w:rPr>
      </w:pPr>
      <w:r>
        <w:rPr>
          <w:rFonts w:eastAsiaTheme="minorEastAsia"/>
          <w:szCs w:val="21"/>
        </w:rPr>
        <w:t>D</w:t>
      </w:r>
      <w:r>
        <w:rPr>
          <w:rFonts w:hAnsiTheme="minorEastAsia" w:eastAsiaTheme="minorEastAsia"/>
          <w:szCs w:val="21"/>
        </w:rPr>
        <w:t>．</w:t>
      </w:r>
      <w:r>
        <w:rPr>
          <w:rFonts w:eastAsiaTheme="minorEastAsia"/>
          <w:szCs w:val="21"/>
        </w:rPr>
        <w:t>d</w:t>
      </w:r>
      <w:r>
        <w:rPr>
          <w:rFonts w:hAnsiTheme="minorEastAsia" w:eastAsiaTheme="minorEastAsia"/>
          <w:szCs w:val="21"/>
        </w:rPr>
        <w:t>点集气瓶中的温度一定等于室温</w:t>
      </w:r>
    </w:p>
    <w:p>
      <w:pPr>
        <w:spacing w:line="360" w:lineRule="auto"/>
        <w:ind w:left="273" w:leftChars="130"/>
        <w:textAlignment w:val="center"/>
        <w:rPr>
          <w:rFonts w:hAnsiTheme="minorEastAsia" w:eastAsiaTheme="minorEastAsia"/>
          <w:color w:val="FF0000"/>
          <w:szCs w:val="21"/>
        </w:rPr>
      </w:pPr>
      <w:r>
        <w:rPr>
          <w:rFonts w:hint="eastAsia" w:hAnsiTheme="minorEastAsia" w:eastAsiaTheme="minorEastAsia"/>
          <w:color w:val="FF0000"/>
          <w:szCs w:val="21"/>
        </w:rPr>
        <w:t>【答案】C</w:t>
      </w:r>
    </w:p>
    <w:p>
      <w:pPr>
        <w:spacing w:line="360" w:lineRule="auto"/>
        <w:ind w:left="273" w:leftChars="130"/>
        <w:textAlignment w:val="center"/>
        <w:rPr>
          <w:rFonts w:eastAsiaTheme="minorEastAsia"/>
          <w:color w:val="FF0000"/>
          <w:szCs w:val="21"/>
        </w:rPr>
      </w:pPr>
      <w:r>
        <w:rPr>
          <w:rFonts w:hAnsiTheme="minorEastAsia" w:eastAsiaTheme="minorEastAsia"/>
          <w:color w:val="FF0000"/>
          <w:szCs w:val="21"/>
        </w:rPr>
        <w:t>【解析】</w:t>
      </w:r>
      <w:r>
        <w:rPr>
          <w:rFonts w:eastAsiaTheme="minorEastAsia"/>
          <w:color w:val="FF0000"/>
          <w:szCs w:val="21"/>
        </w:rPr>
        <w:t>A</w:t>
      </w:r>
      <w:r>
        <w:rPr>
          <w:rFonts w:hAnsiTheme="minorEastAsia" w:eastAsiaTheme="minorEastAsia"/>
          <w:color w:val="FF0000"/>
          <w:szCs w:val="21"/>
        </w:rPr>
        <w:t>、</w:t>
      </w:r>
      <w:r>
        <w:rPr>
          <w:rFonts w:eastAsiaTheme="minorEastAsia"/>
          <w:color w:val="FF0000"/>
          <w:szCs w:val="21"/>
        </w:rPr>
        <w:t>a</w:t>
      </w:r>
      <w:r>
        <w:rPr>
          <w:rFonts w:hAnsiTheme="minorEastAsia" w:eastAsiaTheme="minorEastAsia"/>
          <w:color w:val="FF0000"/>
          <w:szCs w:val="21"/>
        </w:rPr>
        <w:t>点处压强增大主要是因为红磷燃烧放出大量的热，使装置内气体体积受热膨胀，压强增大，故选项说法错误。</w:t>
      </w:r>
    </w:p>
    <w:p>
      <w:pPr>
        <w:spacing w:line="360" w:lineRule="auto"/>
        <w:ind w:left="273" w:leftChars="130"/>
        <w:textAlignment w:val="center"/>
        <w:rPr>
          <w:rFonts w:eastAsiaTheme="minorEastAsia"/>
          <w:color w:val="FF0000"/>
          <w:szCs w:val="21"/>
        </w:rPr>
      </w:pPr>
      <w:r>
        <w:rPr>
          <w:rFonts w:eastAsiaTheme="minorEastAsia"/>
          <w:color w:val="FF0000"/>
          <w:szCs w:val="21"/>
        </w:rPr>
        <w:t>B</w:t>
      </w:r>
      <w:r>
        <w:rPr>
          <w:rFonts w:hAnsiTheme="minorEastAsia" w:eastAsiaTheme="minorEastAsia"/>
          <w:color w:val="FF0000"/>
          <w:szCs w:val="21"/>
        </w:rPr>
        <w:t>、</w:t>
      </w:r>
      <w:r>
        <w:rPr>
          <w:rFonts w:eastAsiaTheme="minorEastAsia"/>
          <w:color w:val="FF0000"/>
          <w:szCs w:val="21"/>
        </w:rPr>
        <w:t>a→b</w:t>
      </w:r>
      <w:r>
        <w:rPr>
          <w:rFonts w:hAnsiTheme="minorEastAsia" w:eastAsiaTheme="minorEastAsia"/>
          <w:color w:val="FF0000"/>
          <w:szCs w:val="21"/>
        </w:rPr>
        <w:t>段压强减小的原因是氧气被消耗、温度冷却至室温，故选项说法错误。</w:t>
      </w:r>
    </w:p>
    <w:p>
      <w:pPr>
        <w:spacing w:line="360" w:lineRule="auto"/>
        <w:ind w:left="273" w:leftChars="130"/>
        <w:textAlignment w:val="center"/>
        <w:rPr>
          <w:rFonts w:eastAsiaTheme="minorEastAsia"/>
          <w:color w:val="FF0000"/>
          <w:szCs w:val="21"/>
        </w:rPr>
      </w:pPr>
      <w:r>
        <w:rPr>
          <w:rFonts w:eastAsiaTheme="minorEastAsia"/>
          <w:color w:val="FF0000"/>
          <w:szCs w:val="21"/>
        </w:rPr>
        <w:t>C</w:t>
      </w:r>
      <w:r>
        <w:rPr>
          <w:rFonts w:hAnsiTheme="minorEastAsia" w:eastAsiaTheme="minorEastAsia"/>
          <w:color w:val="FF0000"/>
          <w:szCs w:val="21"/>
        </w:rPr>
        <w:t>、</w:t>
      </w:r>
      <w:r>
        <w:rPr>
          <w:rFonts w:eastAsiaTheme="minorEastAsia"/>
          <w:color w:val="FF0000"/>
          <w:szCs w:val="21"/>
        </w:rPr>
        <w:t>c</w:t>
      </w:r>
      <w:r>
        <w:rPr>
          <w:rFonts w:hAnsiTheme="minorEastAsia" w:eastAsiaTheme="minorEastAsia"/>
          <w:color w:val="FF0000"/>
          <w:szCs w:val="21"/>
        </w:rPr>
        <w:t>点时压强增大，是因为</w:t>
      </w:r>
      <w:r>
        <w:rPr>
          <w:rFonts w:eastAsiaTheme="minorEastAsia"/>
          <w:color w:val="FF0000"/>
          <w:szCs w:val="21"/>
        </w:rPr>
        <w:t>c</w:t>
      </w:r>
      <w:r>
        <w:rPr>
          <w:rFonts w:hAnsiTheme="minorEastAsia" w:eastAsiaTheme="minorEastAsia"/>
          <w:color w:val="FF0000"/>
          <w:szCs w:val="21"/>
        </w:rPr>
        <w:t>点时打开了弹簧夹，导致气压增大，故选项说法正确。</w:t>
      </w:r>
    </w:p>
    <w:p>
      <w:pPr>
        <w:spacing w:line="360" w:lineRule="auto"/>
        <w:ind w:left="273" w:leftChars="130"/>
        <w:textAlignment w:val="center"/>
        <w:rPr>
          <w:rFonts w:eastAsiaTheme="minorEastAsia"/>
          <w:color w:val="FF0000"/>
          <w:szCs w:val="21"/>
        </w:rPr>
      </w:pPr>
      <w:r>
        <w:rPr>
          <w:rFonts w:eastAsiaTheme="minorEastAsia"/>
          <w:color w:val="FF0000"/>
          <w:szCs w:val="21"/>
        </w:rPr>
        <w:t>D</w:t>
      </w:r>
      <w:r>
        <w:rPr>
          <w:rFonts w:hAnsiTheme="minorEastAsia" w:eastAsiaTheme="minorEastAsia"/>
          <w:color w:val="FF0000"/>
          <w:szCs w:val="21"/>
        </w:rPr>
        <w:t>、从</w:t>
      </w:r>
      <w:r>
        <w:rPr>
          <w:rFonts w:eastAsiaTheme="minorEastAsia"/>
          <w:color w:val="FF0000"/>
          <w:szCs w:val="21"/>
        </w:rPr>
        <w:t>d</w:t>
      </w:r>
      <w:r>
        <w:rPr>
          <w:rFonts w:hAnsiTheme="minorEastAsia" w:eastAsiaTheme="minorEastAsia"/>
          <w:color w:val="FF0000"/>
          <w:szCs w:val="21"/>
        </w:rPr>
        <w:t>点往后，压强增大变得缓慢了，不能说</w:t>
      </w:r>
      <w:r>
        <w:rPr>
          <w:rFonts w:eastAsiaTheme="minorEastAsia"/>
          <w:color w:val="FF0000"/>
          <w:szCs w:val="21"/>
        </w:rPr>
        <w:t>d</w:t>
      </w:r>
      <w:r>
        <w:rPr>
          <w:rFonts w:hAnsiTheme="minorEastAsia" w:eastAsiaTheme="minorEastAsia"/>
          <w:color w:val="FF0000"/>
          <w:szCs w:val="21"/>
        </w:rPr>
        <w:t>点集气瓶中的温度一定等于室温，故选项说法错误。</w:t>
      </w:r>
    </w:p>
    <w:p>
      <w:pPr>
        <w:spacing w:line="360" w:lineRule="auto"/>
        <w:ind w:left="273" w:hanging="273" w:hangingChars="130"/>
        <w:textAlignment w:val="center"/>
        <w:rPr>
          <w:rFonts w:eastAsiaTheme="minorEastAsia"/>
          <w:szCs w:val="21"/>
        </w:rPr>
      </w:pPr>
      <w:r>
        <w:rPr>
          <w:rFonts w:hint="eastAsia" w:eastAsiaTheme="minorEastAsia"/>
          <w:szCs w:val="21"/>
        </w:rPr>
        <w:t>5</w:t>
      </w:r>
      <w:r>
        <w:rPr>
          <w:rFonts w:hAnsiTheme="minorEastAsia" w:eastAsiaTheme="minorEastAsia"/>
          <w:szCs w:val="21"/>
        </w:rPr>
        <w:t>．暖宝宝贴（主要成分为铁粉、木炭、食盐）的热量来源于铁粉的氧化。小涛同学设计使用暖宝宝贴来测定空气中氧气的含量，实验开始前的装置如图所示，实验后从量筒中流入玻璃瓶（容积为</w:t>
      </w:r>
      <w:r>
        <w:rPr>
          <w:rFonts w:eastAsiaTheme="minorEastAsia"/>
          <w:szCs w:val="21"/>
        </w:rPr>
        <w:t>250mL</w:t>
      </w:r>
      <w:r>
        <w:rPr>
          <w:rFonts w:hAnsiTheme="minorEastAsia" w:eastAsiaTheme="minorEastAsia"/>
          <w:szCs w:val="21"/>
        </w:rPr>
        <w:t>）中的水的体积为</w:t>
      </w:r>
      <w:r>
        <w:rPr>
          <w:rFonts w:eastAsiaTheme="minorEastAsia"/>
          <w:szCs w:val="21"/>
        </w:rPr>
        <w:t>45mL</w:t>
      </w:r>
      <w:r>
        <w:rPr>
          <w:rFonts w:hAnsiTheme="minorEastAsia" w:eastAsiaTheme="minorEastAsia"/>
          <w:szCs w:val="21"/>
        </w:rPr>
        <w:t>（铁粉生锈消耗的水忽略不计）。下列说法错误的是（　　）</w:t>
      </w:r>
    </w:p>
    <w:p>
      <w:pPr>
        <w:spacing w:line="360" w:lineRule="auto"/>
        <w:ind w:left="273" w:leftChars="130"/>
        <w:jc w:val="center"/>
        <w:textAlignment w:val="center"/>
        <w:rPr>
          <w:rFonts w:eastAsiaTheme="minorEastAsia"/>
          <w:szCs w:val="21"/>
        </w:rPr>
      </w:pPr>
      <w:r>
        <w:rPr>
          <w:rFonts w:eastAsiaTheme="minorEastAsia"/>
          <w:szCs w:val="21"/>
        </w:rPr>
        <w:drawing>
          <wp:inline distT="0" distB="0" distL="114300" distR="114300">
            <wp:extent cx="1594485" cy="1510665"/>
            <wp:effectExtent l="0" t="0" r="5715" b="635"/>
            <wp:docPr id="37" name="图片 2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图片 22" descr="学科网(www.zxxk.com)--教育资源门户，提供试题试卷、教案、课件、教学论文、素材等各类教学资源库下载，还有大量丰富的教学资讯！"/>
                    <pic:cNvPicPr>
                      <a:picLocks noChangeAspect="1"/>
                    </pic:cNvPicPr>
                  </pic:nvPicPr>
                  <pic:blipFill>
                    <a:blip r:embed="rId24" cstate="print"/>
                    <a:stretch>
                      <a:fillRect/>
                    </a:stretch>
                  </pic:blipFill>
                  <pic:spPr>
                    <a:xfrm>
                      <a:off x="0" y="0"/>
                      <a:ext cx="1594485" cy="1510665"/>
                    </a:xfrm>
                    <a:prstGeom prst="rect">
                      <a:avLst/>
                    </a:prstGeom>
                    <a:noFill/>
                    <a:ln>
                      <a:noFill/>
                    </a:ln>
                  </pic:spPr>
                </pic:pic>
              </a:graphicData>
            </a:graphic>
          </wp:inline>
        </w:drawing>
      </w:r>
    </w:p>
    <w:p>
      <w:pPr>
        <w:spacing w:line="360" w:lineRule="auto"/>
        <w:ind w:firstLine="273" w:firstLineChars="130"/>
        <w:jc w:val="left"/>
        <w:textAlignment w:val="center"/>
        <w:rPr>
          <w:rFonts w:eastAsiaTheme="minorEastAsia"/>
          <w:szCs w:val="21"/>
        </w:rPr>
      </w:pPr>
      <w:r>
        <w:rPr>
          <w:rFonts w:eastAsiaTheme="minorEastAsia"/>
          <w:szCs w:val="21"/>
        </w:rPr>
        <w:t>A</w:t>
      </w:r>
      <w:r>
        <w:rPr>
          <w:rFonts w:hAnsiTheme="minorEastAsia" w:eastAsiaTheme="minorEastAsia"/>
          <w:szCs w:val="21"/>
        </w:rPr>
        <w:t>．如果装置漏气，会使测量结果偏小</w:t>
      </w:r>
      <w:r>
        <w:rPr>
          <w:rFonts w:eastAsiaTheme="minorEastAsia"/>
          <w:szCs w:val="21"/>
        </w:rPr>
        <w:tab/>
      </w:r>
    </w:p>
    <w:p>
      <w:pPr>
        <w:spacing w:line="360" w:lineRule="auto"/>
        <w:ind w:firstLine="273" w:firstLineChars="130"/>
        <w:jc w:val="left"/>
        <w:textAlignment w:val="center"/>
        <w:rPr>
          <w:rFonts w:eastAsiaTheme="minorEastAsia"/>
          <w:szCs w:val="21"/>
        </w:rPr>
      </w:pPr>
      <w:r>
        <w:rPr>
          <w:rFonts w:eastAsiaTheme="minorEastAsia"/>
          <w:szCs w:val="21"/>
        </w:rPr>
        <w:t>B</w:t>
      </w:r>
      <w:r>
        <w:rPr>
          <w:rFonts w:hAnsiTheme="minorEastAsia" w:eastAsiaTheme="minorEastAsia"/>
          <w:szCs w:val="21"/>
        </w:rPr>
        <w:t>．本实验数据测得空气中氧气的体积分数为</w:t>
      </w:r>
      <w:r>
        <w:rPr>
          <w:rFonts w:eastAsiaTheme="minorEastAsia"/>
          <w:szCs w:val="21"/>
        </w:rPr>
        <w:t>19.6%</w:t>
      </w:r>
      <w:r>
        <w:rPr>
          <w:rFonts w:eastAsiaTheme="minorEastAsia"/>
          <w:szCs w:val="21"/>
        </w:rPr>
        <w:tab/>
      </w:r>
    </w:p>
    <w:p>
      <w:pPr>
        <w:spacing w:line="360" w:lineRule="auto"/>
        <w:ind w:firstLine="273" w:firstLineChars="130"/>
        <w:jc w:val="left"/>
        <w:textAlignment w:val="center"/>
        <w:rPr>
          <w:rFonts w:eastAsiaTheme="minorEastAsia"/>
          <w:szCs w:val="21"/>
        </w:rPr>
      </w:pPr>
      <w:r>
        <w:rPr>
          <w:rFonts w:eastAsiaTheme="minorEastAsia"/>
          <w:szCs w:val="21"/>
        </w:rPr>
        <w:t>C</w:t>
      </w:r>
      <w:r>
        <w:rPr>
          <w:rFonts w:hAnsiTheme="minorEastAsia" w:eastAsiaTheme="minorEastAsia"/>
          <w:szCs w:val="21"/>
        </w:rPr>
        <w:t>．若装置气密性良好，实验测得空气中氧气体积分数偏低，可能是暖宝宝贴的使用数量不足</w:t>
      </w:r>
      <w:r>
        <w:rPr>
          <w:rFonts w:eastAsiaTheme="minorEastAsia"/>
          <w:szCs w:val="21"/>
        </w:rPr>
        <w:tab/>
      </w:r>
    </w:p>
    <w:p>
      <w:pPr>
        <w:spacing w:line="360" w:lineRule="auto"/>
        <w:ind w:firstLine="273" w:firstLineChars="130"/>
        <w:jc w:val="left"/>
        <w:textAlignment w:val="center"/>
        <w:rPr>
          <w:rFonts w:eastAsiaTheme="minorEastAsia"/>
          <w:szCs w:val="21"/>
        </w:rPr>
      </w:pPr>
      <w:r>
        <w:rPr>
          <w:rFonts w:eastAsiaTheme="minorEastAsia"/>
          <w:szCs w:val="21"/>
        </w:rPr>
        <w:t>D</w:t>
      </w:r>
      <w:r>
        <w:rPr>
          <w:rFonts w:hAnsiTheme="minorEastAsia" w:eastAsiaTheme="minorEastAsia"/>
          <w:szCs w:val="21"/>
        </w:rPr>
        <w:t>．不必等温度计的读数恢复至实验前的温度后就能记录量筒内剩余水的体积</w:t>
      </w:r>
    </w:p>
    <w:p>
      <w:pPr>
        <w:spacing w:line="360" w:lineRule="auto"/>
        <w:ind w:left="273" w:leftChars="130"/>
        <w:textAlignment w:val="center"/>
        <w:rPr>
          <w:rFonts w:hAnsiTheme="minorEastAsia" w:eastAsiaTheme="minorEastAsia"/>
          <w:color w:val="FF0000"/>
          <w:szCs w:val="21"/>
        </w:rPr>
      </w:pPr>
      <w:r>
        <w:rPr>
          <w:rFonts w:hint="eastAsia" w:hAnsiTheme="minorEastAsia" w:eastAsiaTheme="minorEastAsia"/>
          <w:color w:val="FF0000"/>
          <w:szCs w:val="21"/>
        </w:rPr>
        <w:t>【答案】D</w:t>
      </w:r>
    </w:p>
    <w:p>
      <w:pPr>
        <w:spacing w:line="360" w:lineRule="auto"/>
        <w:ind w:left="273" w:leftChars="130"/>
        <w:textAlignment w:val="center"/>
        <w:rPr>
          <w:rFonts w:eastAsiaTheme="minorEastAsia"/>
          <w:color w:val="FF0000"/>
          <w:szCs w:val="21"/>
        </w:rPr>
      </w:pPr>
      <w:r>
        <w:rPr>
          <w:rFonts w:hAnsiTheme="minorEastAsia" w:eastAsiaTheme="minorEastAsia"/>
          <w:color w:val="FF0000"/>
          <w:szCs w:val="21"/>
        </w:rPr>
        <w:t>【解析】</w:t>
      </w:r>
      <w:r>
        <w:rPr>
          <w:rFonts w:eastAsiaTheme="minorEastAsia"/>
          <w:color w:val="FF0000"/>
          <w:szCs w:val="21"/>
        </w:rPr>
        <w:t>A</w:t>
      </w:r>
      <w:r>
        <w:rPr>
          <w:rFonts w:hAnsiTheme="minorEastAsia" w:eastAsiaTheme="minorEastAsia"/>
          <w:color w:val="FF0000"/>
          <w:szCs w:val="21"/>
        </w:rPr>
        <w:t>．若装置漏气，实验后玻璃瓶中的压强偏大，流入玻璃瓶中的水的体积偏小，会使测量结果偏小，故</w:t>
      </w:r>
      <w:r>
        <w:rPr>
          <w:rFonts w:eastAsiaTheme="minorEastAsia"/>
          <w:color w:val="FF0000"/>
          <w:szCs w:val="21"/>
        </w:rPr>
        <w:t>A</w:t>
      </w:r>
      <w:r>
        <w:rPr>
          <w:rFonts w:hAnsiTheme="minorEastAsia" w:eastAsiaTheme="minorEastAsia"/>
          <w:color w:val="FF0000"/>
          <w:szCs w:val="21"/>
        </w:rPr>
        <w:t>正确；</w:t>
      </w:r>
    </w:p>
    <w:p>
      <w:pPr>
        <w:spacing w:line="360" w:lineRule="auto"/>
        <w:ind w:left="273" w:leftChars="130"/>
        <w:textAlignment w:val="center"/>
        <w:rPr>
          <w:rFonts w:eastAsiaTheme="minorEastAsia"/>
          <w:color w:val="FF0000"/>
          <w:szCs w:val="21"/>
        </w:rPr>
      </w:pPr>
      <w:r>
        <w:rPr>
          <w:rFonts w:eastAsiaTheme="minorEastAsia"/>
          <w:color w:val="FF0000"/>
          <w:szCs w:val="21"/>
        </w:rPr>
        <w:t>B</w:t>
      </w:r>
      <w:r>
        <w:rPr>
          <w:rFonts w:hAnsiTheme="minorEastAsia" w:eastAsiaTheme="minorEastAsia"/>
          <w:color w:val="FF0000"/>
          <w:szCs w:val="21"/>
        </w:rPr>
        <w:t>．本次实验数据测得空气中氧气的体积分数约为</w:t>
      </w:r>
      <w:r>
        <w:rPr>
          <w:rFonts w:eastAsiaTheme="minorEastAsia"/>
          <w:color w:val="FF0000"/>
          <w:position w:val="-22"/>
          <w:szCs w:val="21"/>
        </w:rPr>
        <w:drawing>
          <wp:inline distT="0" distB="0" distL="114300" distR="114300">
            <wp:extent cx="809625" cy="333375"/>
            <wp:effectExtent l="0" t="0" r="3175" b="9525"/>
            <wp:docPr id="1" name="图片 2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3" descr="学科网(www.zxxk.com)--教育资源门户，提供试题试卷、教案、课件、教学论文、素材等各类教学资源库下载，还有大量丰富的教学资讯！"/>
                    <pic:cNvPicPr>
                      <a:picLocks noChangeAspect="1"/>
                    </pic:cNvPicPr>
                  </pic:nvPicPr>
                  <pic:blipFill>
                    <a:blip r:embed="rId25" cstate="print"/>
                    <a:stretch>
                      <a:fillRect/>
                    </a:stretch>
                  </pic:blipFill>
                  <pic:spPr>
                    <a:xfrm>
                      <a:off x="0" y="0"/>
                      <a:ext cx="809625" cy="333375"/>
                    </a:xfrm>
                    <a:prstGeom prst="rect">
                      <a:avLst/>
                    </a:prstGeom>
                    <a:noFill/>
                    <a:ln>
                      <a:noFill/>
                    </a:ln>
                  </pic:spPr>
                </pic:pic>
              </a:graphicData>
            </a:graphic>
          </wp:inline>
        </w:drawing>
      </w:r>
      <w:r>
        <w:rPr>
          <w:rFonts w:eastAsiaTheme="minorEastAsia"/>
          <w:color w:val="FF0000"/>
          <w:szCs w:val="21"/>
        </w:rPr>
        <w:t>×100%≈19.6%</w:t>
      </w:r>
      <w:r>
        <w:rPr>
          <w:rFonts w:hAnsiTheme="minorEastAsia" w:eastAsiaTheme="minorEastAsia"/>
          <w:color w:val="FF0000"/>
          <w:szCs w:val="21"/>
        </w:rPr>
        <w:t>，故</w:t>
      </w:r>
      <w:r>
        <w:rPr>
          <w:rFonts w:eastAsiaTheme="minorEastAsia"/>
          <w:color w:val="FF0000"/>
          <w:szCs w:val="21"/>
        </w:rPr>
        <w:t>B</w:t>
      </w:r>
      <w:r>
        <w:rPr>
          <w:rFonts w:hAnsiTheme="minorEastAsia" w:eastAsiaTheme="minorEastAsia"/>
          <w:color w:val="FF0000"/>
          <w:szCs w:val="21"/>
        </w:rPr>
        <w:t>正确；</w:t>
      </w:r>
    </w:p>
    <w:p>
      <w:pPr>
        <w:spacing w:line="360" w:lineRule="auto"/>
        <w:ind w:left="273" w:leftChars="130"/>
        <w:textAlignment w:val="center"/>
        <w:rPr>
          <w:rFonts w:eastAsiaTheme="minorEastAsia"/>
          <w:color w:val="FF0000"/>
          <w:szCs w:val="21"/>
        </w:rPr>
      </w:pPr>
      <w:r>
        <w:rPr>
          <w:rFonts w:eastAsiaTheme="minorEastAsia"/>
          <w:color w:val="FF0000"/>
          <w:szCs w:val="21"/>
        </w:rPr>
        <w:t>C</w:t>
      </w:r>
      <w:r>
        <w:rPr>
          <w:rFonts w:hAnsiTheme="minorEastAsia" w:eastAsiaTheme="minorEastAsia"/>
          <w:color w:val="FF0000"/>
          <w:szCs w:val="21"/>
        </w:rPr>
        <w:t>．若装置气密性良好，实验测得空气中氧气体积分数偏低，可能是暖宝宝贴的使用数量不足，故</w:t>
      </w:r>
      <w:r>
        <w:rPr>
          <w:rFonts w:eastAsiaTheme="minorEastAsia"/>
          <w:color w:val="FF0000"/>
          <w:szCs w:val="21"/>
        </w:rPr>
        <w:t>C</w:t>
      </w:r>
      <w:r>
        <w:rPr>
          <w:rFonts w:hAnsiTheme="minorEastAsia" w:eastAsiaTheme="minorEastAsia"/>
          <w:color w:val="FF0000"/>
          <w:szCs w:val="21"/>
        </w:rPr>
        <w:t>正确；</w:t>
      </w:r>
    </w:p>
    <w:p>
      <w:pPr>
        <w:spacing w:line="360" w:lineRule="auto"/>
        <w:ind w:left="273" w:leftChars="130"/>
        <w:textAlignment w:val="center"/>
        <w:rPr>
          <w:rFonts w:eastAsiaTheme="minorEastAsia"/>
          <w:color w:val="FF0000"/>
          <w:szCs w:val="21"/>
        </w:rPr>
      </w:pPr>
      <w:r>
        <w:rPr>
          <w:rFonts w:eastAsiaTheme="minorEastAsia"/>
          <w:color w:val="FF0000"/>
          <w:szCs w:val="21"/>
        </w:rPr>
        <w:t>D</w:t>
      </w:r>
      <w:r>
        <w:rPr>
          <w:rFonts w:hAnsiTheme="minorEastAsia" w:eastAsiaTheme="minorEastAsia"/>
          <w:color w:val="FF0000"/>
          <w:szCs w:val="21"/>
        </w:rPr>
        <w:t>．需等温度计读数恢复至实验前的温度才可以记录量筒内剩余水的体积，因为该反应放热，会使气体体积膨胀，不等气体冷却就记录数据，测得的进入集气瓶中的水的体积偏小，从而导致实验结果偏小，故</w:t>
      </w:r>
      <w:r>
        <w:rPr>
          <w:rFonts w:eastAsiaTheme="minorEastAsia"/>
          <w:color w:val="FF0000"/>
          <w:szCs w:val="21"/>
        </w:rPr>
        <w:t>D</w:t>
      </w:r>
      <w:r>
        <w:rPr>
          <w:rFonts w:hAnsiTheme="minorEastAsia" w:eastAsiaTheme="minorEastAsia"/>
          <w:color w:val="FF0000"/>
          <w:szCs w:val="21"/>
        </w:rPr>
        <w:t>错误。</w:t>
      </w:r>
    </w:p>
    <w:p>
      <w:pPr>
        <w:spacing w:line="360" w:lineRule="auto"/>
        <w:ind w:left="273" w:hanging="273" w:hangingChars="130"/>
        <w:textAlignment w:val="center"/>
        <w:rPr>
          <w:rFonts w:eastAsiaTheme="minorEastAsia"/>
          <w:szCs w:val="21"/>
        </w:rPr>
      </w:pPr>
      <w:r>
        <w:rPr>
          <w:rFonts w:hint="eastAsia" w:eastAsiaTheme="minorEastAsia"/>
          <w:szCs w:val="21"/>
        </w:rPr>
        <w:t>6</w:t>
      </w:r>
      <w:r>
        <w:rPr>
          <w:rFonts w:hAnsiTheme="minorEastAsia" w:eastAsiaTheme="minorEastAsia"/>
          <w:szCs w:val="21"/>
        </w:rPr>
        <w:t>．如图是</w:t>
      </w:r>
      <w:r>
        <w:rPr>
          <w:rFonts w:eastAsiaTheme="minorEastAsia"/>
          <w:szCs w:val="21"/>
        </w:rPr>
        <w:t>“</w:t>
      </w:r>
      <w:r>
        <w:rPr>
          <w:rFonts w:hAnsiTheme="minorEastAsia" w:eastAsiaTheme="minorEastAsia"/>
          <w:szCs w:val="21"/>
        </w:rPr>
        <w:t>测定空气中氧气含量</w:t>
      </w:r>
      <w:r>
        <w:rPr>
          <w:rFonts w:eastAsiaTheme="minorEastAsia"/>
          <w:szCs w:val="21"/>
        </w:rPr>
        <w:t>”</w:t>
      </w:r>
      <w:r>
        <w:rPr>
          <w:rFonts w:hAnsiTheme="minorEastAsia" w:eastAsiaTheme="minorEastAsia"/>
          <w:szCs w:val="21"/>
        </w:rPr>
        <w:t>的实验，下列说法错误的是（　　）</w:t>
      </w:r>
    </w:p>
    <w:p>
      <w:pPr>
        <w:spacing w:line="360" w:lineRule="auto"/>
        <w:ind w:left="273" w:leftChars="130"/>
        <w:jc w:val="center"/>
        <w:textAlignment w:val="center"/>
        <w:rPr>
          <w:rFonts w:eastAsiaTheme="minorEastAsia"/>
          <w:szCs w:val="21"/>
        </w:rPr>
      </w:pPr>
      <w:r>
        <w:rPr>
          <w:rFonts w:eastAsiaTheme="minorEastAsia"/>
          <w:szCs w:val="21"/>
        </w:rPr>
        <w:drawing>
          <wp:inline distT="0" distB="0" distL="114300" distR="114300">
            <wp:extent cx="1036320" cy="1169035"/>
            <wp:effectExtent l="0" t="0" r="5080" b="12065"/>
            <wp:docPr id="34" name="图片 2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图片 24" descr="学科网(www.zxxk.com)--教育资源门户，提供试题试卷、教案、课件、教学论文、素材等各类教学资源库下载，还有大量丰富的教学资讯！"/>
                    <pic:cNvPicPr>
                      <a:picLocks noChangeAspect="1"/>
                    </pic:cNvPicPr>
                  </pic:nvPicPr>
                  <pic:blipFill>
                    <a:blip r:embed="rId26" cstate="print"/>
                    <a:stretch>
                      <a:fillRect/>
                    </a:stretch>
                  </pic:blipFill>
                  <pic:spPr>
                    <a:xfrm>
                      <a:off x="0" y="0"/>
                      <a:ext cx="1036320" cy="1169035"/>
                    </a:xfrm>
                    <a:prstGeom prst="rect">
                      <a:avLst/>
                    </a:prstGeom>
                    <a:noFill/>
                    <a:ln>
                      <a:noFill/>
                    </a:ln>
                  </pic:spPr>
                </pic:pic>
              </a:graphicData>
            </a:graphic>
          </wp:inline>
        </w:drawing>
      </w:r>
    </w:p>
    <w:p>
      <w:pPr>
        <w:spacing w:line="360" w:lineRule="auto"/>
        <w:ind w:firstLine="273" w:firstLineChars="130"/>
        <w:jc w:val="left"/>
        <w:textAlignment w:val="center"/>
        <w:rPr>
          <w:rFonts w:eastAsiaTheme="minorEastAsia"/>
          <w:szCs w:val="21"/>
        </w:rPr>
      </w:pPr>
      <w:r>
        <w:rPr>
          <w:rFonts w:eastAsiaTheme="minorEastAsia"/>
          <w:szCs w:val="21"/>
        </w:rPr>
        <w:t>A</w:t>
      </w:r>
      <w:r>
        <w:rPr>
          <w:rFonts w:hAnsiTheme="minorEastAsia" w:eastAsiaTheme="minorEastAsia"/>
          <w:szCs w:val="21"/>
        </w:rPr>
        <w:t>．铜丝在此实验中起到导热的作用</w:t>
      </w:r>
      <w:r>
        <w:rPr>
          <w:rFonts w:eastAsiaTheme="minorEastAsia"/>
          <w:szCs w:val="21"/>
        </w:rPr>
        <w:tab/>
      </w:r>
    </w:p>
    <w:p>
      <w:pPr>
        <w:spacing w:line="360" w:lineRule="auto"/>
        <w:ind w:firstLine="273" w:firstLineChars="130"/>
        <w:jc w:val="left"/>
        <w:textAlignment w:val="center"/>
        <w:rPr>
          <w:rFonts w:eastAsiaTheme="minorEastAsia"/>
          <w:szCs w:val="21"/>
        </w:rPr>
      </w:pPr>
      <w:r>
        <w:rPr>
          <w:rFonts w:eastAsiaTheme="minorEastAsia"/>
          <w:szCs w:val="21"/>
        </w:rPr>
        <w:t>B</w:t>
      </w:r>
      <w:r>
        <w:rPr>
          <w:rFonts w:hAnsiTheme="minorEastAsia" w:eastAsiaTheme="minorEastAsia"/>
          <w:szCs w:val="21"/>
        </w:rPr>
        <w:t>．若白磷量不足，实验测得结果会变小</w:t>
      </w:r>
      <w:r>
        <w:rPr>
          <w:rFonts w:eastAsiaTheme="minorEastAsia"/>
          <w:szCs w:val="21"/>
        </w:rPr>
        <w:tab/>
      </w:r>
    </w:p>
    <w:p>
      <w:pPr>
        <w:spacing w:line="360" w:lineRule="auto"/>
        <w:ind w:firstLine="273" w:firstLineChars="130"/>
        <w:jc w:val="left"/>
        <w:textAlignment w:val="center"/>
        <w:rPr>
          <w:rFonts w:eastAsiaTheme="minorEastAsia"/>
          <w:szCs w:val="21"/>
        </w:rPr>
      </w:pPr>
      <w:r>
        <w:rPr>
          <w:rFonts w:eastAsiaTheme="minorEastAsia"/>
          <w:szCs w:val="21"/>
        </w:rPr>
        <w:t>C</w:t>
      </w:r>
      <w:r>
        <w:rPr>
          <w:rFonts w:hAnsiTheme="minorEastAsia" w:eastAsiaTheme="minorEastAsia"/>
          <w:szCs w:val="21"/>
        </w:rPr>
        <w:t>．实验后左边玻璃管的一部分水会被压到右边玻璃管去</w:t>
      </w:r>
      <w:r>
        <w:rPr>
          <w:rFonts w:eastAsiaTheme="minorEastAsia"/>
          <w:szCs w:val="21"/>
        </w:rPr>
        <w:tab/>
      </w:r>
    </w:p>
    <w:p>
      <w:pPr>
        <w:spacing w:line="360" w:lineRule="auto"/>
        <w:ind w:firstLine="273" w:firstLineChars="130"/>
        <w:jc w:val="left"/>
        <w:textAlignment w:val="center"/>
        <w:rPr>
          <w:rFonts w:eastAsiaTheme="minorEastAsia"/>
          <w:szCs w:val="21"/>
        </w:rPr>
      </w:pPr>
      <w:r>
        <w:rPr>
          <w:rFonts w:eastAsiaTheme="minorEastAsia"/>
          <w:szCs w:val="21"/>
        </w:rPr>
        <w:t>D</w:t>
      </w:r>
      <w:r>
        <w:rPr>
          <w:rFonts w:hAnsiTheme="minorEastAsia" w:eastAsiaTheme="minorEastAsia"/>
          <w:szCs w:val="21"/>
        </w:rPr>
        <w:t>．此实验可以测定氧气的体积含量约占空气的五分之一</w:t>
      </w:r>
    </w:p>
    <w:p>
      <w:pPr>
        <w:spacing w:line="360" w:lineRule="auto"/>
        <w:ind w:left="273" w:leftChars="130"/>
        <w:textAlignment w:val="center"/>
        <w:rPr>
          <w:rFonts w:hAnsiTheme="minorEastAsia" w:eastAsiaTheme="minorEastAsia"/>
          <w:color w:val="FF0000"/>
          <w:szCs w:val="21"/>
        </w:rPr>
      </w:pPr>
      <w:r>
        <w:rPr>
          <w:rFonts w:hint="eastAsia" w:hAnsiTheme="minorEastAsia" w:eastAsiaTheme="minorEastAsia"/>
          <w:color w:val="FF0000"/>
          <w:szCs w:val="21"/>
        </w:rPr>
        <w:t>【答案】C</w:t>
      </w:r>
    </w:p>
    <w:p>
      <w:pPr>
        <w:spacing w:line="360" w:lineRule="auto"/>
        <w:ind w:left="273" w:leftChars="130"/>
        <w:textAlignment w:val="center"/>
        <w:rPr>
          <w:rFonts w:eastAsiaTheme="minorEastAsia"/>
          <w:color w:val="FF0000"/>
          <w:szCs w:val="21"/>
        </w:rPr>
      </w:pPr>
      <w:r>
        <w:rPr>
          <w:rFonts w:hAnsiTheme="minorEastAsia" w:eastAsiaTheme="minorEastAsia"/>
          <w:color w:val="FF0000"/>
          <w:szCs w:val="21"/>
        </w:rPr>
        <w:t>【解析】</w:t>
      </w:r>
      <w:r>
        <w:rPr>
          <w:rFonts w:eastAsiaTheme="minorEastAsia"/>
          <w:color w:val="FF0000"/>
          <w:szCs w:val="21"/>
        </w:rPr>
        <w:t>A</w:t>
      </w:r>
      <w:r>
        <w:rPr>
          <w:rFonts w:hAnsiTheme="minorEastAsia" w:eastAsiaTheme="minorEastAsia"/>
          <w:color w:val="FF0000"/>
          <w:szCs w:val="21"/>
        </w:rPr>
        <w:t>、铜丝在此实验中起到导热的作用，该选项说法正确；</w:t>
      </w:r>
    </w:p>
    <w:p>
      <w:pPr>
        <w:spacing w:line="360" w:lineRule="auto"/>
        <w:ind w:left="273" w:leftChars="130"/>
        <w:textAlignment w:val="center"/>
        <w:rPr>
          <w:rFonts w:eastAsiaTheme="minorEastAsia"/>
          <w:color w:val="FF0000"/>
          <w:szCs w:val="21"/>
        </w:rPr>
      </w:pPr>
      <w:r>
        <w:rPr>
          <w:rFonts w:eastAsiaTheme="minorEastAsia"/>
          <w:color w:val="FF0000"/>
          <w:szCs w:val="21"/>
        </w:rPr>
        <w:t>B</w:t>
      </w:r>
      <w:r>
        <w:rPr>
          <w:rFonts w:hAnsiTheme="minorEastAsia" w:eastAsiaTheme="minorEastAsia"/>
          <w:color w:val="FF0000"/>
          <w:szCs w:val="21"/>
        </w:rPr>
        <w:t>、若白磷量不足，不能把氧气耗尽，会导致实验测得结果变小，该选项说法正确；</w:t>
      </w:r>
    </w:p>
    <w:p>
      <w:pPr>
        <w:spacing w:line="360" w:lineRule="auto"/>
        <w:ind w:left="273" w:leftChars="130"/>
        <w:textAlignment w:val="center"/>
        <w:rPr>
          <w:rFonts w:eastAsiaTheme="minorEastAsia"/>
          <w:color w:val="FF0000"/>
          <w:szCs w:val="21"/>
        </w:rPr>
      </w:pPr>
      <w:r>
        <w:rPr>
          <w:rFonts w:eastAsiaTheme="minorEastAsia"/>
          <w:color w:val="FF0000"/>
          <w:szCs w:val="21"/>
        </w:rPr>
        <w:t>C</w:t>
      </w:r>
      <w:r>
        <w:rPr>
          <w:rFonts w:hAnsiTheme="minorEastAsia" w:eastAsiaTheme="minorEastAsia"/>
          <w:color w:val="FF0000"/>
          <w:szCs w:val="21"/>
        </w:rPr>
        <w:t>、实验后右边玻璃管的一部分水会被压到左边玻璃管去，该选项说法不正确；</w:t>
      </w:r>
    </w:p>
    <w:p>
      <w:pPr>
        <w:spacing w:line="360" w:lineRule="auto"/>
        <w:ind w:left="273" w:leftChars="130"/>
        <w:textAlignment w:val="center"/>
        <w:rPr>
          <w:rFonts w:eastAsiaTheme="minorEastAsia"/>
          <w:color w:val="FF0000"/>
          <w:szCs w:val="21"/>
        </w:rPr>
      </w:pPr>
      <w:r>
        <w:rPr>
          <w:rFonts w:eastAsiaTheme="minorEastAsia"/>
          <w:color w:val="FF0000"/>
          <w:szCs w:val="21"/>
        </w:rPr>
        <w:t>D</w:t>
      </w:r>
      <w:r>
        <w:rPr>
          <w:rFonts w:hAnsiTheme="minorEastAsia" w:eastAsiaTheme="minorEastAsia"/>
          <w:color w:val="FF0000"/>
          <w:szCs w:val="21"/>
        </w:rPr>
        <w:t>、此实验中，最终左边液面会上升至刻度</w:t>
      </w:r>
      <w:r>
        <w:rPr>
          <w:rFonts w:eastAsiaTheme="minorEastAsia"/>
          <w:color w:val="FF0000"/>
          <w:szCs w:val="21"/>
        </w:rPr>
        <w:t>1</w:t>
      </w:r>
      <w:r>
        <w:rPr>
          <w:rFonts w:hAnsiTheme="minorEastAsia" w:eastAsiaTheme="minorEastAsia"/>
          <w:color w:val="FF0000"/>
          <w:szCs w:val="21"/>
        </w:rPr>
        <w:t>处，可以测定氧气的体积含量约占空气的五分之一，该选项说法正确。</w:t>
      </w:r>
    </w:p>
    <w:p>
      <w:pPr>
        <w:widowControl/>
        <w:tabs>
          <w:tab w:val="left" w:pos="1871"/>
          <w:tab w:val="left" w:pos="3407"/>
          <w:tab w:val="left" w:pos="4949"/>
          <w:tab w:val="left" w:pos="6599"/>
        </w:tabs>
        <w:spacing w:line="360" w:lineRule="auto"/>
        <w:jc w:val="left"/>
        <w:textAlignment w:val="center"/>
        <w:rPr>
          <w:rFonts w:eastAsiaTheme="minorEastAsia"/>
          <w:b/>
          <w:bCs/>
          <w:color w:val="000000"/>
          <w:kern w:val="0"/>
          <w:szCs w:val="21"/>
        </w:rPr>
      </w:pPr>
      <w:r>
        <w:rPr>
          <w:rFonts w:eastAsiaTheme="minorEastAsia"/>
          <w:b/>
          <w:bCs/>
          <w:color w:val="000000"/>
          <w:kern w:val="0"/>
          <w:szCs w:val="21"/>
        </w:rPr>
        <w:drawing>
          <wp:inline distT="0" distB="0" distL="0" distR="0">
            <wp:extent cx="469900" cy="466725"/>
            <wp:effectExtent l="19050" t="0" r="6350" b="0"/>
            <wp:docPr id="13" name="图片 1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6" descr="学科网(www.zxxk.com)--教育资源门户，提供试题试卷、教案、课件、教学论文、素材等各类教学资源库下载，还有大量丰富的教学资讯！"/>
                    <pic:cNvPicPr>
                      <a:picLocks noChangeAspect="1"/>
                    </pic:cNvPicPr>
                  </pic:nvPicPr>
                  <pic:blipFill>
                    <a:blip/>
                    <a:stretch>
                      <a:fillRect/>
                    </a:stretch>
                  </pic:blipFill>
                  <pic:spPr>
                    <a:xfrm>
                      <a:off x="0" y="0"/>
                      <a:ext cx="469900" cy="466725"/>
                    </a:xfrm>
                    <a:prstGeom prst="rect">
                      <a:avLst/>
                    </a:prstGeom>
                  </pic:spPr>
                </pic:pic>
              </a:graphicData>
            </a:graphic>
          </wp:inline>
        </w:drawing>
      </w:r>
      <w:r>
        <w:rPr>
          <w:rFonts w:hint="eastAsia" w:hAnsiTheme="minorEastAsia" w:eastAsiaTheme="minorEastAsia"/>
          <w:b/>
          <w:bCs/>
          <w:color w:val="000000"/>
          <w:kern w:val="0"/>
          <w:szCs w:val="21"/>
        </w:rPr>
        <w:t xml:space="preserve">   </w:t>
      </w:r>
      <w:r>
        <w:rPr>
          <w:rFonts w:hAnsiTheme="minorEastAsia" w:eastAsiaTheme="minorEastAsia"/>
          <w:b/>
          <w:bCs/>
          <w:color w:val="000000"/>
          <w:kern w:val="0"/>
          <w:szCs w:val="21"/>
        </w:rPr>
        <w:t>真题练</w:t>
      </w:r>
    </w:p>
    <w:p>
      <w:pPr>
        <w:spacing w:line="360" w:lineRule="auto"/>
        <w:ind w:left="273" w:hanging="273" w:hangingChars="130"/>
        <w:textAlignment w:val="center"/>
        <w:rPr>
          <w:rFonts w:eastAsiaTheme="minorEastAsia"/>
          <w:szCs w:val="21"/>
        </w:rPr>
      </w:pPr>
      <w:r>
        <w:rPr>
          <w:rFonts w:hint="eastAsia" w:eastAsiaTheme="minorEastAsia"/>
          <w:szCs w:val="21"/>
        </w:rPr>
        <w:t>7</w:t>
      </w:r>
      <w:r>
        <w:rPr>
          <w:rFonts w:hAnsiTheme="minorEastAsia" w:eastAsiaTheme="minorEastAsia"/>
          <w:szCs w:val="21"/>
        </w:rPr>
        <w:t>．</w:t>
      </w:r>
      <w:r>
        <w:rPr>
          <w:rFonts w:hAnsiTheme="minorEastAsia" w:eastAsiaTheme="minorEastAsia"/>
          <w:color w:val="4BACC6" w:themeColor="accent5"/>
          <w:szCs w:val="21"/>
        </w:rPr>
        <w:t>（</w:t>
      </w:r>
      <w:r>
        <w:rPr>
          <w:rFonts w:eastAsiaTheme="minorEastAsia"/>
          <w:color w:val="4BACC6" w:themeColor="accent5"/>
          <w:szCs w:val="21"/>
        </w:rPr>
        <w:t>2019•</w:t>
      </w:r>
      <w:r>
        <w:rPr>
          <w:rFonts w:hAnsiTheme="minorEastAsia" w:eastAsiaTheme="minorEastAsia"/>
          <w:color w:val="4BACC6" w:themeColor="accent5"/>
          <w:szCs w:val="21"/>
        </w:rPr>
        <w:t>玉林）</w:t>
      </w:r>
      <w:r>
        <w:rPr>
          <w:rFonts w:hAnsiTheme="minorEastAsia" w:eastAsiaTheme="minorEastAsia"/>
          <w:szCs w:val="21"/>
        </w:rPr>
        <w:t>图</w:t>
      </w:r>
      <w:r>
        <w:rPr>
          <w:rFonts w:eastAsiaTheme="minorEastAsia"/>
          <w:szCs w:val="21"/>
        </w:rPr>
        <w:t>1</w:t>
      </w:r>
      <w:r>
        <w:rPr>
          <w:rFonts w:hAnsiTheme="minorEastAsia" w:eastAsiaTheme="minorEastAsia"/>
          <w:szCs w:val="21"/>
        </w:rPr>
        <w:t>所示装置可用于测定空气中氧气的含量，图</w:t>
      </w:r>
      <w:r>
        <w:rPr>
          <w:rFonts w:eastAsiaTheme="minorEastAsia"/>
          <w:szCs w:val="21"/>
        </w:rPr>
        <w:t>2</w:t>
      </w:r>
      <w:r>
        <w:rPr>
          <w:rFonts w:hAnsiTheme="minorEastAsia" w:eastAsiaTheme="minorEastAsia"/>
          <w:szCs w:val="21"/>
        </w:rPr>
        <w:t>是用该装置测得实验过程中集气瓶内气压与时间关系图（该装置气密性良好，</w:t>
      </w:r>
      <w:r>
        <w:rPr>
          <w:rFonts w:eastAsiaTheme="minorEastAsia"/>
          <w:szCs w:val="21"/>
        </w:rPr>
        <w:t>p</w:t>
      </w:r>
      <w:r>
        <w:rPr>
          <w:rFonts w:eastAsiaTheme="minorEastAsia"/>
          <w:szCs w:val="21"/>
          <w:vertAlign w:val="subscript"/>
        </w:rPr>
        <w:t>0</w:t>
      </w:r>
      <w:r>
        <w:rPr>
          <w:rFonts w:hAnsiTheme="minorEastAsia" w:eastAsiaTheme="minorEastAsia"/>
          <w:szCs w:val="21"/>
        </w:rPr>
        <w:t>是集气瓶内初始气压）。下列说法正确的是（　　）</w:t>
      </w:r>
    </w:p>
    <w:p>
      <w:pPr>
        <w:spacing w:line="360" w:lineRule="auto"/>
        <w:ind w:left="273" w:leftChars="130"/>
        <w:jc w:val="center"/>
        <w:textAlignment w:val="center"/>
        <w:rPr>
          <w:rFonts w:eastAsiaTheme="minorEastAsia"/>
          <w:szCs w:val="21"/>
        </w:rPr>
      </w:pPr>
      <w:r>
        <w:rPr>
          <w:rFonts w:eastAsiaTheme="minorEastAsia"/>
          <w:szCs w:val="21"/>
        </w:rPr>
        <w:drawing>
          <wp:inline distT="0" distB="0" distL="114300" distR="114300">
            <wp:extent cx="3719195" cy="1286510"/>
            <wp:effectExtent l="0" t="0" r="1905" b="8890"/>
            <wp:docPr id="42" name="图片 2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图片 26" descr="学科网(www.zxxk.com)--教育资源门户，提供试题试卷、教案、课件、教学论文、素材等各类教学资源库下载，还有大量丰富的教学资讯！"/>
                    <pic:cNvPicPr>
                      <a:picLocks noChangeAspect="1"/>
                    </pic:cNvPicPr>
                  </pic:nvPicPr>
                  <pic:blipFill>
                    <a:blip r:embed="rId27" cstate="print"/>
                    <a:stretch>
                      <a:fillRect/>
                    </a:stretch>
                  </pic:blipFill>
                  <pic:spPr>
                    <a:xfrm>
                      <a:off x="0" y="0"/>
                      <a:ext cx="3719195" cy="1286510"/>
                    </a:xfrm>
                    <a:prstGeom prst="rect">
                      <a:avLst/>
                    </a:prstGeom>
                    <a:noFill/>
                    <a:ln>
                      <a:noFill/>
                    </a:ln>
                  </pic:spPr>
                </pic:pic>
              </a:graphicData>
            </a:graphic>
          </wp:inline>
        </w:drawing>
      </w:r>
    </w:p>
    <w:p>
      <w:pPr>
        <w:spacing w:line="360" w:lineRule="auto"/>
        <w:ind w:firstLine="273" w:firstLineChars="130"/>
        <w:jc w:val="left"/>
        <w:textAlignment w:val="center"/>
        <w:rPr>
          <w:rFonts w:eastAsiaTheme="minorEastAsia"/>
          <w:szCs w:val="21"/>
        </w:rPr>
      </w:pPr>
      <w:r>
        <w:rPr>
          <w:rFonts w:eastAsiaTheme="minorEastAsia"/>
          <w:szCs w:val="21"/>
        </w:rPr>
        <w:t>A</w:t>
      </w:r>
      <w:r>
        <w:rPr>
          <w:rFonts w:hAnsiTheme="minorEastAsia" w:eastAsiaTheme="minorEastAsia"/>
          <w:szCs w:val="21"/>
        </w:rPr>
        <w:t>．红磷的多少对实验结果无影响</w:t>
      </w:r>
      <w:r>
        <w:rPr>
          <w:rFonts w:eastAsiaTheme="minorEastAsia"/>
          <w:szCs w:val="21"/>
        </w:rPr>
        <w:tab/>
      </w:r>
    </w:p>
    <w:p>
      <w:pPr>
        <w:spacing w:line="360" w:lineRule="auto"/>
        <w:ind w:firstLine="273" w:firstLineChars="130"/>
        <w:jc w:val="left"/>
        <w:textAlignment w:val="center"/>
        <w:rPr>
          <w:rFonts w:eastAsiaTheme="minorEastAsia"/>
          <w:szCs w:val="21"/>
        </w:rPr>
      </w:pPr>
      <w:r>
        <w:rPr>
          <w:rFonts w:eastAsiaTheme="minorEastAsia"/>
          <w:szCs w:val="21"/>
        </w:rPr>
        <w:t>B</w:t>
      </w:r>
      <w:r>
        <w:rPr>
          <w:rFonts w:hAnsiTheme="minorEastAsia" w:eastAsiaTheme="minorEastAsia"/>
          <w:szCs w:val="21"/>
        </w:rPr>
        <w:t>．集气瓶中气压瞬间变大是</w:t>
      </w:r>
      <w:r>
        <w:rPr>
          <w:rFonts w:eastAsiaTheme="minorEastAsia"/>
          <w:szCs w:val="21"/>
        </w:rPr>
        <w:t>O</w:t>
      </w:r>
      <w:r>
        <w:rPr>
          <w:rFonts w:eastAsiaTheme="minorEastAsia"/>
          <w:szCs w:val="21"/>
          <w:vertAlign w:val="subscript"/>
        </w:rPr>
        <w:t>2</w:t>
      </w:r>
      <w:r>
        <w:rPr>
          <w:rFonts w:hAnsiTheme="minorEastAsia" w:eastAsiaTheme="minorEastAsia"/>
          <w:szCs w:val="21"/>
        </w:rPr>
        <w:t>迅速消耗造成的</w:t>
      </w:r>
      <w:r>
        <w:rPr>
          <w:rFonts w:eastAsiaTheme="minorEastAsia"/>
          <w:szCs w:val="21"/>
        </w:rPr>
        <w:tab/>
      </w:r>
    </w:p>
    <w:p>
      <w:pPr>
        <w:spacing w:line="360" w:lineRule="auto"/>
        <w:ind w:firstLine="273" w:firstLineChars="130"/>
        <w:jc w:val="left"/>
        <w:textAlignment w:val="center"/>
        <w:rPr>
          <w:rFonts w:eastAsiaTheme="minorEastAsia"/>
          <w:szCs w:val="21"/>
        </w:rPr>
      </w:pPr>
      <w:r>
        <w:rPr>
          <w:rFonts w:eastAsiaTheme="minorEastAsia"/>
          <w:szCs w:val="21"/>
        </w:rPr>
        <w:t>C</w:t>
      </w:r>
      <w:r>
        <w:rPr>
          <w:rFonts w:hAnsiTheme="minorEastAsia" w:eastAsiaTheme="minorEastAsia"/>
          <w:szCs w:val="21"/>
        </w:rPr>
        <w:t>．</w:t>
      </w:r>
      <w:r>
        <w:rPr>
          <w:rFonts w:eastAsiaTheme="minorEastAsia"/>
          <w:szCs w:val="21"/>
        </w:rPr>
        <w:t>c</w:t>
      </w:r>
      <w:r>
        <w:rPr>
          <w:rFonts w:hAnsiTheme="minorEastAsia" w:eastAsiaTheme="minorEastAsia"/>
          <w:szCs w:val="21"/>
        </w:rPr>
        <w:t>点时反应刚好停止</w:t>
      </w:r>
      <w:r>
        <w:rPr>
          <w:rFonts w:eastAsiaTheme="minorEastAsia"/>
          <w:szCs w:val="21"/>
        </w:rPr>
        <w:tab/>
      </w:r>
    </w:p>
    <w:p>
      <w:pPr>
        <w:spacing w:line="360" w:lineRule="auto"/>
        <w:ind w:firstLine="273" w:firstLineChars="130"/>
        <w:jc w:val="left"/>
        <w:textAlignment w:val="center"/>
        <w:rPr>
          <w:rFonts w:eastAsiaTheme="minorEastAsia"/>
          <w:szCs w:val="21"/>
        </w:rPr>
      </w:pPr>
      <w:r>
        <w:rPr>
          <w:rFonts w:eastAsiaTheme="minorEastAsia"/>
          <w:szCs w:val="21"/>
        </w:rPr>
        <w:t>D</w:t>
      </w:r>
      <w:r>
        <w:rPr>
          <w:rFonts w:hAnsiTheme="minorEastAsia" w:eastAsiaTheme="minorEastAsia"/>
          <w:szCs w:val="21"/>
        </w:rPr>
        <w:t>．</w:t>
      </w:r>
      <w:r>
        <w:rPr>
          <w:rFonts w:eastAsiaTheme="minorEastAsia"/>
          <w:szCs w:val="21"/>
        </w:rPr>
        <w:t>b</w:t>
      </w:r>
      <w:r>
        <w:rPr>
          <w:rFonts w:hAnsiTheme="minorEastAsia" w:eastAsiaTheme="minorEastAsia"/>
          <w:szCs w:val="21"/>
        </w:rPr>
        <w:t>、</w:t>
      </w:r>
      <w:r>
        <w:rPr>
          <w:rFonts w:eastAsiaTheme="minorEastAsia"/>
          <w:szCs w:val="21"/>
        </w:rPr>
        <w:t>c</w:t>
      </w:r>
      <w:r>
        <w:rPr>
          <w:rFonts w:hAnsiTheme="minorEastAsia" w:eastAsiaTheme="minorEastAsia"/>
          <w:szCs w:val="21"/>
        </w:rPr>
        <w:t>、</w:t>
      </w:r>
      <w:r>
        <w:rPr>
          <w:rFonts w:eastAsiaTheme="minorEastAsia"/>
          <w:szCs w:val="21"/>
        </w:rPr>
        <w:t>d</w:t>
      </w:r>
      <w:r>
        <w:rPr>
          <w:rFonts w:hAnsiTheme="minorEastAsia" w:eastAsiaTheme="minorEastAsia"/>
          <w:szCs w:val="21"/>
        </w:rPr>
        <w:t>点时集气瓶中所含物质相同</w:t>
      </w:r>
    </w:p>
    <w:p>
      <w:pPr>
        <w:spacing w:line="360" w:lineRule="auto"/>
        <w:ind w:left="273" w:leftChars="130"/>
        <w:textAlignment w:val="center"/>
        <w:rPr>
          <w:rFonts w:hAnsiTheme="minorEastAsia" w:eastAsiaTheme="minorEastAsia"/>
          <w:color w:val="FF0000"/>
          <w:szCs w:val="21"/>
        </w:rPr>
      </w:pPr>
      <w:r>
        <w:rPr>
          <w:rFonts w:hint="eastAsia" w:hAnsiTheme="minorEastAsia" w:eastAsiaTheme="minorEastAsia"/>
          <w:color w:val="FF0000"/>
          <w:szCs w:val="21"/>
        </w:rPr>
        <w:t>【答案】D</w:t>
      </w:r>
    </w:p>
    <w:p>
      <w:pPr>
        <w:spacing w:line="360" w:lineRule="auto"/>
        <w:ind w:left="273" w:leftChars="130"/>
        <w:textAlignment w:val="center"/>
        <w:rPr>
          <w:rFonts w:eastAsiaTheme="minorEastAsia"/>
          <w:color w:val="FF0000"/>
          <w:szCs w:val="21"/>
        </w:rPr>
      </w:pPr>
      <w:r>
        <w:rPr>
          <w:rFonts w:hAnsiTheme="minorEastAsia" w:eastAsiaTheme="minorEastAsia"/>
          <w:color w:val="FF0000"/>
          <w:szCs w:val="21"/>
        </w:rPr>
        <w:t>【解析】</w:t>
      </w:r>
      <w:r>
        <w:rPr>
          <w:rFonts w:eastAsiaTheme="minorEastAsia"/>
          <w:color w:val="FF0000"/>
          <w:szCs w:val="21"/>
        </w:rPr>
        <w:t>A</w:t>
      </w:r>
      <w:r>
        <w:rPr>
          <w:rFonts w:hAnsiTheme="minorEastAsia" w:eastAsiaTheme="minorEastAsia"/>
          <w:color w:val="FF0000"/>
          <w:szCs w:val="21"/>
        </w:rPr>
        <w:t>．在测定空气中氧气的含量实验中，红磷要过量，故</w:t>
      </w:r>
      <w:r>
        <w:rPr>
          <w:rFonts w:eastAsiaTheme="minorEastAsia"/>
          <w:color w:val="FF0000"/>
          <w:szCs w:val="21"/>
        </w:rPr>
        <w:t>A</w:t>
      </w:r>
      <w:r>
        <w:rPr>
          <w:rFonts w:hAnsiTheme="minorEastAsia" w:eastAsiaTheme="minorEastAsia"/>
          <w:color w:val="FF0000"/>
          <w:szCs w:val="21"/>
        </w:rPr>
        <w:t>错误；</w:t>
      </w:r>
    </w:p>
    <w:p>
      <w:pPr>
        <w:spacing w:line="360" w:lineRule="auto"/>
        <w:ind w:left="273" w:leftChars="130"/>
        <w:textAlignment w:val="center"/>
        <w:rPr>
          <w:rFonts w:eastAsiaTheme="minorEastAsia"/>
          <w:color w:val="FF0000"/>
          <w:szCs w:val="21"/>
        </w:rPr>
      </w:pPr>
      <w:r>
        <w:rPr>
          <w:rFonts w:eastAsiaTheme="minorEastAsia"/>
          <w:color w:val="FF0000"/>
          <w:szCs w:val="21"/>
        </w:rPr>
        <w:t>B</w:t>
      </w:r>
      <w:r>
        <w:rPr>
          <w:rFonts w:hAnsiTheme="minorEastAsia" w:eastAsiaTheme="minorEastAsia"/>
          <w:color w:val="FF0000"/>
          <w:szCs w:val="21"/>
        </w:rPr>
        <w:t>．集气瓶中气压瞬间变大是红磷燃烧放热造成的，故</w:t>
      </w:r>
      <w:r>
        <w:rPr>
          <w:rFonts w:eastAsiaTheme="minorEastAsia"/>
          <w:color w:val="FF0000"/>
          <w:szCs w:val="21"/>
        </w:rPr>
        <w:t>B</w:t>
      </w:r>
      <w:r>
        <w:rPr>
          <w:rFonts w:hAnsiTheme="minorEastAsia" w:eastAsiaTheme="minorEastAsia"/>
          <w:color w:val="FF0000"/>
          <w:szCs w:val="21"/>
        </w:rPr>
        <w:t>错误；</w:t>
      </w:r>
    </w:p>
    <w:p>
      <w:pPr>
        <w:spacing w:line="360" w:lineRule="auto"/>
        <w:ind w:left="273" w:leftChars="130"/>
        <w:textAlignment w:val="center"/>
        <w:rPr>
          <w:rFonts w:eastAsiaTheme="minorEastAsia"/>
          <w:color w:val="FF0000"/>
          <w:szCs w:val="21"/>
        </w:rPr>
      </w:pPr>
      <w:r>
        <w:rPr>
          <w:rFonts w:eastAsiaTheme="minorEastAsia"/>
          <w:color w:val="FF0000"/>
          <w:szCs w:val="21"/>
        </w:rPr>
        <w:t>C</w:t>
      </w:r>
      <w:r>
        <w:rPr>
          <w:rFonts w:hAnsiTheme="minorEastAsia" w:eastAsiaTheme="minorEastAsia"/>
          <w:color w:val="FF0000"/>
          <w:szCs w:val="21"/>
        </w:rPr>
        <w:t>．</w:t>
      </w:r>
      <w:r>
        <w:rPr>
          <w:rFonts w:eastAsiaTheme="minorEastAsia"/>
          <w:color w:val="FF0000"/>
          <w:szCs w:val="21"/>
        </w:rPr>
        <w:t>a</w:t>
      </w:r>
      <w:r>
        <w:rPr>
          <w:rFonts w:hAnsiTheme="minorEastAsia" w:eastAsiaTheme="minorEastAsia"/>
          <w:color w:val="FF0000"/>
          <w:szCs w:val="21"/>
        </w:rPr>
        <w:t>点温度最高，由此可知，在</w:t>
      </w:r>
      <w:r>
        <w:rPr>
          <w:rFonts w:eastAsiaTheme="minorEastAsia"/>
          <w:color w:val="FF0000"/>
          <w:szCs w:val="21"/>
        </w:rPr>
        <w:t>a</w:t>
      </w:r>
      <w:r>
        <w:rPr>
          <w:rFonts w:hAnsiTheme="minorEastAsia" w:eastAsiaTheme="minorEastAsia"/>
          <w:color w:val="FF0000"/>
          <w:szCs w:val="21"/>
        </w:rPr>
        <w:t>点时反应刚好停止，故</w:t>
      </w:r>
      <w:r>
        <w:rPr>
          <w:rFonts w:eastAsiaTheme="minorEastAsia"/>
          <w:color w:val="FF0000"/>
          <w:szCs w:val="21"/>
        </w:rPr>
        <w:t>C</w:t>
      </w:r>
      <w:r>
        <w:rPr>
          <w:rFonts w:hAnsiTheme="minorEastAsia" w:eastAsiaTheme="minorEastAsia"/>
          <w:color w:val="FF0000"/>
          <w:szCs w:val="21"/>
        </w:rPr>
        <w:t>错误；</w:t>
      </w:r>
    </w:p>
    <w:p>
      <w:pPr>
        <w:spacing w:line="360" w:lineRule="auto"/>
        <w:ind w:left="273" w:leftChars="130"/>
        <w:textAlignment w:val="center"/>
        <w:rPr>
          <w:rFonts w:eastAsiaTheme="minorEastAsia"/>
          <w:color w:val="FF0000"/>
          <w:szCs w:val="21"/>
        </w:rPr>
      </w:pPr>
      <w:r>
        <w:rPr>
          <w:rFonts w:eastAsiaTheme="minorEastAsia"/>
          <w:color w:val="FF0000"/>
          <w:szCs w:val="21"/>
        </w:rPr>
        <w:t>D</w:t>
      </w:r>
      <w:r>
        <w:rPr>
          <w:rFonts w:hAnsiTheme="minorEastAsia" w:eastAsiaTheme="minorEastAsia"/>
          <w:color w:val="FF0000"/>
          <w:szCs w:val="21"/>
        </w:rPr>
        <w:t>．在</w:t>
      </w:r>
      <w:r>
        <w:rPr>
          <w:rFonts w:eastAsiaTheme="minorEastAsia"/>
          <w:color w:val="FF0000"/>
          <w:szCs w:val="21"/>
        </w:rPr>
        <w:t>a</w:t>
      </w:r>
      <w:r>
        <w:rPr>
          <w:rFonts w:hAnsiTheme="minorEastAsia" w:eastAsiaTheme="minorEastAsia"/>
          <w:color w:val="FF0000"/>
          <w:szCs w:val="21"/>
        </w:rPr>
        <w:t>点反应已经结束了，</w:t>
      </w:r>
      <w:r>
        <w:rPr>
          <w:rFonts w:eastAsiaTheme="minorEastAsia"/>
          <w:color w:val="FF0000"/>
          <w:szCs w:val="21"/>
        </w:rPr>
        <w:t>b</w:t>
      </w:r>
      <w:r>
        <w:rPr>
          <w:rFonts w:hAnsiTheme="minorEastAsia" w:eastAsiaTheme="minorEastAsia"/>
          <w:color w:val="FF0000"/>
          <w:szCs w:val="21"/>
        </w:rPr>
        <w:t>、</w:t>
      </w:r>
      <w:r>
        <w:rPr>
          <w:rFonts w:eastAsiaTheme="minorEastAsia"/>
          <w:color w:val="FF0000"/>
          <w:szCs w:val="21"/>
        </w:rPr>
        <w:t>c</w:t>
      </w:r>
      <w:r>
        <w:rPr>
          <w:rFonts w:hAnsiTheme="minorEastAsia" w:eastAsiaTheme="minorEastAsia"/>
          <w:color w:val="FF0000"/>
          <w:szCs w:val="21"/>
        </w:rPr>
        <w:t>、</w:t>
      </w:r>
      <w:r>
        <w:rPr>
          <w:rFonts w:eastAsiaTheme="minorEastAsia"/>
          <w:color w:val="FF0000"/>
          <w:szCs w:val="21"/>
        </w:rPr>
        <w:t>d</w:t>
      </w:r>
      <w:r>
        <w:rPr>
          <w:rFonts w:hAnsiTheme="minorEastAsia" w:eastAsiaTheme="minorEastAsia"/>
          <w:color w:val="FF0000"/>
          <w:szCs w:val="21"/>
        </w:rPr>
        <w:t>点时集气瓶中所含物质相同，故</w:t>
      </w:r>
      <w:r>
        <w:rPr>
          <w:rFonts w:eastAsiaTheme="minorEastAsia"/>
          <w:color w:val="FF0000"/>
          <w:szCs w:val="21"/>
        </w:rPr>
        <w:t>D</w:t>
      </w:r>
      <w:r>
        <w:rPr>
          <w:rFonts w:hAnsiTheme="minorEastAsia" w:eastAsiaTheme="minorEastAsia"/>
          <w:color w:val="FF0000"/>
          <w:szCs w:val="21"/>
        </w:rPr>
        <w:t>正确。</w:t>
      </w:r>
    </w:p>
    <w:p>
      <w:pPr>
        <w:spacing w:line="360" w:lineRule="auto"/>
        <w:textAlignment w:val="center"/>
        <w:rPr>
          <w:rFonts w:eastAsiaTheme="minorEastAsia"/>
          <w:szCs w:val="21"/>
        </w:rPr>
      </w:pPr>
      <w:r>
        <w:rPr>
          <w:rFonts w:hAnsiTheme="minorEastAsia" w:eastAsiaTheme="minorEastAsia"/>
          <w:b/>
          <w:szCs w:val="21"/>
        </w:rPr>
        <w:t>三．实验探究题（共</w:t>
      </w:r>
      <w:r>
        <w:rPr>
          <w:rFonts w:eastAsiaTheme="minorEastAsia"/>
          <w:b/>
          <w:szCs w:val="21"/>
        </w:rPr>
        <w:t>3</w:t>
      </w:r>
      <w:r>
        <w:rPr>
          <w:rFonts w:hAnsiTheme="minorEastAsia" w:eastAsiaTheme="minorEastAsia"/>
          <w:b/>
          <w:szCs w:val="21"/>
        </w:rPr>
        <w:t>小题）</w:t>
      </w:r>
    </w:p>
    <w:p>
      <w:pPr>
        <w:spacing w:line="360" w:lineRule="auto"/>
        <w:ind w:left="273" w:hanging="273" w:hangingChars="130"/>
        <w:textAlignment w:val="center"/>
        <w:rPr>
          <w:rFonts w:eastAsiaTheme="minorEastAsia"/>
          <w:szCs w:val="21"/>
        </w:rPr>
      </w:pPr>
      <w:r>
        <w:rPr>
          <w:rFonts w:hint="eastAsia" w:eastAsiaTheme="minorEastAsia"/>
          <w:szCs w:val="21"/>
        </w:rPr>
        <w:t>8</w:t>
      </w:r>
      <w:r>
        <w:rPr>
          <w:rFonts w:hAnsiTheme="minorEastAsia" w:eastAsiaTheme="minorEastAsia"/>
          <w:szCs w:val="21"/>
        </w:rPr>
        <w:t>．</w:t>
      </w:r>
      <w:r>
        <w:rPr>
          <w:rFonts w:hAnsiTheme="minorEastAsia" w:eastAsiaTheme="minorEastAsia"/>
          <w:color w:val="4BACC6" w:themeColor="accent5"/>
          <w:szCs w:val="21"/>
        </w:rPr>
        <w:t>（</w:t>
      </w:r>
      <w:r>
        <w:rPr>
          <w:rFonts w:eastAsiaTheme="minorEastAsia"/>
          <w:color w:val="4BACC6" w:themeColor="accent5"/>
          <w:szCs w:val="21"/>
        </w:rPr>
        <w:t>2019•</w:t>
      </w:r>
      <w:r>
        <w:rPr>
          <w:rFonts w:hAnsiTheme="minorEastAsia" w:eastAsiaTheme="minorEastAsia"/>
          <w:color w:val="4BACC6" w:themeColor="accent5"/>
          <w:szCs w:val="21"/>
        </w:rPr>
        <w:t>衢州）</w:t>
      </w:r>
      <w:r>
        <w:rPr>
          <w:rFonts w:eastAsiaTheme="minorEastAsia"/>
          <w:szCs w:val="21"/>
        </w:rPr>
        <w:t>1674</w:t>
      </w:r>
      <w:r>
        <w:rPr>
          <w:rFonts w:hAnsiTheme="minorEastAsia" w:eastAsiaTheme="minorEastAsia"/>
          <w:szCs w:val="21"/>
        </w:rPr>
        <w:t>年，英国化学家约翰</w:t>
      </w:r>
      <w:r>
        <w:rPr>
          <w:rFonts w:eastAsiaTheme="minorEastAsia"/>
          <w:szCs w:val="21"/>
        </w:rPr>
        <w:t>•</w:t>
      </w:r>
      <w:r>
        <w:rPr>
          <w:rFonts w:hAnsiTheme="minorEastAsia" w:eastAsiaTheme="minorEastAsia"/>
          <w:szCs w:val="21"/>
        </w:rPr>
        <w:t>梅猷为测定空气中的氧气含量开展如下实验（装置如图甲）。</w:t>
      </w:r>
    </w:p>
    <w:p>
      <w:pPr>
        <w:spacing w:line="360" w:lineRule="auto"/>
        <w:ind w:left="273" w:leftChars="130"/>
        <w:textAlignment w:val="center"/>
        <w:rPr>
          <w:rFonts w:eastAsiaTheme="minorEastAsia"/>
          <w:szCs w:val="21"/>
        </w:rPr>
      </w:pPr>
      <w:r>
        <w:rPr>
          <w:rFonts w:eastAsiaTheme="minorEastAsia"/>
          <w:szCs w:val="21"/>
        </w:rPr>
        <w:t>I</w:t>
      </w:r>
      <w:r>
        <w:rPr>
          <w:rFonts w:hAnsiTheme="minorEastAsia" w:eastAsiaTheme="minorEastAsia"/>
          <w:szCs w:val="21"/>
        </w:rPr>
        <w:t>．将一根长度等于玻璃钟罩最宽部分直径的铁棒橫放在钟罩里，把装有稀硝酸的陶罐通过铁钩挂在铁棒上，用绳索将小铁块悬挂在陶罐的正上方（铁块的升降通过在钟罩外拉动或放松绳索来实现）。</w:t>
      </w:r>
    </w:p>
    <w:p>
      <w:pPr>
        <w:spacing w:line="360" w:lineRule="auto"/>
        <w:ind w:left="273" w:leftChars="130"/>
        <w:jc w:val="center"/>
        <w:textAlignment w:val="center"/>
        <w:rPr>
          <w:rFonts w:eastAsiaTheme="minorEastAsia"/>
          <w:szCs w:val="21"/>
        </w:rPr>
      </w:pPr>
      <w:r>
        <w:rPr>
          <w:rFonts w:eastAsiaTheme="minorEastAsia"/>
          <w:szCs w:val="21"/>
        </w:rPr>
        <w:drawing>
          <wp:inline distT="0" distB="0" distL="114300" distR="114300">
            <wp:extent cx="3839210" cy="1228725"/>
            <wp:effectExtent l="0" t="0" r="8890" b="3175"/>
            <wp:docPr id="41" name="图片 3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图片 32" descr="学科网(www.zxxk.com)--教育资源门户，提供试题试卷、教案、课件、教学论文、素材等各类教学资源库下载，还有大量丰富的教学资讯！"/>
                    <pic:cNvPicPr>
                      <a:picLocks noChangeAspect="1"/>
                    </pic:cNvPicPr>
                  </pic:nvPicPr>
                  <pic:blipFill>
                    <a:blip r:embed="rId28" cstate="print"/>
                    <a:stretch>
                      <a:fillRect/>
                    </a:stretch>
                  </pic:blipFill>
                  <pic:spPr>
                    <a:xfrm>
                      <a:off x="0" y="0"/>
                      <a:ext cx="3839210" cy="1228725"/>
                    </a:xfrm>
                    <a:prstGeom prst="rect">
                      <a:avLst/>
                    </a:prstGeom>
                    <a:noFill/>
                    <a:ln>
                      <a:noFill/>
                    </a:ln>
                  </pic:spPr>
                </pic:pic>
              </a:graphicData>
            </a:graphic>
          </wp:inline>
        </w:drawing>
      </w:r>
    </w:p>
    <w:p>
      <w:pPr>
        <w:spacing w:line="360" w:lineRule="auto"/>
        <w:ind w:left="273" w:leftChars="130"/>
        <w:textAlignment w:val="center"/>
        <w:rPr>
          <w:rFonts w:eastAsiaTheme="minorEastAsia"/>
          <w:szCs w:val="21"/>
        </w:rPr>
      </w:pPr>
      <w:r>
        <w:rPr>
          <w:rFonts w:hAnsiTheme="minorEastAsia" w:eastAsiaTheme="minorEastAsia"/>
          <w:szCs w:val="21"/>
        </w:rPr>
        <w:t>Ⅱ．调整水槽中初始水位如图乙，再使铁块浸入稀硝酸中，观察到铁块表面迅速产生大量气泡，钟罩内水面下降。</w:t>
      </w:r>
      <w:r>
        <w:rPr>
          <w:rFonts w:eastAsiaTheme="minorEastAsia"/>
          <w:szCs w:val="21"/>
        </w:rPr>
        <w:t>[</w:t>
      </w:r>
      <w:r>
        <w:rPr>
          <w:rFonts w:hAnsiTheme="minorEastAsia" w:eastAsiaTheme="minorEastAsia"/>
          <w:szCs w:val="21"/>
        </w:rPr>
        <w:t>稀硝酸有强氧化性，能与铁发生如下反应：</w:t>
      </w:r>
      <w:r>
        <w:rPr>
          <w:rFonts w:eastAsiaTheme="minorEastAsia"/>
          <w:szCs w:val="21"/>
        </w:rPr>
        <w:t>4HNO</w:t>
      </w:r>
      <w:r>
        <w:rPr>
          <w:rFonts w:eastAsiaTheme="minorEastAsia"/>
          <w:szCs w:val="21"/>
          <w:vertAlign w:val="subscript"/>
        </w:rPr>
        <w:t>3</w:t>
      </w:r>
      <w:r>
        <w:rPr>
          <w:rFonts w:eastAsiaTheme="minorEastAsia"/>
          <w:szCs w:val="21"/>
        </w:rPr>
        <w:t>+Fe═Fe</w:t>
      </w:r>
      <w:r>
        <w:rPr>
          <w:rFonts w:hAnsiTheme="minorEastAsia" w:eastAsiaTheme="minorEastAsia"/>
          <w:szCs w:val="21"/>
        </w:rPr>
        <w:t>（</w:t>
      </w:r>
      <w:r>
        <w:rPr>
          <w:rFonts w:eastAsiaTheme="minorEastAsia"/>
          <w:szCs w:val="21"/>
        </w:rPr>
        <w:t>NO</w:t>
      </w:r>
      <w:r>
        <w:rPr>
          <w:rFonts w:eastAsiaTheme="minorEastAsia"/>
          <w:szCs w:val="21"/>
          <w:vertAlign w:val="subscript"/>
        </w:rPr>
        <w:t>3</w:t>
      </w:r>
      <w:r>
        <w:rPr>
          <w:rFonts w:hAnsiTheme="minorEastAsia" w:eastAsiaTheme="minorEastAsia"/>
          <w:szCs w:val="21"/>
        </w:rPr>
        <w:t>）</w:t>
      </w:r>
      <w:r>
        <w:rPr>
          <w:rFonts w:eastAsiaTheme="minorEastAsia"/>
          <w:szCs w:val="21"/>
          <w:vertAlign w:val="subscript"/>
        </w:rPr>
        <w:t>3</w:t>
      </w:r>
      <w:r>
        <w:rPr>
          <w:rFonts w:eastAsiaTheme="minorEastAsia"/>
          <w:szCs w:val="21"/>
        </w:rPr>
        <w:t>+NO↑+2H</w:t>
      </w:r>
      <w:r>
        <w:rPr>
          <w:rFonts w:eastAsiaTheme="minorEastAsia"/>
          <w:szCs w:val="21"/>
          <w:vertAlign w:val="subscript"/>
        </w:rPr>
        <w:t>2</w:t>
      </w:r>
      <w:r>
        <w:rPr>
          <w:rFonts w:eastAsiaTheme="minorEastAsia"/>
          <w:szCs w:val="21"/>
        </w:rPr>
        <w:t>O]</w:t>
      </w:r>
    </w:p>
    <w:p>
      <w:pPr>
        <w:spacing w:line="360" w:lineRule="auto"/>
        <w:ind w:left="273" w:leftChars="130"/>
        <w:textAlignment w:val="center"/>
        <w:rPr>
          <w:rFonts w:eastAsiaTheme="minorEastAsia"/>
          <w:szCs w:val="21"/>
        </w:rPr>
      </w:pPr>
      <w:r>
        <w:rPr>
          <w:rFonts w:hAnsiTheme="minorEastAsia" w:eastAsiaTheme="minorEastAsia"/>
          <w:szCs w:val="21"/>
        </w:rPr>
        <w:t>Ⅲ．当水位降至接近钟罩口时（如图丙），立即取出铁块，以防气体外逸。</w:t>
      </w:r>
    </w:p>
    <w:p>
      <w:pPr>
        <w:spacing w:line="360" w:lineRule="auto"/>
        <w:ind w:left="273" w:leftChars="130"/>
        <w:textAlignment w:val="center"/>
        <w:rPr>
          <w:rFonts w:eastAsiaTheme="minorEastAsia"/>
          <w:szCs w:val="21"/>
        </w:rPr>
      </w:pPr>
      <w:r>
        <w:rPr>
          <w:rFonts w:eastAsiaTheme="minorEastAsia"/>
          <w:szCs w:val="21"/>
        </w:rPr>
        <w:t>IV</w:t>
      </w:r>
      <w:r>
        <w:rPr>
          <w:rFonts w:hAnsiTheme="minorEastAsia" w:eastAsiaTheme="minorEastAsia"/>
          <w:szCs w:val="21"/>
        </w:rPr>
        <w:t>．等待一段时间后，水面稳定在如图丁的位置。（一氧化氮会与氧气等物质发生如下反应：</w:t>
      </w:r>
      <w:r>
        <w:rPr>
          <w:rFonts w:eastAsiaTheme="minorEastAsia"/>
          <w:szCs w:val="21"/>
        </w:rPr>
        <w:t>4NO+3O</w:t>
      </w:r>
      <w:r>
        <w:rPr>
          <w:rFonts w:eastAsiaTheme="minorEastAsia"/>
          <w:szCs w:val="21"/>
          <w:vertAlign w:val="subscript"/>
        </w:rPr>
        <w:t>2</w:t>
      </w:r>
      <w:r>
        <w:rPr>
          <w:rFonts w:eastAsiaTheme="minorEastAsia"/>
          <w:szCs w:val="21"/>
        </w:rPr>
        <w:t>+2</w:t>
      </w:r>
      <w:r>
        <w:rPr>
          <w:rFonts w:hAnsiTheme="minorEastAsia" w:eastAsiaTheme="minorEastAsia"/>
          <w:szCs w:val="21"/>
        </w:rPr>
        <w:t>？＝</w:t>
      </w:r>
      <w:r>
        <w:rPr>
          <w:rFonts w:eastAsiaTheme="minorEastAsia"/>
          <w:szCs w:val="21"/>
        </w:rPr>
        <w:t>4HNO</w:t>
      </w:r>
      <w:r>
        <w:rPr>
          <w:rFonts w:eastAsiaTheme="minorEastAsia"/>
          <w:szCs w:val="21"/>
          <w:vertAlign w:val="subscript"/>
        </w:rPr>
        <w:t>3</w:t>
      </w:r>
      <w:r>
        <w:rPr>
          <w:rFonts w:hAnsiTheme="minorEastAsia" w:eastAsiaTheme="minorEastAsia"/>
          <w:szCs w:val="21"/>
        </w:rPr>
        <w:t>）</w:t>
      </w:r>
    </w:p>
    <w:p>
      <w:pPr>
        <w:spacing w:line="360" w:lineRule="auto"/>
        <w:ind w:left="273" w:leftChars="130"/>
        <w:textAlignment w:val="center"/>
        <w:rPr>
          <w:rFonts w:eastAsiaTheme="minorEastAsia"/>
          <w:szCs w:val="21"/>
        </w:rPr>
      </w:pPr>
      <w:r>
        <w:rPr>
          <w:rFonts w:hAnsiTheme="minorEastAsia" w:eastAsiaTheme="minorEastAsia"/>
          <w:szCs w:val="21"/>
        </w:rPr>
        <w:t>分析与评价：</w:t>
      </w:r>
    </w:p>
    <w:p>
      <w:pPr>
        <w:spacing w:line="360" w:lineRule="auto"/>
        <w:ind w:left="273" w:leftChars="130"/>
        <w:textAlignment w:val="center"/>
        <w:rPr>
          <w:rFonts w:eastAsiaTheme="minorEastAsia"/>
          <w:szCs w:val="21"/>
        </w:rPr>
      </w:pPr>
      <w:r>
        <w:rPr>
          <w:rFonts w:hAnsiTheme="minorEastAsia" w:eastAsiaTheme="minorEastAsia"/>
          <w:szCs w:val="21"/>
        </w:rPr>
        <w:t>（</w:t>
      </w:r>
      <w:r>
        <w:rPr>
          <w:rFonts w:eastAsiaTheme="minorEastAsia"/>
          <w:szCs w:val="21"/>
        </w:rPr>
        <w:t>1</w:t>
      </w:r>
      <w:r>
        <w:rPr>
          <w:rFonts w:hAnsiTheme="minorEastAsia" w:eastAsiaTheme="minorEastAsia"/>
          <w:szCs w:val="21"/>
        </w:rPr>
        <w:t>）步骤Ⅳ中的</w:t>
      </w:r>
      <w:r>
        <w:rPr>
          <w:rFonts w:eastAsiaTheme="minorEastAsia"/>
          <w:szCs w:val="21"/>
        </w:rPr>
        <w:t>“</w:t>
      </w:r>
      <w:r>
        <w:rPr>
          <w:rFonts w:hAnsiTheme="minorEastAsia" w:eastAsiaTheme="minorEastAsia"/>
          <w:szCs w:val="21"/>
        </w:rPr>
        <w:t>？</w:t>
      </w:r>
      <w:r>
        <w:rPr>
          <w:rFonts w:eastAsiaTheme="minorEastAsia"/>
          <w:szCs w:val="21"/>
        </w:rPr>
        <w:t>”</w:t>
      </w:r>
      <w:r>
        <w:rPr>
          <w:rFonts w:hAnsiTheme="minorEastAsia" w:eastAsiaTheme="minorEastAsia"/>
          <w:szCs w:val="21"/>
        </w:rPr>
        <w:t>处应填</w:t>
      </w:r>
      <w:r>
        <w:rPr>
          <w:rFonts w:eastAsiaTheme="minorEastAsia"/>
          <w:szCs w:val="21"/>
          <w:u w:val="single"/>
        </w:rPr>
        <w:t xml:space="preserve">     </w:t>
      </w:r>
      <w:r>
        <w:rPr>
          <w:rFonts w:hAnsiTheme="minorEastAsia" w:eastAsiaTheme="minorEastAsia"/>
          <w:szCs w:val="21"/>
          <w:u w:val="single"/>
        </w:rPr>
        <w:t>　</w:t>
      </w:r>
      <w:r>
        <w:rPr>
          <w:rFonts w:hAnsiTheme="minorEastAsia" w:eastAsiaTheme="minorEastAsia"/>
          <w:szCs w:val="21"/>
        </w:rPr>
        <w:t>。</w:t>
      </w:r>
    </w:p>
    <w:p>
      <w:pPr>
        <w:spacing w:line="360" w:lineRule="auto"/>
        <w:ind w:left="273" w:leftChars="130"/>
        <w:textAlignment w:val="center"/>
        <w:rPr>
          <w:rFonts w:eastAsiaTheme="minorEastAsia"/>
          <w:szCs w:val="21"/>
        </w:rPr>
      </w:pPr>
      <w:r>
        <w:rPr>
          <w:rFonts w:hAnsiTheme="minorEastAsia" w:eastAsiaTheme="minorEastAsia"/>
          <w:szCs w:val="21"/>
        </w:rPr>
        <w:t>（</w:t>
      </w:r>
      <w:r>
        <w:rPr>
          <w:rFonts w:eastAsiaTheme="minorEastAsia"/>
          <w:szCs w:val="21"/>
        </w:rPr>
        <w:t>2</w:t>
      </w:r>
      <w:r>
        <w:rPr>
          <w:rFonts w:hAnsiTheme="minorEastAsia" w:eastAsiaTheme="minorEastAsia"/>
          <w:szCs w:val="21"/>
        </w:rPr>
        <w:t>）从图丙到图丁过程中，钟罩内水位上升的原因是</w:t>
      </w:r>
      <w:r>
        <w:rPr>
          <w:rFonts w:hAnsiTheme="minorEastAsia" w:eastAsiaTheme="minorEastAsia"/>
          <w:szCs w:val="21"/>
          <w:u w:val="single"/>
        </w:rPr>
        <w:t>　</w:t>
      </w:r>
      <w:r>
        <w:rPr>
          <w:rFonts w:eastAsiaTheme="minorEastAsia"/>
          <w:szCs w:val="21"/>
          <w:u w:val="single"/>
        </w:rPr>
        <w:t xml:space="preserve">                                </w:t>
      </w:r>
      <w:r>
        <w:rPr>
          <w:rFonts w:hAnsiTheme="minorEastAsia" w:eastAsiaTheme="minorEastAsia"/>
          <w:szCs w:val="21"/>
        </w:rPr>
        <w:t>。（忽略温度变化的影响）</w:t>
      </w:r>
    </w:p>
    <w:p>
      <w:pPr>
        <w:spacing w:line="360" w:lineRule="auto"/>
        <w:ind w:left="273" w:leftChars="130"/>
        <w:textAlignment w:val="center"/>
        <w:rPr>
          <w:rFonts w:eastAsiaTheme="minorEastAsia"/>
          <w:szCs w:val="21"/>
        </w:rPr>
      </w:pPr>
      <w:r>
        <w:rPr>
          <w:rFonts w:hAnsiTheme="minorEastAsia" w:eastAsiaTheme="minorEastAsia"/>
          <w:szCs w:val="21"/>
        </w:rPr>
        <w:t>（</w:t>
      </w:r>
      <w:r>
        <w:rPr>
          <w:rFonts w:eastAsiaTheme="minorEastAsia"/>
          <w:szCs w:val="21"/>
        </w:rPr>
        <w:t>3</w:t>
      </w:r>
      <w:r>
        <w:rPr>
          <w:rFonts w:hAnsiTheme="minorEastAsia" w:eastAsiaTheme="minorEastAsia"/>
          <w:szCs w:val="21"/>
        </w:rPr>
        <w:t>）小科重复了上述实验，虽实验时装置气密性良好，且钟罩内液面上方气体体积均能精确测量（即测定气体体积的误差忽略不计），但经过多次实验测定，发现每次测得空气的含氧量都小于</w:t>
      </w:r>
      <w:r>
        <w:rPr>
          <w:rFonts w:hAnsiTheme="minorEastAsia" w:eastAsiaTheme="minorEastAsia"/>
          <w:color w:val="000000"/>
          <w:kern w:val="0"/>
          <w:szCs w:val="21"/>
        </w:rPr>
        <w:object>
          <v:shape id="_x0000_i1027" o:spt="75" alt="学科网(www.zxxk.com)--教育资源门户，提供试题试卷、教案、课件、教学论文、素材等各类教学资源库下载，还有大量丰富的教学资讯！" type="#_x0000_t75" style="height:30.75pt;width:11.25pt;" o:ole="t" filled="f" o:preferrelative="t" stroked="f" coordsize="21600,21600">
            <v:path/>
            <v:fill on="f" focussize="0,0"/>
            <v:stroke on="f" joinstyle="miter"/>
            <v:imagedata r:id="rId10" o:title=""/>
            <o:lock v:ext="edit" aspectratio="t"/>
            <w10:wrap type="none"/>
            <w10:anchorlock/>
          </v:shape>
          <o:OLEObject Type="Embed" ProgID="Equation.DSMT4" ShapeID="_x0000_i1027" DrawAspect="Content" ObjectID="_1468075727" r:id="rId29">
            <o:LockedField>false</o:LockedField>
          </o:OLEObject>
        </w:object>
      </w:r>
      <w:r>
        <w:rPr>
          <w:rFonts w:hAnsiTheme="minorEastAsia" w:eastAsiaTheme="minorEastAsia"/>
          <w:szCs w:val="21"/>
        </w:rPr>
        <w:t>，原因是</w:t>
      </w:r>
      <w:r>
        <w:rPr>
          <w:rFonts w:hAnsiTheme="minorEastAsia" w:eastAsiaTheme="minorEastAsia"/>
          <w:szCs w:val="21"/>
          <w:u w:val="single"/>
        </w:rPr>
        <w:t>　</w:t>
      </w:r>
      <w:r>
        <w:rPr>
          <w:rFonts w:eastAsiaTheme="minorEastAsia"/>
          <w:szCs w:val="21"/>
          <w:u w:val="single"/>
        </w:rPr>
        <w:t xml:space="preserve">                                            </w:t>
      </w:r>
      <w:r>
        <w:rPr>
          <w:rFonts w:hAnsiTheme="minorEastAsia" w:eastAsiaTheme="minorEastAsia"/>
          <w:szCs w:val="21"/>
          <w:u w:val="single"/>
        </w:rPr>
        <w:t>　</w:t>
      </w:r>
      <w:r>
        <w:rPr>
          <w:rFonts w:hAnsiTheme="minorEastAsia" w:eastAsiaTheme="minorEastAsia"/>
          <w:szCs w:val="21"/>
        </w:rPr>
        <w:t>。</w:t>
      </w:r>
    </w:p>
    <w:p>
      <w:pPr>
        <w:spacing w:line="360" w:lineRule="auto"/>
        <w:ind w:left="273" w:leftChars="130"/>
        <w:textAlignment w:val="center"/>
        <w:rPr>
          <w:rFonts w:eastAsiaTheme="minorEastAsia"/>
          <w:color w:val="FF0000"/>
          <w:szCs w:val="21"/>
        </w:rPr>
      </w:pPr>
      <w:r>
        <w:rPr>
          <w:rFonts w:hAnsiTheme="minorEastAsia" w:eastAsiaTheme="minorEastAsia"/>
          <w:color w:val="FF0000"/>
          <w:szCs w:val="21"/>
        </w:rPr>
        <w:t>【</w:t>
      </w:r>
      <w:r>
        <w:rPr>
          <w:rFonts w:hint="eastAsia" w:hAnsiTheme="minorEastAsia" w:eastAsiaTheme="minorEastAsia"/>
          <w:color w:val="FF0000"/>
          <w:szCs w:val="21"/>
        </w:rPr>
        <w:t>答案</w:t>
      </w:r>
      <w:r>
        <w:rPr>
          <w:rFonts w:hAnsiTheme="minorEastAsia" w:eastAsiaTheme="minorEastAsia"/>
          <w:color w:val="FF0000"/>
          <w:szCs w:val="21"/>
        </w:rPr>
        <w:t>】（</w:t>
      </w:r>
      <w:r>
        <w:rPr>
          <w:rFonts w:eastAsiaTheme="minorEastAsia"/>
          <w:color w:val="FF0000"/>
          <w:szCs w:val="21"/>
        </w:rPr>
        <w:t>1</w:t>
      </w:r>
      <w:r>
        <w:rPr>
          <w:rFonts w:hAnsiTheme="minorEastAsia" w:eastAsiaTheme="minorEastAsia"/>
          <w:color w:val="FF0000"/>
          <w:szCs w:val="21"/>
        </w:rPr>
        <w:t>）</w:t>
      </w:r>
      <w:r>
        <w:rPr>
          <w:rFonts w:eastAsiaTheme="minorEastAsia"/>
          <w:color w:val="FF0000"/>
          <w:szCs w:val="21"/>
        </w:rPr>
        <w:t>H</w:t>
      </w:r>
      <w:r>
        <w:rPr>
          <w:rFonts w:eastAsiaTheme="minorEastAsia"/>
          <w:color w:val="FF0000"/>
          <w:szCs w:val="21"/>
          <w:vertAlign w:val="subscript"/>
        </w:rPr>
        <w:t>2</w:t>
      </w:r>
      <w:r>
        <w:rPr>
          <w:rFonts w:eastAsiaTheme="minorEastAsia"/>
          <w:color w:val="FF0000"/>
          <w:szCs w:val="21"/>
        </w:rPr>
        <w:t>O</w:t>
      </w:r>
      <w:r>
        <w:rPr>
          <w:rFonts w:hAnsiTheme="minorEastAsia" w:eastAsiaTheme="minorEastAsia"/>
          <w:color w:val="FF0000"/>
          <w:szCs w:val="21"/>
        </w:rPr>
        <w:t>；</w:t>
      </w:r>
    </w:p>
    <w:p>
      <w:pPr>
        <w:spacing w:line="360" w:lineRule="auto"/>
        <w:ind w:left="273" w:leftChars="130"/>
        <w:textAlignment w:val="center"/>
        <w:rPr>
          <w:rFonts w:eastAsiaTheme="minorEastAsia"/>
          <w:color w:val="FF0000"/>
          <w:szCs w:val="21"/>
        </w:rPr>
      </w:pPr>
      <w:r>
        <w:rPr>
          <w:rFonts w:hAnsiTheme="minorEastAsia" w:eastAsiaTheme="minorEastAsia"/>
          <w:color w:val="FF0000"/>
          <w:szCs w:val="21"/>
        </w:rPr>
        <w:t>（</w:t>
      </w:r>
      <w:r>
        <w:rPr>
          <w:rFonts w:eastAsiaTheme="minorEastAsia"/>
          <w:color w:val="FF0000"/>
          <w:szCs w:val="21"/>
        </w:rPr>
        <w:t>2</w:t>
      </w:r>
      <w:r>
        <w:rPr>
          <w:rFonts w:hAnsiTheme="minorEastAsia" w:eastAsiaTheme="minorEastAsia"/>
          <w:color w:val="FF0000"/>
          <w:szCs w:val="21"/>
        </w:rPr>
        <w:t>）一氧化氮与氧气参加了反应，气体减少，使钟罩内气压减小，外界大气压大于钟罩内气压，水被压入钟罩，导致钟罩内水位上升；</w:t>
      </w:r>
    </w:p>
    <w:p>
      <w:pPr>
        <w:spacing w:line="360" w:lineRule="auto"/>
        <w:ind w:left="273" w:leftChars="130"/>
        <w:textAlignment w:val="center"/>
        <w:rPr>
          <w:rFonts w:hAnsiTheme="minorEastAsia" w:eastAsiaTheme="minorEastAsia"/>
          <w:color w:val="FF0000"/>
          <w:szCs w:val="21"/>
        </w:rPr>
      </w:pPr>
      <w:r>
        <w:rPr>
          <w:rFonts w:hAnsiTheme="minorEastAsia" w:eastAsiaTheme="minorEastAsia"/>
          <w:color w:val="FF0000"/>
          <w:szCs w:val="21"/>
        </w:rPr>
        <w:t>（</w:t>
      </w:r>
      <w:r>
        <w:rPr>
          <w:rFonts w:eastAsiaTheme="minorEastAsia"/>
          <w:color w:val="FF0000"/>
          <w:szCs w:val="21"/>
        </w:rPr>
        <w:t>3</w:t>
      </w:r>
      <w:r>
        <w:rPr>
          <w:rFonts w:hAnsiTheme="minorEastAsia" w:eastAsiaTheme="minorEastAsia"/>
          <w:color w:val="FF0000"/>
          <w:szCs w:val="21"/>
        </w:rPr>
        <w:t>）实验中较难控制铁与稀硝酸反应生成的一氧化氮恰好与装置中的氧气完全反应，无论是一氧化氮过量还是氧气过量，均会使测定的结果偏小；</w:t>
      </w:r>
    </w:p>
    <w:p>
      <w:pPr>
        <w:spacing w:line="360" w:lineRule="auto"/>
        <w:ind w:left="273" w:leftChars="130"/>
        <w:textAlignment w:val="center"/>
        <w:rPr>
          <w:rFonts w:eastAsiaTheme="minorEastAsia"/>
          <w:color w:val="FF0000"/>
          <w:szCs w:val="21"/>
        </w:rPr>
      </w:pPr>
      <w:r>
        <w:rPr>
          <w:rFonts w:hAnsiTheme="minorEastAsia" w:eastAsiaTheme="minorEastAsia"/>
          <w:color w:val="FF0000"/>
          <w:szCs w:val="21"/>
        </w:rPr>
        <w:t>【解析】（</w:t>
      </w:r>
      <w:r>
        <w:rPr>
          <w:rFonts w:eastAsiaTheme="minorEastAsia"/>
          <w:color w:val="FF0000"/>
          <w:szCs w:val="21"/>
        </w:rPr>
        <w:t>1</w:t>
      </w:r>
      <w:r>
        <w:rPr>
          <w:rFonts w:hAnsiTheme="minorEastAsia" w:eastAsiaTheme="minorEastAsia"/>
          <w:color w:val="FF0000"/>
          <w:szCs w:val="21"/>
        </w:rPr>
        <w:t>）根据质量守恒定律可知：步骤Ⅳ中的</w:t>
      </w:r>
      <w:r>
        <w:rPr>
          <w:rFonts w:eastAsiaTheme="minorEastAsia"/>
          <w:color w:val="FF0000"/>
          <w:szCs w:val="21"/>
        </w:rPr>
        <w:t>“</w:t>
      </w:r>
      <w:r>
        <w:rPr>
          <w:rFonts w:hAnsiTheme="minorEastAsia" w:eastAsiaTheme="minorEastAsia"/>
          <w:color w:val="FF0000"/>
          <w:szCs w:val="21"/>
        </w:rPr>
        <w:t>？</w:t>
      </w:r>
      <w:r>
        <w:rPr>
          <w:rFonts w:eastAsiaTheme="minorEastAsia"/>
          <w:color w:val="FF0000"/>
          <w:szCs w:val="21"/>
        </w:rPr>
        <w:t>”</w:t>
      </w:r>
      <w:r>
        <w:rPr>
          <w:rFonts w:hAnsiTheme="minorEastAsia" w:eastAsiaTheme="minorEastAsia"/>
          <w:color w:val="FF0000"/>
          <w:szCs w:val="21"/>
        </w:rPr>
        <w:t>处应填水；故答案为：</w:t>
      </w:r>
      <w:r>
        <w:rPr>
          <w:rFonts w:eastAsiaTheme="minorEastAsia"/>
          <w:color w:val="FF0000"/>
          <w:szCs w:val="21"/>
        </w:rPr>
        <w:t>H</w:t>
      </w:r>
      <w:r>
        <w:rPr>
          <w:rFonts w:eastAsiaTheme="minorEastAsia"/>
          <w:color w:val="FF0000"/>
          <w:szCs w:val="21"/>
          <w:vertAlign w:val="subscript"/>
        </w:rPr>
        <w:t>2</w:t>
      </w:r>
      <w:r>
        <w:rPr>
          <w:rFonts w:eastAsiaTheme="minorEastAsia"/>
          <w:color w:val="FF0000"/>
          <w:szCs w:val="21"/>
        </w:rPr>
        <w:t>O</w:t>
      </w:r>
      <w:r>
        <w:rPr>
          <w:rFonts w:hAnsiTheme="minorEastAsia" w:eastAsiaTheme="minorEastAsia"/>
          <w:color w:val="FF0000"/>
          <w:szCs w:val="21"/>
        </w:rPr>
        <w:t>；</w:t>
      </w:r>
    </w:p>
    <w:p>
      <w:pPr>
        <w:spacing w:line="360" w:lineRule="auto"/>
        <w:ind w:left="273" w:leftChars="130"/>
        <w:textAlignment w:val="center"/>
        <w:rPr>
          <w:rFonts w:eastAsiaTheme="minorEastAsia"/>
          <w:color w:val="FF0000"/>
          <w:szCs w:val="21"/>
        </w:rPr>
      </w:pPr>
      <w:r>
        <w:rPr>
          <w:rFonts w:hAnsiTheme="minorEastAsia" w:eastAsiaTheme="minorEastAsia"/>
          <w:color w:val="FF0000"/>
          <w:szCs w:val="21"/>
        </w:rPr>
        <w:t>（</w:t>
      </w:r>
      <w:r>
        <w:rPr>
          <w:rFonts w:eastAsiaTheme="minorEastAsia"/>
          <w:color w:val="FF0000"/>
          <w:szCs w:val="21"/>
        </w:rPr>
        <w:t>2</w:t>
      </w:r>
      <w:r>
        <w:rPr>
          <w:rFonts w:hAnsiTheme="minorEastAsia" w:eastAsiaTheme="minorEastAsia"/>
          <w:color w:val="FF0000"/>
          <w:szCs w:val="21"/>
        </w:rPr>
        <w:t>）从图丙到图丁过程中，钟罩内水位上升的原因是：一氧化氮与氧气参加了反应，气体减少，使钟罩内气压减小，外界大气压大于钟罩内气压，水被压入钟罩，导致钟罩内水位上升；故答案为：一氧化氮与氧气参加了反应，气体减少，使钟罩内气压减小，外界大气压大于钟罩内气压，水被压入钟罩，导致钟罩内水位上升；</w:t>
      </w:r>
    </w:p>
    <w:p>
      <w:pPr>
        <w:spacing w:line="360" w:lineRule="auto"/>
        <w:ind w:left="273" w:leftChars="130"/>
        <w:textAlignment w:val="center"/>
        <w:rPr>
          <w:rFonts w:eastAsiaTheme="minorEastAsia"/>
          <w:color w:val="FF0000"/>
          <w:szCs w:val="21"/>
        </w:rPr>
      </w:pPr>
      <w:r>
        <w:rPr>
          <w:rFonts w:hAnsiTheme="minorEastAsia" w:eastAsiaTheme="minorEastAsia"/>
          <w:color w:val="FF0000"/>
          <w:szCs w:val="21"/>
        </w:rPr>
        <w:t>（</w:t>
      </w:r>
      <w:r>
        <w:rPr>
          <w:rFonts w:eastAsiaTheme="minorEastAsia"/>
          <w:color w:val="FF0000"/>
          <w:szCs w:val="21"/>
        </w:rPr>
        <w:t>3</w:t>
      </w:r>
      <w:r>
        <w:rPr>
          <w:rFonts w:hAnsiTheme="minorEastAsia" w:eastAsiaTheme="minorEastAsia"/>
          <w:color w:val="FF0000"/>
          <w:szCs w:val="21"/>
        </w:rPr>
        <w:t>）测得空气的含氧量小于</w:t>
      </w:r>
      <w:r>
        <w:rPr>
          <w:rFonts w:hAnsiTheme="minorEastAsia" w:eastAsiaTheme="minorEastAsia"/>
          <w:color w:val="000000"/>
          <w:kern w:val="0"/>
          <w:szCs w:val="21"/>
        </w:rPr>
        <w:object>
          <v:shape id="_x0000_i1028" o:spt="75" alt="学科网(www.zxxk.com)--教育资源门户，提供试题试卷、教案、课件、教学论文、素材等各类教学资源库下载，还有大量丰富的教学资讯！" type="#_x0000_t75" style="height:30.75pt;width:11.25pt;" o:ole="t" filled="f" o:preferrelative="t" stroked="f" coordsize="21600,21600">
            <v:path/>
            <v:fill on="f" focussize="0,0"/>
            <v:stroke on="f" joinstyle="miter"/>
            <v:imagedata r:id="rId10" o:title=""/>
            <o:lock v:ext="edit" aspectratio="t"/>
            <w10:wrap type="none"/>
            <w10:anchorlock/>
          </v:shape>
          <o:OLEObject Type="Embed" ProgID="Equation.DSMT4" ShapeID="_x0000_i1028" DrawAspect="Content" ObjectID="_1468075728" r:id="rId30">
            <o:LockedField>false</o:LockedField>
          </o:OLEObject>
        </w:object>
      </w:r>
      <w:r>
        <w:rPr>
          <w:rFonts w:hAnsiTheme="minorEastAsia" w:eastAsiaTheme="minorEastAsia"/>
          <w:color w:val="FF0000"/>
          <w:szCs w:val="21"/>
        </w:rPr>
        <w:t>，原因是：实验中较难控制铁与稀硝酸反应生成的一氧化氮恰好与装置中的氧气完全反应，无论是一氧化氮过量还是氧气过量，均会使测定的结果偏小；故答案为：实验中较难控制铁与稀硝酸反应生成的一氧化氮恰好与装置中的氧气完全反应，无论是一氧化氮过量还是氧气过量，均会使测定的结果偏小；</w:t>
      </w:r>
    </w:p>
    <w:p>
      <w:pPr>
        <w:spacing w:line="360" w:lineRule="auto"/>
        <w:ind w:left="273" w:hanging="273" w:hangingChars="130"/>
        <w:textAlignment w:val="center"/>
        <w:rPr>
          <w:rFonts w:eastAsiaTheme="minorEastAsia"/>
          <w:szCs w:val="21"/>
        </w:rPr>
      </w:pPr>
      <w:r>
        <w:rPr>
          <w:rFonts w:hint="eastAsia" w:eastAsiaTheme="minorEastAsia"/>
          <w:szCs w:val="21"/>
        </w:rPr>
        <w:t>9</w:t>
      </w:r>
      <w:r>
        <w:rPr>
          <w:rFonts w:hAnsiTheme="minorEastAsia" w:eastAsiaTheme="minorEastAsia"/>
          <w:szCs w:val="21"/>
        </w:rPr>
        <w:t>．</w:t>
      </w:r>
      <w:r>
        <w:rPr>
          <w:rFonts w:hAnsiTheme="minorEastAsia" w:eastAsiaTheme="minorEastAsia"/>
          <w:color w:val="4BACC6" w:themeColor="accent5"/>
          <w:szCs w:val="21"/>
        </w:rPr>
        <w:t>（</w:t>
      </w:r>
      <w:r>
        <w:rPr>
          <w:rFonts w:eastAsiaTheme="minorEastAsia"/>
          <w:color w:val="4BACC6" w:themeColor="accent5"/>
          <w:szCs w:val="21"/>
        </w:rPr>
        <w:t>2018•</w:t>
      </w:r>
      <w:r>
        <w:rPr>
          <w:rFonts w:hAnsiTheme="minorEastAsia" w:eastAsiaTheme="minorEastAsia"/>
          <w:color w:val="4BACC6" w:themeColor="accent5"/>
          <w:szCs w:val="21"/>
        </w:rPr>
        <w:t>湖州）</w:t>
      </w:r>
      <w:r>
        <w:rPr>
          <w:rFonts w:hAnsiTheme="minorEastAsia" w:eastAsiaTheme="minorEastAsia"/>
          <w:szCs w:val="21"/>
        </w:rPr>
        <w:t>某科学兴趣小组对</w:t>
      </w:r>
      <w:r>
        <w:rPr>
          <w:rFonts w:eastAsiaTheme="minorEastAsia"/>
          <w:szCs w:val="21"/>
        </w:rPr>
        <w:t>“</w:t>
      </w:r>
      <w:r>
        <w:rPr>
          <w:rFonts w:hAnsiTheme="minorEastAsia" w:eastAsiaTheme="minorEastAsia"/>
          <w:szCs w:val="21"/>
        </w:rPr>
        <w:t>测定空气中氧气含量</w:t>
      </w:r>
      <w:r>
        <w:rPr>
          <w:rFonts w:eastAsiaTheme="minorEastAsia"/>
          <w:szCs w:val="21"/>
        </w:rPr>
        <w:t>”</w:t>
      </w:r>
      <w:r>
        <w:rPr>
          <w:rFonts w:hAnsiTheme="minorEastAsia" w:eastAsiaTheme="minorEastAsia"/>
          <w:szCs w:val="21"/>
        </w:rPr>
        <w:t>的实验进行了改进：将数显设备、气体压强传感器和空气中氧气含量测量装置按下图连接。装置气密性良好，调节右边敞口容器和集气瓶里的水面相平，此时集气瓶内气体的体积为</w:t>
      </w:r>
      <w:r>
        <w:rPr>
          <w:rFonts w:eastAsiaTheme="minorEastAsia"/>
          <w:szCs w:val="21"/>
        </w:rPr>
        <w:t>V</w:t>
      </w:r>
      <w:r>
        <w:rPr>
          <w:rFonts w:eastAsiaTheme="minorEastAsia"/>
          <w:szCs w:val="21"/>
          <w:vertAlign w:val="subscript"/>
        </w:rPr>
        <w:t>1</w:t>
      </w:r>
      <w:r>
        <w:rPr>
          <w:rFonts w:hAnsiTheme="minorEastAsia" w:eastAsiaTheme="minorEastAsia"/>
          <w:szCs w:val="21"/>
        </w:rPr>
        <w:t>．关闭活塞，点燃燃烧匙内的红磷，立即塞紧瓶塞，待火焰熄灭后，过一段时间打开活塞，观察到集气瓶中的水位上升。待集气瓶内的水面不再上升时，集气瓶内的气体体积为</w:t>
      </w:r>
      <w:r>
        <w:rPr>
          <w:rFonts w:eastAsiaTheme="minorEastAsia"/>
          <w:szCs w:val="21"/>
        </w:rPr>
        <w:t>V</w:t>
      </w:r>
      <w:r>
        <w:rPr>
          <w:rFonts w:eastAsiaTheme="minorEastAsia"/>
          <w:szCs w:val="21"/>
          <w:vertAlign w:val="subscript"/>
        </w:rPr>
        <w:t>2</w:t>
      </w:r>
      <w:r>
        <w:rPr>
          <w:rFonts w:hAnsiTheme="minorEastAsia" w:eastAsiaTheme="minorEastAsia"/>
          <w:szCs w:val="21"/>
        </w:rPr>
        <w:t>．</w:t>
      </w:r>
      <w:r>
        <w:rPr>
          <w:rFonts w:eastAsiaTheme="minorEastAsia"/>
          <w:szCs w:val="21"/>
        </w:rPr>
        <w:t xml:space="preserve"> </w:t>
      </w:r>
      <w:r>
        <w:rPr>
          <w:rFonts w:hAnsiTheme="minorEastAsia" w:eastAsiaTheme="minorEastAsia"/>
          <w:szCs w:val="21"/>
        </w:rPr>
        <w:t>然后向右边容器内加入一定量的水至两边水面再次相平，此时集气瓶内的气体体积为</w:t>
      </w:r>
      <w:r>
        <w:rPr>
          <w:rFonts w:eastAsiaTheme="minorEastAsia"/>
          <w:szCs w:val="21"/>
        </w:rPr>
        <w:t>V</w:t>
      </w:r>
      <w:r>
        <w:rPr>
          <w:rFonts w:eastAsiaTheme="minorEastAsia"/>
          <w:szCs w:val="21"/>
          <w:vertAlign w:val="subscript"/>
        </w:rPr>
        <w:t>3</w:t>
      </w:r>
      <w:r>
        <w:rPr>
          <w:rFonts w:hAnsiTheme="minorEastAsia" w:eastAsiaTheme="minorEastAsia"/>
          <w:szCs w:val="21"/>
        </w:rPr>
        <w:t>．在点燃红磷至打开活塞这一过程中，观察到数显设备显示集气瓶内的气体压强先上升后下降，再趋于稳定。</w:t>
      </w:r>
    </w:p>
    <w:p>
      <w:pPr>
        <w:spacing w:line="360" w:lineRule="auto"/>
        <w:ind w:left="273" w:leftChars="130"/>
        <w:textAlignment w:val="center"/>
        <w:rPr>
          <w:rFonts w:eastAsiaTheme="minorEastAsia"/>
          <w:szCs w:val="21"/>
        </w:rPr>
      </w:pPr>
      <w:r>
        <w:rPr>
          <w:rFonts w:hAnsiTheme="minorEastAsia" w:eastAsiaTheme="minorEastAsia"/>
          <w:szCs w:val="21"/>
        </w:rPr>
        <w:t>请回答：</w:t>
      </w:r>
    </w:p>
    <w:p>
      <w:pPr>
        <w:spacing w:line="360" w:lineRule="auto"/>
        <w:ind w:left="273" w:leftChars="130"/>
        <w:textAlignment w:val="center"/>
        <w:rPr>
          <w:rFonts w:eastAsiaTheme="minorEastAsia"/>
          <w:szCs w:val="21"/>
        </w:rPr>
      </w:pPr>
      <w:r>
        <w:rPr>
          <w:rFonts w:hAnsiTheme="minorEastAsia" w:eastAsiaTheme="minorEastAsia"/>
          <w:szCs w:val="21"/>
        </w:rPr>
        <w:t>（</w:t>
      </w:r>
      <w:r>
        <w:rPr>
          <w:rFonts w:eastAsiaTheme="minorEastAsia"/>
          <w:szCs w:val="21"/>
        </w:rPr>
        <w:t>1</w:t>
      </w:r>
      <w:r>
        <w:rPr>
          <w:rFonts w:hAnsiTheme="minorEastAsia" w:eastAsiaTheme="minorEastAsia"/>
          <w:szCs w:val="21"/>
        </w:rPr>
        <w:t>）数显设备显示，开始一段时间集气瓶内气体压强上升，这是因为温度升高导致的气压变化量</w:t>
      </w:r>
      <w:r>
        <w:rPr>
          <w:rFonts w:hAnsiTheme="minorEastAsia" w:eastAsiaTheme="minorEastAsia"/>
          <w:szCs w:val="21"/>
          <w:u w:val="single"/>
        </w:rPr>
        <w:t>　</w:t>
      </w:r>
      <w:r>
        <w:rPr>
          <w:rFonts w:eastAsiaTheme="minorEastAsia"/>
          <w:szCs w:val="21"/>
          <w:u w:val="single"/>
        </w:rPr>
        <w:t xml:space="preserve"> </w:t>
      </w:r>
      <w:r>
        <w:rPr>
          <w:rFonts w:hAnsiTheme="minorEastAsia" w:eastAsiaTheme="minorEastAsia"/>
          <w:szCs w:val="21"/>
          <w:u w:val="single"/>
        </w:rPr>
        <w:t>　</w:t>
      </w:r>
      <w:r>
        <w:rPr>
          <w:rFonts w:hAnsiTheme="minorEastAsia" w:eastAsiaTheme="minorEastAsia"/>
          <w:szCs w:val="21"/>
        </w:rPr>
        <w:t>（选填</w:t>
      </w:r>
      <w:r>
        <w:rPr>
          <w:rFonts w:eastAsiaTheme="minorEastAsia"/>
          <w:szCs w:val="21"/>
        </w:rPr>
        <w:t>“</w:t>
      </w:r>
      <w:r>
        <w:rPr>
          <w:rFonts w:hAnsiTheme="minorEastAsia" w:eastAsiaTheme="minorEastAsia"/>
          <w:szCs w:val="21"/>
        </w:rPr>
        <w:t>大于</w:t>
      </w:r>
      <w:r>
        <w:rPr>
          <w:rFonts w:eastAsiaTheme="minorEastAsia"/>
          <w:szCs w:val="21"/>
        </w:rPr>
        <w:t>”</w:t>
      </w:r>
      <w:r>
        <w:rPr>
          <w:rFonts w:hAnsiTheme="minorEastAsia" w:eastAsiaTheme="minorEastAsia"/>
          <w:szCs w:val="21"/>
        </w:rPr>
        <w:t>、</w:t>
      </w:r>
      <w:r>
        <w:rPr>
          <w:rFonts w:eastAsiaTheme="minorEastAsia"/>
          <w:szCs w:val="21"/>
        </w:rPr>
        <w:t>“</w:t>
      </w:r>
      <w:r>
        <w:rPr>
          <w:rFonts w:hAnsiTheme="minorEastAsia" w:eastAsiaTheme="minorEastAsia"/>
          <w:szCs w:val="21"/>
        </w:rPr>
        <w:t>等于</w:t>
      </w:r>
      <w:r>
        <w:rPr>
          <w:rFonts w:eastAsiaTheme="minorEastAsia"/>
          <w:szCs w:val="21"/>
        </w:rPr>
        <w:t>”</w:t>
      </w:r>
      <w:r>
        <w:rPr>
          <w:rFonts w:hAnsiTheme="minorEastAsia" w:eastAsiaTheme="minorEastAsia"/>
          <w:szCs w:val="21"/>
        </w:rPr>
        <w:t>或</w:t>
      </w:r>
      <w:r>
        <w:rPr>
          <w:rFonts w:eastAsiaTheme="minorEastAsia"/>
          <w:szCs w:val="21"/>
        </w:rPr>
        <w:t>“</w:t>
      </w:r>
      <w:r>
        <w:rPr>
          <w:rFonts w:hAnsiTheme="minorEastAsia" w:eastAsiaTheme="minorEastAsia"/>
          <w:szCs w:val="21"/>
        </w:rPr>
        <w:t>小于</w:t>
      </w:r>
      <w:r>
        <w:rPr>
          <w:rFonts w:eastAsiaTheme="minorEastAsia"/>
          <w:szCs w:val="21"/>
        </w:rPr>
        <w:t>”</w:t>
      </w:r>
      <w:r>
        <w:rPr>
          <w:rFonts w:hAnsiTheme="minorEastAsia" w:eastAsiaTheme="minorEastAsia"/>
          <w:szCs w:val="21"/>
        </w:rPr>
        <w:t>）氧气量减少导致的气压变化量。</w:t>
      </w:r>
    </w:p>
    <w:p>
      <w:pPr>
        <w:spacing w:line="360" w:lineRule="auto"/>
        <w:ind w:left="273" w:leftChars="130"/>
        <w:textAlignment w:val="center"/>
        <w:rPr>
          <w:rFonts w:eastAsiaTheme="minorEastAsia"/>
          <w:szCs w:val="21"/>
        </w:rPr>
      </w:pPr>
      <w:r>
        <w:rPr>
          <w:rFonts w:hAnsiTheme="minorEastAsia" w:eastAsiaTheme="minorEastAsia"/>
          <w:szCs w:val="21"/>
        </w:rPr>
        <w:t>（</w:t>
      </w:r>
      <w:r>
        <w:rPr>
          <w:rFonts w:eastAsiaTheme="minorEastAsia"/>
          <w:szCs w:val="21"/>
        </w:rPr>
        <w:t>2</w:t>
      </w:r>
      <w:r>
        <w:rPr>
          <w:rFonts w:hAnsiTheme="minorEastAsia" w:eastAsiaTheme="minorEastAsia"/>
          <w:szCs w:val="21"/>
        </w:rPr>
        <w:t>）基于数显设备显示的气压变化，</w:t>
      </w:r>
      <w:r>
        <w:rPr>
          <w:rFonts w:eastAsiaTheme="minorEastAsia"/>
          <w:szCs w:val="21"/>
        </w:rPr>
        <w:t>“</w:t>
      </w:r>
      <w:r>
        <w:rPr>
          <w:rFonts w:hAnsiTheme="minorEastAsia" w:eastAsiaTheme="minorEastAsia"/>
          <w:szCs w:val="21"/>
        </w:rPr>
        <w:t>过一段时间打开活塞</w:t>
      </w:r>
      <w:r>
        <w:rPr>
          <w:rFonts w:eastAsiaTheme="minorEastAsia"/>
          <w:szCs w:val="21"/>
        </w:rPr>
        <w:t>”</w:t>
      </w:r>
      <w:r>
        <w:rPr>
          <w:rFonts w:hAnsiTheme="minorEastAsia" w:eastAsiaTheme="minorEastAsia"/>
          <w:szCs w:val="21"/>
        </w:rPr>
        <w:t>中的</w:t>
      </w:r>
      <w:r>
        <w:rPr>
          <w:rFonts w:eastAsiaTheme="minorEastAsia"/>
          <w:szCs w:val="21"/>
        </w:rPr>
        <w:t>“</w:t>
      </w:r>
      <w:r>
        <w:rPr>
          <w:rFonts w:hAnsiTheme="minorEastAsia" w:eastAsiaTheme="minorEastAsia"/>
          <w:szCs w:val="21"/>
        </w:rPr>
        <w:t>一段时间</w:t>
      </w:r>
      <w:r>
        <w:rPr>
          <w:rFonts w:eastAsiaTheme="minorEastAsia"/>
          <w:szCs w:val="21"/>
        </w:rPr>
        <w:t>”</w:t>
      </w:r>
      <w:r>
        <w:rPr>
          <w:rFonts w:hAnsiTheme="minorEastAsia" w:eastAsiaTheme="minorEastAsia"/>
          <w:szCs w:val="21"/>
        </w:rPr>
        <w:t>指的是火焰熄灭后到</w:t>
      </w:r>
      <w:r>
        <w:rPr>
          <w:rFonts w:hAnsiTheme="minorEastAsia" w:eastAsiaTheme="minorEastAsia"/>
          <w:szCs w:val="21"/>
          <w:u w:val="single"/>
        </w:rPr>
        <w:t>　</w:t>
      </w:r>
      <w:r>
        <w:rPr>
          <w:rFonts w:eastAsiaTheme="minorEastAsia"/>
          <w:szCs w:val="21"/>
          <w:u w:val="single"/>
        </w:rPr>
        <w:t xml:space="preserve">     </w:t>
      </w:r>
      <w:r>
        <w:rPr>
          <w:rFonts w:hAnsiTheme="minorEastAsia" w:eastAsiaTheme="minorEastAsia"/>
          <w:szCs w:val="21"/>
        </w:rPr>
        <w:t>所经历的时间。</w:t>
      </w:r>
    </w:p>
    <w:p>
      <w:pPr>
        <w:spacing w:line="360" w:lineRule="auto"/>
        <w:ind w:left="273" w:leftChars="130"/>
        <w:textAlignment w:val="center"/>
        <w:rPr>
          <w:rFonts w:eastAsiaTheme="minorEastAsia"/>
          <w:szCs w:val="21"/>
        </w:rPr>
      </w:pPr>
      <w:r>
        <w:rPr>
          <w:rFonts w:hAnsiTheme="minorEastAsia" w:eastAsiaTheme="minorEastAsia"/>
          <w:szCs w:val="21"/>
        </w:rPr>
        <w:t>（</w:t>
      </w:r>
      <w:r>
        <w:rPr>
          <w:rFonts w:eastAsiaTheme="minorEastAsia"/>
          <w:szCs w:val="21"/>
        </w:rPr>
        <w:t>3</w:t>
      </w:r>
      <w:r>
        <w:rPr>
          <w:rFonts w:hAnsiTheme="minorEastAsia" w:eastAsiaTheme="minorEastAsia"/>
          <w:szCs w:val="21"/>
        </w:rPr>
        <w:t>）在整个实验过程中，集气瓶中减少的氧气体积为</w:t>
      </w:r>
      <w:r>
        <w:rPr>
          <w:rFonts w:hAnsiTheme="minorEastAsia" w:eastAsiaTheme="minorEastAsia"/>
          <w:szCs w:val="21"/>
          <w:u w:val="single"/>
        </w:rPr>
        <w:t>　</w:t>
      </w:r>
      <w:r>
        <w:rPr>
          <w:rFonts w:eastAsiaTheme="minorEastAsia"/>
          <w:szCs w:val="21"/>
          <w:u w:val="single"/>
        </w:rPr>
        <w:t xml:space="preserve">        </w:t>
      </w:r>
      <w:r>
        <w:rPr>
          <w:rFonts w:hAnsiTheme="minorEastAsia" w:eastAsiaTheme="minorEastAsia"/>
          <w:szCs w:val="21"/>
        </w:rPr>
        <w:t>（选填</w:t>
      </w:r>
      <w:r>
        <w:rPr>
          <w:rFonts w:eastAsiaTheme="minorEastAsia"/>
          <w:szCs w:val="21"/>
        </w:rPr>
        <w:t>“V</w:t>
      </w:r>
      <w:r>
        <w:rPr>
          <w:rFonts w:eastAsiaTheme="minorEastAsia"/>
          <w:szCs w:val="21"/>
          <w:vertAlign w:val="subscript"/>
        </w:rPr>
        <w:t>1</w:t>
      </w:r>
      <w:r>
        <w:rPr>
          <w:rFonts w:hAnsiTheme="minorEastAsia" w:eastAsiaTheme="minorEastAsia"/>
          <w:szCs w:val="21"/>
        </w:rPr>
        <w:t>﹣</w:t>
      </w:r>
      <w:r>
        <w:rPr>
          <w:rFonts w:eastAsiaTheme="minorEastAsia"/>
          <w:szCs w:val="21"/>
        </w:rPr>
        <w:t>V</w:t>
      </w:r>
      <w:r>
        <w:rPr>
          <w:rFonts w:eastAsiaTheme="minorEastAsia"/>
          <w:szCs w:val="21"/>
          <w:vertAlign w:val="subscript"/>
        </w:rPr>
        <w:t>2</w:t>
      </w:r>
      <w:r>
        <w:rPr>
          <w:rFonts w:eastAsiaTheme="minorEastAsia"/>
          <w:szCs w:val="21"/>
        </w:rPr>
        <w:t>”</w:t>
      </w:r>
      <w:r>
        <w:rPr>
          <w:rFonts w:hAnsiTheme="minorEastAsia" w:eastAsiaTheme="minorEastAsia"/>
          <w:szCs w:val="21"/>
        </w:rPr>
        <w:t>、</w:t>
      </w:r>
      <w:r>
        <w:rPr>
          <w:rFonts w:eastAsiaTheme="minorEastAsia"/>
          <w:szCs w:val="21"/>
        </w:rPr>
        <w:t>“V</w:t>
      </w:r>
      <w:r>
        <w:rPr>
          <w:rFonts w:eastAsiaTheme="minorEastAsia"/>
          <w:szCs w:val="21"/>
          <w:vertAlign w:val="subscript"/>
        </w:rPr>
        <w:t>1</w:t>
      </w:r>
      <w:r>
        <w:rPr>
          <w:rFonts w:hAnsiTheme="minorEastAsia" w:eastAsiaTheme="minorEastAsia"/>
          <w:szCs w:val="21"/>
        </w:rPr>
        <w:t>﹣</w:t>
      </w:r>
      <w:r>
        <w:rPr>
          <w:rFonts w:eastAsiaTheme="minorEastAsia"/>
          <w:szCs w:val="21"/>
        </w:rPr>
        <w:t>V</w:t>
      </w:r>
      <w:r>
        <w:rPr>
          <w:rFonts w:eastAsiaTheme="minorEastAsia"/>
          <w:szCs w:val="21"/>
          <w:vertAlign w:val="subscript"/>
        </w:rPr>
        <w:t>3</w:t>
      </w:r>
      <w:r>
        <w:rPr>
          <w:rFonts w:eastAsiaTheme="minorEastAsia"/>
          <w:szCs w:val="21"/>
        </w:rPr>
        <w:t>”</w:t>
      </w:r>
      <w:r>
        <w:rPr>
          <w:rFonts w:hAnsiTheme="minorEastAsia" w:eastAsiaTheme="minorEastAsia"/>
          <w:szCs w:val="21"/>
        </w:rPr>
        <w:t>或</w:t>
      </w:r>
      <w:r>
        <w:rPr>
          <w:rFonts w:eastAsiaTheme="minorEastAsia"/>
          <w:szCs w:val="21"/>
        </w:rPr>
        <w:t>“V</w:t>
      </w:r>
      <w:r>
        <w:rPr>
          <w:rFonts w:eastAsiaTheme="minorEastAsia"/>
          <w:szCs w:val="21"/>
          <w:vertAlign w:val="subscript"/>
        </w:rPr>
        <w:t>2</w:t>
      </w:r>
      <w:r>
        <w:rPr>
          <w:rFonts w:hAnsiTheme="minorEastAsia" w:eastAsiaTheme="minorEastAsia"/>
          <w:szCs w:val="21"/>
        </w:rPr>
        <w:t>﹣</w:t>
      </w:r>
      <w:r>
        <w:rPr>
          <w:rFonts w:eastAsiaTheme="minorEastAsia"/>
          <w:szCs w:val="21"/>
        </w:rPr>
        <w:t>V</w:t>
      </w:r>
      <w:r>
        <w:rPr>
          <w:rFonts w:eastAsiaTheme="minorEastAsia"/>
          <w:szCs w:val="21"/>
          <w:vertAlign w:val="subscript"/>
        </w:rPr>
        <w:t>3</w:t>
      </w:r>
      <w:r>
        <w:rPr>
          <w:rFonts w:eastAsiaTheme="minorEastAsia"/>
          <w:szCs w:val="21"/>
        </w:rPr>
        <w:t>”</w:t>
      </w:r>
      <w:r>
        <w:rPr>
          <w:rFonts w:hAnsiTheme="minorEastAsia" w:eastAsiaTheme="minorEastAsia"/>
          <w:szCs w:val="21"/>
        </w:rPr>
        <w:t>）。</w:t>
      </w:r>
    </w:p>
    <w:p>
      <w:pPr>
        <w:spacing w:line="360" w:lineRule="auto"/>
        <w:ind w:left="273" w:leftChars="130"/>
        <w:jc w:val="center"/>
        <w:textAlignment w:val="center"/>
        <w:rPr>
          <w:rFonts w:eastAsiaTheme="minorEastAsia"/>
          <w:szCs w:val="21"/>
        </w:rPr>
      </w:pPr>
      <w:r>
        <w:rPr>
          <w:rFonts w:eastAsiaTheme="minorEastAsia"/>
          <w:szCs w:val="21"/>
        </w:rPr>
        <w:drawing>
          <wp:inline distT="0" distB="0" distL="114300" distR="114300">
            <wp:extent cx="1781175" cy="1104900"/>
            <wp:effectExtent l="0" t="0" r="9525" b="0"/>
            <wp:docPr id="38" name="图片 3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图片 35" descr="学科网(www.zxxk.com)--教育资源门户，提供试题试卷、教案、课件、教学论文、素材等各类教学资源库下载，还有大量丰富的教学资讯！"/>
                    <pic:cNvPicPr>
                      <a:picLocks noChangeAspect="1"/>
                    </pic:cNvPicPr>
                  </pic:nvPicPr>
                  <pic:blipFill>
                    <a:blip r:embed="rId31" cstate="print"/>
                    <a:stretch>
                      <a:fillRect/>
                    </a:stretch>
                  </pic:blipFill>
                  <pic:spPr>
                    <a:xfrm>
                      <a:off x="0" y="0"/>
                      <a:ext cx="1781175" cy="1104900"/>
                    </a:xfrm>
                    <a:prstGeom prst="rect">
                      <a:avLst/>
                    </a:prstGeom>
                    <a:noFill/>
                    <a:ln>
                      <a:noFill/>
                    </a:ln>
                  </pic:spPr>
                </pic:pic>
              </a:graphicData>
            </a:graphic>
          </wp:inline>
        </w:drawing>
      </w:r>
    </w:p>
    <w:p>
      <w:pPr>
        <w:spacing w:line="360" w:lineRule="auto"/>
        <w:ind w:left="273" w:leftChars="130"/>
        <w:textAlignment w:val="center"/>
        <w:rPr>
          <w:rFonts w:eastAsiaTheme="minorEastAsia"/>
          <w:color w:val="FF0000"/>
          <w:szCs w:val="21"/>
        </w:rPr>
      </w:pPr>
      <w:r>
        <w:rPr>
          <w:rFonts w:hAnsiTheme="minorEastAsia" w:eastAsiaTheme="minorEastAsia"/>
          <w:color w:val="FF0000"/>
          <w:szCs w:val="21"/>
        </w:rPr>
        <w:t>【</w:t>
      </w:r>
      <w:r>
        <w:rPr>
          <w:rFonts w:hint="eastAsia" w:hAnsiTheme="minorEastAsia" w:eastAsiaTheme="minorEastAsia"/>
          <w:color w:val="FF0000"/>
          <w:szCs w:val="21"/>
        </w:rPr>
        <w:t>答案</w:t>
      </w:r>
      <w:r>
        <w:rPr>
          <w:rFonts w:hAnsiTheme="minorEastAsia" w:eastAsiaTheme="minorEastAsia"/>
          <w:color w:val="FF0000"/>
          <w:szCs w:val="21"/>
        </w:rPr>
        <w:t>】（</w:t>
      </w:r>
      <w:r>
        <w:rPr>
          <w:rFonts w:eastAsiaTheme="minorEastAsia"/>
          <w:color w:val="FF0000"/>
          <w:szCs w:val="21"/>
        </w:rPr>
        <w:t>1</w:t>
      </w:r>
      <w:r>
        <w:rPr>
          <w:rFonts w:hAnsiTheme="minorEastAsia" w:eastAsiaTheme="minorEastAsia"/>
          <w:color w:val="FF0000"/>
          <w:szCs w:val="21"/>
        </w:rPr>
        <w:t>）大于；（</w:t>
      </w:r>
      <w:r>
        <w:rPr>
          <w:rFonts w:eastAsiaTheme="minorEastAsia"/>
          <w:color w:val="FF0000"/>
          <w:szCs w:val="21"/>
        </w:rPr>
        <w:t>2</w:t>
      </w:r>
      <w:r>
        <w:rPr>
          <w:rFonts w:hAnsiTheme="minorEastAsia" w:eastAsiaTheme="minorEastAsia"/>
          <w:color w:val="FF0000"/>
          <w:szCs w:val="21"/>
        </w:rPr>
        <w:t>）装置冷却至室温；</w:t>
      </w:r>
    </w:p>
    <w:p>
      <w:pPr>
        <w:spacing w:line="360" w:lineRule="auto"/>
        <w:ind w:left="273" w:leftChars="130"/>
        <w:textAlignment w:val="center"/>
        <w:rPr>
          <w:rFonts w:hAnsiTheme="minorEastAsia" w:eastAsiaTheme="minorEastAsia"/>
          <w:color w:val="FF0000"/>
          <w:szCs w:val="21"/>
        </w:rPr>
      </w:pPr>
      <w:r>
        <w:rPr>
          <w:rFonts w:hAnsiTheme="minorEastAsia" w:eastAsiaTheme="minorEastAsia"/>
          <w:color w:val="FF0000"/>
          <w:szCs w:val="21"/>
        </w:rPr>
        <w:t>（</w:t>
      </w:r>
      <w:r>
        <w:rPr>
          <w:rFonts w:eastAsiaTheme="minorEastAsia"/>
          <w:color w:val="FF0000"/>
          <w:szCs w:val="21"/>
        </w:rPr>
        <w:t>3</w:t>
      </w:r>
      <w:r>
        <w:rPr>
          <w:rFonts w:hAnsiTheme="minorEastAsia" w:eastAsiaTheme="minorEastAsia"/>
          <w:color w:val="FF0000"/>
          <w:szCs w:val="21"/>
        </w:rPr>
        <w:t>）</w:t>
      </w:r>
      <w:r>
        <w:rPr>
          <w:rFonts w:eastAsiaTheme="minorEastAsia"/>
          <w:color w:val="FF0000"/>
          <w:szCs w:val="21"/>
        </w:rPr>
        <w:t>V</w:t>
      </w:r>
      <w:r>
        <w:rPr>
          <w:rFonts w:eastAsiaTheme="minorEastAsia"/>
          <w:color w:val="FF0000"/>
          <w:szCs w:val="21"/>
          <w:vertAlign w:val="subscript"/>
        </w:rPr>
        <w:t>1</w:t>
      </w:r>
      <w:r>
        <w:rPr>
          <w:rFonts w:hAnsiTheme="minorEastAsia" w:eastAsiaTheme="minorEastAsia"/>
          <w:color w:val="FF0000"/>
          <w:szCs w:val="21"/>
        </w:rPr>
        <w:t>﹣</w:t>
      </w:r>
      <w:r>
        <w:rPr>
          <w:rFonts w:eastAsiaTheme="minorEastAsia"/>
          <w:color w:val="FF0000"/>
          <w:szCs w:val="21"/>
        </w:rPr>
        <w:t>V</w:t>
      </w:r>
      <w:r>
        <w:rPr>
          <w:rFonts w:eastAsiaTheme="minorEastAsia"/>
          <w:color w:val="FF0000"/>
          <w:szCs w:val="21"/>
          <w:vertAlign w:val="subscript"/>
        </w:rPr>
        <w:t>3</w:t>
      </w:r>
      <w:r>
        <w:rPr>
          <w:rFonts w:hAnsiTheme="minorEastAsia" w:eastAsiaTheme="minorEastAsia"/>
          <w:color w:val="FF0000"/>
          <w:szCs w:val="21"/>
        </w:rPr>
        <w:t>。</w:t>
      </w:r>
    </w:p>
    <w:p>
      <w:pPr>
        <w:spacing w:line="360" w:lineRule="auto"/>
        <w:ind w:left="273" w:leftChars="130"/>
        <w:textAlignment w:val="center"/>
        <w:rPr>
          <w:rFonts w:eastAsiaTheme="minorEastAsia"/>
          <w:color w:val="FF0000"/>
          <w:szCs w:val="21"/>
        </w:rPr>
      </w:pPr>
      <w:r>
        <w:rPr>
          <w:rFonts w:hAnsiTheme="minorEastAsia" w:eastAsiaTheme="minorEastAsia"/>
          <w:color w:val="FF0000"/>
          <w:szCs w:val="21"/>
        </w:rPr>
        <w:t>【解析】（</w:t>
      </w:r>
      <w:r>
        <w:rPr>
          <w:rFonts w:eastAsiaTheme="minorEastAsia"/>
          <w:color w:val="FF0000"/>
          <w:szCs w:val="21"/>
        </w:rPr>
        <w:t>1</w:t>
      </w:r>
      <w:r>
        <w:rPr>
          <w:rFonts w:hAnsiTheme="minorEastAsia" w:eastAsiaTheme="minorEastAsia"/>
          <w:color w:val="FF0000"/>
          <w:szCs w:val="21"/>
        </w:rPr>
        <w:t>）实验开始时，红磷燃烧放热，由于温度升高导致的气压变化量大于氧气量减少导致的气压变化量，所以开始一段时间集气瓶内气体压强上升；故填：大于；（</w:t>
      </w:r>
      <w:r>
        <w:rPr>
          <w:rFonts w:eastAsiaTheme="minorEastAsia"/>
          <w:color w:val="FF0000"/>
          <w:szCs w:val="21"/>
        </w:rPr>
        <w:t>2</w:t>
      </w:r>
      <w:r>
        <w:rPr>
          <w:rFonts w:hAnsiTheme="minorEastAsia" w:eastAsiaTheme="minorEastAsia"/>
          <w:color w:val="FF0000"/>
          <w:szCs w:val="21"/>
        </w:rPr>
        <w:t>）在实验结束后，必须等到装置冷却至室温后才能打开活塞；故填：装置冷却至室温；</w:t>
      </w:r>
    </w:p>
    <w:p>
      <w:pPr>
        <w:spacing w:line="360" w:lineRule="auto"/>
        <w:ind w:left="273" w:leftChars="130"/>
        <w:textAlignment w:val="center"/>
        <w:rPr>
          <w:rFonts w:eastAsiaTheme="minorEastAsia"/>
          <w:color w:val="FF0000"/>
          <w:szCs w:val="21"/>
        </w:rPr>
      </w:pPr>
      <w:r>
        <w:rPr>
          <w:rFonts w:hAnsiTheme="minorEastAsia" w:eastAsiaTheme="minorEastAsia"/>
          <w:color w:val="FF0000"/>
          <w:szCs w:val="21"/>
        </w:rPr>
        <w:t>（</w:t>
      </w:r>
      <w:r>
        <w:rPr>
          <w:rFonts w:eastAsiaTheme="minorEastAsia"/>
          <w:color w:val="FF0000"/>
          <w:szCs w:val="21"/>
        </w:rPr>
        <w:t>3</w:t>
      </w:r>
      <w:r>
        <w:rPr>
          <w:rFonts w:hAnsiTheme="minorEastAsia" w:eastAsiaTheme="minorEastAsia"/>
          <w:color w:val="FF0000"/>
          <w:szCs w:val="21"/>
        </w:rPr>
        <w:t>）参加反应的氧气即为集气瓶内减少的氧气，其体积为：</w:t>
      </w:r>
      <w:r>
        <w:rPr>
          <w:rFonts w:eastAsiaTheme="minorEastAsia"/>
          <w:color w:val="FF0000"/>
          <w:szCs w:val="21"/>
        </w:rPr>
        <w:t>V</w:t>
      </w:r>
      <w:r>
        <w:rPr>
          <w:rFonts w:eastAsiaTheme="minorEastAsia"/>
          <w:color w:val="FF0000"/>
          <w:szCs w:val="21"/>
          <w:vertAlign w:val="subscript"/>
        </w:rPr>
        <w:t>1</w:t>
      </w:r>
      <w:r>
        <w:rPr>
          <w:rFonts w:hAnsiTheme="minorEastAsia" w:eastAsiaTheme="minorEastAsia"/>
          <w:color w:val="FF0000"/>
          <w:szCs w:val="21"/>
        </w:rPr>
        <w:t>﹣</w:t>
      </w:r>
      <w:r>
        <w:rPr>
          <w:rFonts w:eastAsiaTheme="minorEastAsia"/>
          <w:color w:val="FF0000"/>
          <w:szCs w:val="21"/>
        </w:rPr>
        <w:t>V</w:t>
      </w:r>
      <w:r>
        <w:rPr>
          <w:rFonts w:eastAsiaTheme="minorEastAsia"/>
          <w:color w:val="FF0000"/>
          <w:szCs w:val="21"/>
          <w:vertAlign w:val="subscript"/>
        </w:rPr>
        <w:t>3</w:t>
      </w:r>
      <w:r>
        <w:rPr>
          <w:rFonts w:hAnsiTheme="minorEastAsia" w:eastAsiaTheme="minorEastAsia"/>
          <w:color w:val="FF0000"/>
          <w:szCs w:val="21"/>
        </w:rPr>
        <w:t>；故填：</w:t>
      </w:r>
      <w:r>
        <w:rPr>
          <w:rFonts w:eastAsiaTheme="minorEastAsia"/>
          <w:color w:val="FF0000"/>
          <w:szCs w:val="21"/>
        </w:rPr>
        <w:t>V</w:t>
      </w:r>
      <w:r>
        <w:rPr>
          <w:rFonts w:eastAsiaTheme="minorEastAsia"/>
          <w:color w:val="FF0000"/>
          <w:szCs w:val="21"/>
          <w:vertAlign w:val="subscript"/>
        </w:rPr>
        <w:t>1</w:t>
      </w:r>
      <w:r>
        <w:rPr>
          <w:rFonts w:hAnsiTheme="minorEastAsia" w:eastAsiaTheme="minorEastAsia"/>
          <w:color w:val="FF0000"/>
          <w:szCs w:val="21"/>
        </w:rPr>
        <w:t>﹣</w:t>
      </w:r>
      <w:r>
        <w:rPr>
          <w:rFonts w:eastAsiaTheme="minorEastAsia"/>
          <w:color w:val="FF0000"/>
          <w:szCs w:val="21"/>
        </w:rPr>
        <w:t>V</w:t>
      </w:r>
      <w:r>
        <w:rPr>
          <w:rFonts w:eastAsiaTheme="minorEastAsia"/>
          <w:color w:val="FF0000"/>
          <w:szCs w:val="21"/>
          <w:vertAlign w:val="subscript"/>
        </w:rPr>
        <w:t>3</w:t>
      </w:r>
      <w:r>
        <w:rPr>
          <w:rFonts w:hAnsiTheme="minorEastAsia" w:eastAsiaTheme="minorEastAsia"/>
          <w:color w:val="FF0000"/>
          <w:szCs w:val="21"/>
        </w:rPr>
        <w:t>。</w:t>
      </w:r>
    </w:p>
    <w:p>
      <w:pPr>
        <w:spacing w:line="360" w:lineRule="auto"/>
        <w:ind w:left="273" w:hanging="273" w:hangingChars="130"/>
        <w:textAlignment w:val="center"/>
        <w:rPr>
          <w:rFonts w:eastAsiaTheme="minorEastAsia"/>
          <w:szCs w:val="21"/>
        </w:rPr>
      </w:pPr>
      <w:r>
        <w:rPr>
          <w:rFonts w:hint="eastAsia" w:eastAsiaTheme="minorEastAsia"/>
          <w:szCs w:val="21"/>
        </w:rPr>
        <w:t>10</w:t>
      </w:r>
      <w:r>
        <w:rPr>
          <w:rFonts w:hAnsiTheme="minorEastAsia" w:eastAsiaTheme="minorEastAsia"/>
          <w:szCs w:val="21"/>
        </w:rPr>
        <w:t>．</w:t>
      </w:r>
      <w:r>
        <w:rPr>
          <w:rFonts w:hAnsiTheme="minorEastAsia" w:eastAsiaTheme="minorEastAsia"/>
          <w:color w:val="4BACC6" w:themeColor="accent5"/>
          <w:szCs w:val="21"/>
        </w:rPr>
        <w:t>（</w:t>
      </w:r>
      <w:r>
        <w:rPr>
          <w:rFonts w:eastAsiaTheme="minorEastAsia"/>
          <w:color w:val="4BACC6" w:themeColor="accent5"/>
          <w:szCs w:val="21"/>
        </w:rPr>
        <w:t>2019•</w:t>
      </w:r>
      <w:r>
        <w:rPr>
          <w:rFonts w:hAnsiTheme="minorEastAsia" w:eastAsiaTheme="minorEastAsia"/>
          <w:color w:val="4BACC6" w:themeColor="accent5"/>
          <w:szCs w:val="21"/>
        </w:rPr>
        <w:t>福建）</w:t>
      </w:r>
      <w:r>
        <w:rPr>
          <w:rFonts w:hAnsiTheme="minorEastAsia" w:eastAsiaTheme="minorEastAsia"/>
          <w:szCs w:val="21"/>
        </w:rPr>
        <w:t>某兴趣小组开展</w:t>
      </w:r>
      <w:r>
        <w:rPr>
          <w:rFonts w:eastAsiaTheme="minorEastAsia"/>
          <w:szCs w:val="21"/>
        </w:rPr>
        <w:t>“</w:t>
      </w:r>
      <w:r>
        <w:rPr>
          <w:rFonts w:hAnsiTheme="minorEastAsia" w:eastAsiaTheme="minorEastAsia"/>
          <w:szCs w:val="21"/>
        </w:rPr>
        <w:t>测定密闭容器中某种气体的体积分数</w:t>
      </w:r>
      <w:r>
        <w:rPr>
          <w:rFonts w:eastAsiaTheme="minorEastAsia"/>
          <w:szCs w:val="21"/>
        </w:rPr>
        <w:t>”</w:t>
      </w:r>
      <w:r>
        <w:rPr>
          <w:rFonts w:hAnsiTheme="minorEastAsia" w:eastAsiaTheme="minorEastAsia"/>
          <w:szCs w:val="21"/>
        </w:rPr>
        <w:t>的探究实验。</w:t>
      </w:r>
    </w:p>
    <w:p>
      <w:pPr>
        <w:spacing w:line="360" w:lineRule="auto"/>
        <w:ind w:left="273" w:leftChars="130"/>
        <w:textAlignment w:val="center"/>
        <w:rPr>
          <w:rFonts w:eastAsiaTheme="minorEastAsia"/>
          <w:szCs w:val="21"/>
        </w:rPr>
      </w:pPr>
      <w:r>
        <w:rPr>
          <w:rFonts w:hAnsiTheme="minorEastAsia" w:eastAsiaTheme="minorEastAsia"/>
          <w:szCs w:val="21"/>
        </w:rPr>
        <w:t>【实验</w:t>
      </w:r>
      <w:r>
        <w:rPr>
          <w:rFonts w:eastAsiaTheme="minorEastAsia"/>
          <w:szCs w:val="21"/>
        </w:rPr>
        <w:t>1</w:t>
      </w:r>
      <w:r>
        <w:rPr>
          <w:rFonts w:hAnsiTheme="minorEastAsia" w:eastAsiaTheme="minorEastAsia"/>
          <w:szCs w:val="21"/>
        </w:rPr>
        <w:t>】按图</w:t>
      </w:r>
      <w:r>
        <w:rPr>
          <w:rFonts w:eastAsiaTheme="minorEastAsia"/>
          <w:szCs w:val="21"/>
        </w:rPr>
        <w:t>1</w:t>
      </w:r>
      <w:r>
        <w:rPr>
          <w:rFonts w:hAnsiTheme="minorEastAsia" w:eastAsiaTheme="minorEastAsia"/>
          <w:szCs w:val="21"/>
        </w:rPr>
        <w:t>所示装置，用红磷燃烧的方法测定空气中氧气的体积分数。</w:t>
      </w:r>
    </w:p>
    <w:p>
      <w:pPr>
        <w:spacing w:line="360" w:lineRule="auto"/>
        <w:ind w:left="273" w:leftChars="130"/>
        <w:textAlignment w:val="center"/>
        <w:rPr>
          <w:rFonts w:eastAsiaTheme="minorEastAsia"/>
          <w:szCs w:val="21"/>
        </w:rPr>
      </w:pPr>
      <w:r>
        <w:rPr>
          <w:rFonts w:hAnsiTheme="minorEastAsia" w:eastAsiaTheme="minorEastAsia"/>
          <w:szCs w:val="21"/>
        </w:rPr>
        <w:t>【实验</w:t>
      </w:r>
      <w:r>
        <w:rPr>
          <w:rFonts w:eastAsiaTheme="minorEastAsia"/>
          <w:szCs w:val="21"/>
        </w:rPr>
        <w:t>2</w:t>
      </w:r>
      <w:r>
        <w:rPr>
          <w:rFonts w:hAnsiTheme="minorEastAsia" w:eastAsiaTheme="minorEastAsia"/>
          <w:szCs w:val="21"/>
        </w:rPr>
        <w:t>】按图</w:t>
      </w:r>
      <w:r>
        <w:rPr>
          <w:rFonts w:eastAsiaTheme="minorEastAsia"/>
          <w:szCs w:val="21"/>
        </w:rPr>
        <w:t>2</w:t>
      </w:r>
      <w:r>
        <w:rPr>
          <w:rFonts w:hAnsiTheme="minorEastAsia" w:eastAsiaTheme="minorEastAsia"/>
          <w:szCs w:val="21"/>
        </w:rPr>
        <w:t>所示装置，在集气瓶内壁用水均匀涂附铁粉除氧剂（其中辅助成分不干扰实验），利用铁锈蚀原理测定空气中氧气的体积分数。</w:t>
      </w:r>
    </w:p>
    <w:p>
      <w:pPr>
        <w:spacing w:line="360" w:lineRule="auto"/>
        <w:ind w:left="273" w:leftChars="130"/>
        <w:jc w:val="center"/>
        <w:textAlignment w:val="center"/>
        <w:rPr>
          <w:rFonts w:eastAsiaTheme="minorEastAsia"/>
          <w:szCs w:val="21"/>
        </w:rPr>
      </w:pPr>
      <w:r>
        <w:rPr>
          <w:rFonts w:eastAsiaTheme="minorEastAsia"/>
          <w:szCs w:val="21"/>
        </w:rPr>
        <w:drawing>
          <wp:inline distT="0" distB="0" distL="114300" distR="114300">
            <wp:extent cx="3277235" cy="1571625"/>
            <wp:effectExtent l="0" t="0" r="12065" b="3175"/>
            <wp:docPr id="44" name="图片 3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图片 36" descr="学科网(www.zxxk.com)--教育资源门户，提供试题试卷、教案、课件、教学论文、素材等各类教学资源库下载，还有大量丰富的教学资讯！"/>
                    <pic:cNvPicPr>
                      <a:picLocks noChangeAspect="1"/>
                    </pic:cNvPicPr>
                  </pic:nvPicPr>
                  <pic:blipFill>
                    <a:blip r:embed="rId32" cstate="print"/>
                    <a:stretch>
                      <a:fillRect/>
                    </a:stretch>
                  </pic:blipFill>
                  <pic:spPr>
                    <a:xfrm>
                      <a:off x="0" y="0"/>
                      <a:ext cx="3277235" cy="1571625"/>
                    </a:xfrm>
                    <a:prstGeom prst="rect">
                      <a:avLst/>
                    </a:prstGeom>
                    <a:noFill/>
                    <a:ln>
                      <a:noFill/>
                    </a:ln>
                  </pic:spPr>
                </pic:pic>
              </a:graphicData>
            </a:graphic>
          </wp:inline>
        </w:drawing>
      </w:r>
    </w:p>
    <w:p>
      <w:pPr>
        <w:spacing w:line="360" w:lineRule="auto"/>
        <w:ind w:left="273" w:leftChars="130"/>
        <w:textAlignment w:val="center"/>
        <w:rPr>
          <w:rFonts w:eastAsiaTheme="minorEastAsia"/>
          <w:szCs w:val="21"/>
        </w:rPr>
      </w:pPr>
      <w:r>
        <w:rPr>
          <w:rFonts w:hAnsiTheme="minorEastAsia" w:eastAsiaTheme="minorEastAsia"/>
          <w:szCs w:val="21"/>
        </w:rPr>
        <w:t>（</w:t>
      </w:r>
      <w:r>
        <w:rPr>
          <w:rFonts w:eastAsiaTheme="minorEastAsia"/>
          <w:szCs w:val="21"/>
        </w:rPr>
        <w:t>1</w:t>
      </w:r>
      <w:r>
        <w:rPr>
          <w:rFonts w:hAnsiTheme="minorEastAsia" w:eastAsiaTheme="minorEastAsia"/>
          <w:szCs w:val="21"/>
        </w:rPr>
        <w:t>）实验</w:t>
      </w:r>
      <w:r>
        <w:rPr>
          <w:rFonts w:eastAsiaTheme="minorEastAsia"/>
          <w:szCs w:val="21"/>
        </w:rPr>
        <w:t>1</w:t>
      </w:r>
      <w:r>
        <w:rPr>
          <w:rFonts w:hAnsiTheme="minorEastAsia" w:eastAsiaTheme="minorEastAsia"/>
          <w:szCs w:val="21"/>
        </w:rPr>
        <w:t>中，红磷燃烧的主要现象是</w:t>
      </w:r>
      <w:r>
        <w:rPr>
          <w:rFonts w:hAnsiTheme="minorEastAsia" w:eastAsiaTheme="minorEastAsia"/>
          <w:szCs w:val="21"/>
          <w:u w:val="single"/>
        </w:rPr>
        <w:t>　</w:t>
      </w:r>
      <w:r>
        <w:rPr>
          <w:rFonts w:eastAsiaTheme="minorEastAsia"/>
          <w:szCs w:val="21"/>
          <w:u w:val="single"/>
        </w:rPr>
        <w:t xml:space="preserve">            </w:t>
      </w:r>
      <w:r>
        <w:rPr>
          <w:rFonts w:hAnsiTheme="minorEastAsia" w:eastAsiaTheme="minorEastAsia"/>
          <w:szCs w:val="21"/>
          <w:u w:val="single"/>
        </w:rPr>
        <w:t>　</w:t>
      </w:r>
      <w:r>
        <w:rPr>
          <w:rFonts w:hAnsiTheme="minorEastAsia" w:eastAsiaTheme="minorEastAsia"/>
          <w:szCs w:val="21"/>
        </w:rPr>
        <w:t>。红磷熄灭后，集气瓶冷却至室温，打开</w:t>
      </w:r>
      <w:r>
        <w:rPr>
          <w:rFonts w:eastAsiaTheme="minorEastAsia"/>
          <w:szCs w:val="21"/>
        </w:rPr>
        <w:t>K</w:t>
      </w:r>
      <w:r>
        <w:rPr>
          <w:rFonts w:hAnsiTheme="minorEastAsia" w:eastAsiaTheme="minorEastAsia"/>
          <w:szCs w:val="21"/>
        </w:rPr>
        <w:t>，水能倒吸入集气瓶的原因是</w:t>
      </w:r>
      <w:r>
        <w:rPr>
          <w:rFonts w:hAnsiTheme="minorEastAsia" w:eastAsiaTheme="minorEastAsia"/>
          <w:szCs w:val="21"/>
          <w:u w:val="single"/>
        </w:rPr>
        <w:t>　</w:t>
      </w:r>
      <w:r>
        <w:rPr>
          <w:rFonts w:eastAsiaTheme="minorEastAsia"/>
          <w:szCs w:val="21"/>
          <w:u w:val="single"/>
        </w:rPr>
        <w:t xml:space="preserve">                </w:t>
      </w:r>
      <w:r>
        <w:rPr>
          <w:rFonts w:hAnsiTheme="minorEastAsia" w:eastAsiaTheme="minorEastAsia"/>
          <w:szCs w:val="21"/>
          <w:u w:val="single"/>
        </w:rPr>
        <w:t>　</w:t>
      </w:r>
      <w:r>
        <w:rPr>
          <w:rFonts w:hAnsiTheme="minorEastAsia" w:eastAsiaTheme="minorEastAsia"/>
          <w:szCs w:val="21"/>
        </w:rPr>
        <w:t>。</w:t>
      </w:r>
    </w:p>
    <w:p>
      <w:pPr>
        <w:spacing w:line="360" w:lineRule="auto"/>
        <w:ind w:left="273" w:leftChars="130"/>
        <w:textAlignment w:val="center"/>
        <w:rPr>
          <w:rFonts w:eastAsiaTheme="minorEastAsia"/>
          <w:szCs w:val="21"/>
        </w:rPr>
      </w:pPr>
      <w:r>
        <w:rPr>
          <w:rFonts w:hAnsiTheme="minorEastAsia" w:eastAsiaTheme="minorEastAsia"/>
          <w:szCs w:val="21"/>
        </w:rPr>
        <w:t>（</w:t>
      </w:r>
      <w:r>
        <w:rPr>
          <w:rFonts w:eastAsiaTheme="minorEastAsia"/>
          <w:szCs w:val="21"/>
        </w:rPr>
        <w:t>2</w:t>
      </w:r>
      <w:r>
        <w:rPr>
          <w:rFonts w:hAnsiTheme="minorEastAsia" w:eastAsiaTheme="minorEastAsia"/>
          <w:szCs w:val="21"/>
        </w:rPr>
        <w:t>）为提高实验的准确性，以上两个实验都需要注意的事项是</w:t>
      </w:r>
      <w:r>
        <w:rPr>
          <w:rFonts w:hAnsiTheme="minorEastAsia" w:eastAsiaTheme="minorEastAsia"/>
          <w:szCs w:val="21"/>
          <w:u w:val="single"/>
        </w:rPr>
        <w:t>　</w:t>
      </w:r>
      <w:r>
        <w:rPr>
          <w:rFonts w:eastAsiaTheme="minorEastAsia"/>
          <w:szCs w:val="21"/>
          <w:u w:val="single"/>
        </w:rPr>
        <w:t xml:space="preserve">      </w:t>
      </w:r>
      <w:r>
        <w:rPr>
          <w:rFonts w:hAnsiTheme="minorEastAsia" w:eastAsiaTheme="minorEastAsia"/>
          <w:szCs w:val="21"/>
          <w:u w:val="single"/>
        </w:rPr>
        <w:t>　</w:t>
      </w:r>
      <w:r>
        <w:rPr>
          <w:rFonts w:hAnsiTheme="minorEastAsia" w:eastAsiaTheme="minorEastAsia"/>
          <w:szCs w:val="21"/>
        </w:rPr>
        <w:t>（写一点）。</w:t>
      </w:r>
    </w:p>
    <w:p>
      <w:pPr>
        <w:spacing w:line="360" w:lineRule="auto"/>
        <w:ind w:left="273" w:leftChars="130"/>
        <w:textAlignment w:val="center"/>
        <w:rPr>
          <w:rFonts w:eastAsiaTheme="minorEastAsia"/>
          <w:szCs w:val="21"/>
        </w:rPr>
      </w:pPr>
      <w:r>
        <w:rPr>
          <w:rFonts w:hAnsiTheme="minorEastAsia" w:eastAsiaTheme="minorEastAsia"/>
          <w:szCs w:val="21"/>
        </w:rPr>
        <w:t>（</w:t>
      </w:r>
      <w:r>
        <w:rPr>
          <w:rFonts w:eastAsiaTheme="minorEastAsia"/>
          <w:szCs w:val="21"/>
        </w:rPr>
        <w:t>3</w:t>
      </w:r>
      <w:r>
        <w:rPr>
          <w:rFonts w:hAnsiTheme="minorEastAsia" w:eastAsiaTheme="minorEastAsia"/>
          <w:szCs w:val="21"/>
        </w:rPr>
        <w:t>）实验过程中，连接数字传感器，测得实验</w:t>
      </w:r>
      <w:r>
        <w:rPr>
          <w:rFonts w:eastAsiaTheme="minorEastAsia"/>
          <w:szCs w:val="21"/>
        </w:rPr>
        <w:t>1</w:t>
      </w:r>
      <w:r>
        <w:rPr>
          <w:rFonts w:hAnsiTheme="minorEastAsia" w:eastAsiaTheme="minorEastAsia"/>
          <w:szCs w:val="21"/>
        </w:rPr>
        <w:t>、实验</w:t>
      </w:r>
      <w:r>
        <w:rPr>
          <w:rFonts w:eastAsiaTheme="minorEastAsia"/>
          <w:szCs w:val="21"/>
        </w:rPr>
        <w:t>2</w:t>
      </w:r>
      <w:r>
        <w:rPr>
          <w:rFonts w:hAnsiTheme="minorEastAsia" w:eastAsiaTheme="minorEastAsia"/>
          <w:szCs w:val="21"/>
        </w:rPr>
        <w:t>中氧气的体积分数随时间变化的关系分别如图</w:t>
      </w:r>
      <w:r>
        <w:rPr>
          <w:rFonts w:eastAsiaTheme="minorEastAsia"/>
          <w:szCs w:val="21"/>
        </w:rPr>
        <w:t>3</w:t>
      </w:r>
      <w:r>
        <w:rPr>
          <w:rFonts w:hAnsiTheme="minorEastAsia" w:eastAsiaTheme="minorEastAsia"/>
          <w:szCs w:val="21"/>
        </w:rPr>
        <w:t>、图</w:t>
      </w:r>
      <w:r>
        <w:rPr>
          <w:rFonts w:eastAsiaTheme="minorEastAsia"/>
          <w:szCs w:val="21"/>
        </w:rPr>
        <w:t>4</w:t>
      </w:r>
      <w:r>
        <w:rPr>
          <w:rFonts w:hAnsiTheme="minorEastAsia" w:eastAsiaTheme="minorEastAsia"/>
          <w:szCs w:val="21"/>
        </w:rPr>
        <w:t>所示。依据图</w:t>
      </w:r>
      <w:r>
        <w:rPr>
          <w:rFonts w:eastAsiaTheme="minorEastAsia"/>
          <w:szCs w:val="21"/>
        </w:rPr>
        <w:t>3</w:t>
      </w:r>
      <w:r>
        <w:rPr>
          <w:rFonts w:hAnsiTheme="minorEastAsia" w:eastAsiaTheme="minorEastAsia"/>
          <w:szCs w:val="21"/>
        </w:rPr>
        <w:t>，图</w:t>
      </w:r>
      <w:r>
        <w:rPr>
          <w:rFonts w:eastAsiaTheme="minorEastAsia"/>
          <w:szCs w:val="21"/>
        </w:rPr>
        <w:t>4</w:t>
      </w:r>
      <w:r>
        <w:rPr>
          <w:rFonts w:hAnsiTheme="minorEastAsia" w:eastAsiaTheme="minorEastAsia"/>
          <w:szCs w:val="21"/>
        </w:rPr>
        <w:t>信息，</w:t>
      </w:r>
      <w:r>
        <w:rPr>
          <w:rFonts w:hAnsiTheme="minorEastAsia" w:eastAsiaTheme="minorEastAsia"/>
          <w:szCs w:val="21"/>
          <w:u w:val="single"/>
        </w:rPr>
        <w:t>　</w:t>
      </w:r>
      <w:r>
        <w:rPr>
          <w:rFonts w:eastAsiaTheme="minorEastAsia"/>
          <w:szCs w:val="21"/>
          <w:u w:val="single"/>
        </w:rPr>
        <w:t xml:space="preserve">    </w:t>
      </w:r>
      <w:r>
        <w:rPr>
          <w:rFonts w:hAnsiTheme="minorEastAsia" w:eastAsiaTheme="minorEastAsia"/>
          <w:szCs w:val="21"/>
        </w:rPr>
        <w:t>（填</w:t>
      </w:r>
      <w:r>
        <w:rPr>
          <w:rFonts w:eastAsiaTheme="minorEastAsia"/>
          <w:szCs w:val="21"/>
        </w:rPr>
        <w:t>“</w:t>
      </w:r>
      <w:r>
        <w:rPr>
          <w:rFonts w:hAnsiTheme="minorEastAsia" w:eastAsiaTheme="minorEastAsia"/>
          <w:szCs w:val="21"/>
        </w:rPr>
        <w:t>实验</w:t>
      </w:r>
      <w:r>
        <w:rPr>
          <w:rFonts w:eastAsiaTheme="minorEastAsia"/>
          <w:szCs w:val="21"/>
        </w:rPr>
        <w:t>1”</w:t>
      </w:r>
      <w:r>
        <w:rPr>
          <w:rFonts w:hAnsiTheme="minorEastAsia" w:eastAsiaTheme="minorEastAsia"/>
          <w:szCs w:val="21"/>
        </w:rPr>
        <w:t>或</w:t>
      </w:r>
      <w:r>
        <w:rPr>
          <w:rFonts w:eastAsiaTheme="minorEastAsia"/>
          <w:szCs w:val="21"/>
        </w:rPr>
        <w:t>“</w:t>
      </w:r>
      <w:r>
        <w:rPr>
          <w:rFonts w:hAnsiTheme="minorEastAsia" w:eastAsiaTheme="minorEastAsia"/>
          <w:szCs w:val="21"/>
        </w:rPr>
        <w:t>实验</w:t>
      </w:r>
      <w:r>
        <w:rPr>
          <w:rFonts w:eastAsiaTheme="minorEastAsia"/>
          <w:szCs w:val="21"/>
        </w:rPr>
        <w:t>2”</w:t>
      </w:r>
      <w:r>
        <w:rPr>
          <w:rFonts w:hAnsiTheme="minorEastAsia" w:eastAsiaTheme="minorEastAsia"/>
          <w:szCs w:val="21"/>
        </w:rPr>
        <w:t>）的测定方法更准确，判断依据是</w:t>
      </w:r>
      <w:r>
        <w:rPr>
          <w:rFonts w:hAnsiTheme="minorEastAsia" w:eastAsiaTheme="minorEastAsia"/>
          <w:szCs w:val="21"/>
          <w:u w:val="single"/>
        </w:rPr>
        <w:t>　</w:t>
      </w:r>
      <w:r>
        <w:rPr>
          <w:rFonts w:eastAsiaTheme="minorEastAsia"/>
          <w:szCs w:val="21"/>
          <w:u w:val="single"/>
        </w:rPr>
        <w:t xml:space="preserve">                              </w:t>
      </w:r>
      <w:r>
        <w:rPr>
          <w:rFonts w:hAnsiTheme="minorEastAsia" w:eastAsiaTheme="minorEastAsia"/>
          <w:szCs w:val="21"/>
          <w:u w:val="single"/>
        </w:rPr>
        <w:t>　</w:t>
      </w:r>
      <w:r>
        <w:rPr>
          <w:rFonts w:hAnsiTheme="minorEastAsia" w:eastAsiaTheme="minorEastAsia"/>
          <w:szCs w:val="21"/>
        </w:rPr>
        <w:t>。</w:t>
      </w:r>
    </w:p>
    <w:p>
      <w:pPr>
        <w:spacing w:line="360" w:lineRule="auto"/>
        <w:ind w:left="273" w:leftChars="130"/>
        <w:jc w:val="center"/>
        <w:textAlignment w:val="center"/>
        <w:rPr>
          <w:rFonts w:eastAsiaTheme="minorEastAsia"/>
          <w:szCs w:val="21"/>
        </w:rPr>
      </w:pPr>
      <w:r>
        <w:rPr>
          <w:rFonts w:eastAsiaTheme="minorEastAsia"/>
          <w:szCs w:val="21"/>
        </w:rPr>
        <w:drawing>
          <wp:inline distT="0" distB="0" distL="114300" distR="114300">
            <wp:extent cx="4810760" cy="1857375"/>
            <wp:effectExtent l="0" t="0" r="2540" b="9525"/>
            <wp:docPr id="45" name="图片 3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图片 37" descr="学科网(www.zxxk.com)--教育资源门户，提供试题试卷、教案、课件、教学论文、素材等各类教学资源库下载，还有大量丰富的教学资讯！"/>
                    <pic:cNvPicPr>
                      <a:picLocks noChangeAspect="1"/>
                    </pic:cNvPicPr>
                  </pic:nvPicPr>
                  <pic:blipFill>
                    <a:blip r:embed="rId33" cstate="print"/>
                    <a:stretch>
                      <a:fillRect/>
                    </a:stretch>
                  </pic:blipFill>
                  <pic:spPr>
                    <a:xfrm>
                      <a:off x="0" y="0"/>
                      <a:ext cx="4810760" cy="1857375"/>
                    </a:xfrm>
                    <a:prstGeom prst="rect">
                      <a:avLst/>
                    </a:prstGeom>
                    <a:noFill/>
                    <a:ln>
                      <a:noFill/>
                    </a:ln>
                  </pic:spPr>
                </pic:pic>
              </a:graphicData>
            </a:graphic>
          </wp:inline>
        </w:drawing>
      </w:r>
    </w:p>
    <w:p>
      <w:pPr>
        <w:spacing w:line="360" w:lineRule="auto"/>
        <w:ind w:left="273" w:leftChars="130"/>
        <w:textAlignment w:val="center"/>
        <w:rPr>
          <w:rFonts w:eastAsiaTheme="minorEastAsia"/>
          <w:szCs w:val="21"/>
        </w:rPr>
      </w:pPr>
      <w:r>
        <w:rPr>
          <w:rFonts w:hAnsiTheme="minorEastAsia" w:eastAsiaTheme="minorEastAsia"/>
          <w:szCs w:val="21"/>
        </w:rPr>
        <w:t>（</w:t>
      </w:r>
      <w:r>
        <w:rPr>
          <w:rFonts w:eastAsiaTheme="minorEastAsia"/>
          <w:szCs w:val="21"/>
        </w:rPr>
        <w:t>4</w:t>
      </w:r>
      <w:r>
        <w:rPr>
          <w:rFonts w:hAnsiTheme="minorEastAsia" w:eastAsiaTheme="minorEastAsia"/>
          <w:szCs w:val="21"/>
        </w:rPr>
        <w:t>）结合你的学习经验，若要寻找红磷或铁粉除氧剂的替代物，用图</w:t>
      </w:r>
      <w:r>
        <w:rPr>
          <w:rFonts w:eastAsiaTheme="minorEastAsia"/>
          <w:szCs w:val="21"/>
        </w:rPr>
        <w:t>1</w:t>
      </w:r>
      <w:r>
        <w:rPr>
          <w:rFonts w:hAnsiTheme="minorEastAsia" w:eastAsiaTheme="minorEastAsia"/>
          <w:szCs w:val="21"/>
        </w:rPr>
        <w:t>或图</w:t>
      </w:r>
      <w:r>
        <w:rPr>
          <w:rFonts w:eastAsiaTheme="minorEastAsia"/>
          <w:szCs w:val="21"/>
        </w:rPr>
        <w:t>2</w:t>
      </w:r>
      <w:r>
        <w:rPr>
          <w:rFonts w:hAnsiTheme="minorEastAsia" w:eastAsiaTheme="minorEastAsia"/>
          <w:szCs w:val="21"/>
        </w:rPr>
        <w:t>装置测定空气中氧气的体积分数，该替代物应满足的条件是</w:t>
      </w:r>
      <w:r>
        <w:rPr>
          <w:rFonts w:hAnsiTheme="minorEastAsia" w:eastAsiaTheme="minorEastAsia"/>
          <w:szCs w:val="21"/>
          <w:u w:val="single"/>
        </w:rPr>
        <w:t>　</w:t>
      </w:r>
      <w:r>
        <w:rPr>
          <w:rFonts w:eastAsiaTheme="minorEastAsia"/>
          <w:szCs w:val="21"/>
          <w:u w:val="single"/>
        </w:rPr>
        <w:t xml:space="preserve">            </w:t>
      </w:r>
      <w:r>
        <w:rPr>
          <w:rFonts w:hAnsiTheme="minorEastAsia" w:eastAsiaTheme="minorEastAsia"/>
          <w:szCs w:val="21"/>
          <w:u w:val="single"/>
        </w:rPr>
        <w:t>　</w:t>
      </w:r>
      <w:r>
        <w:rPr>
          <w:rFonts w:hAnsiTheme="minorEastAsia" w:eastAsiaTheme="minorEastAsia"/>
          <w:szCs w:val="21"/>
        </w:rPr>
        <w:t>（写两点）。</w:t>
      </w:r>
    </w:p>
    <w:p>
      <w:pPr>
        <w:spacing w:line="360" w:lineRule="auto"/>
        <w:ind w:left="273" w:leftChars="130"/>
        <w:textAlignment w:val="center"/>
        <w:rPr>
          <w:rFonts w:eastAsiaTheme="minorEastAsia"/>
          <w:szCs w:val="21"/>
        </w:rPr>
      </w:pPr>
      <w:r>
        <w:rPr>
          <w:rFonts w:hAnsiTheme="minorEastAsia" w:eastAsiaTheme="minorEastAsia"/>
          <w:szCs w:val="21"/>
        </w:rPr>
        <w:t>【实验</w:t>
      </w:r>
      <w:r>
        <w:rPr>
          <w:rFonts w:eastAsiaTheme="minorEastAsia"/>
          <w:szCs w:val="21"/>
        </w:rPr>
        <w:t>3</w:t>
      </w:r>
      <w:r>
        <w:rPr>
          <w:rFonts w:hAnsiTheme="minorEastAsia" w:eastAsiaTheme="minorEastAsia"/>
          <w:szCs w:val="21"/>
        </w:rPr>
        <w:t>】测定用排空气法收集到的集气瓶中二氧化碳的体积分数。</w:t>
      </w:r>
    </w:p>
    <w:p>
      <w:pPr>
        <w:spacing w:line="360" w:lineRule="auto"/>
        <w:ind w:left="273" w:leftChars="130"/>
        <w:jc w:val="center"/>
        <w:textAlignment w:val="center"/>
        <w:rPr>
          <w:rFonts w:eastAsiaTheme="minorEastAsia"/>
          <w:szCs w:val="21"/>
        </w:rPr>
      </w:pPr>
      <w:r>
        <w:rPr>
          <w:rFonts w:eastAsiaTheme="minorEastAsia"/>
          <w:szCs w:val="21"/>
        </w:rPr>
        <w:drawing>
          <wp:inline distT="0" distB="0" distL="114300" distR="114300">
            <wp:extent cx="3656330" cy="1310005"/>
            <wp:effectExtent l="0" t="0" r="1270" b="10795"/>
            <wp:docPr id="46" name="图片 3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图片 38" descr="学科网(www.zxxk.com)--教育资源门户，提供试题试卷、教案、课件、教学论文、素材等各类教学资源库下载，还有大量丰富的教学资讯！"/>
                    <pic:cNvPicPr>
                      <a:picLocks noChangeAspect="1"/>
                    </pic:cNvPicPr>
                  </pic:nvPicPr>
                  <pic:blipFill>
                    <a:blip r:embed="rId34" cstate="print"/>
                    <a:stretch>
                      <a:fillRect/>
                    </a:stretch>
                  </pic:blipFill>
                  <pic:spPr>
                    <a:xfrm>
                      <a:off x="0" y="0"/>
                      <a:ext cx="3656330" cy="1310005"/>
                    </a:xfrm>
                    <a:prstGeom prst="rect">
                      <a:avLst/>
                    </a:prstGeom>
                    <a:noFill/>
                    <a:ln>
                      <a:noFill/>
                    </a:ln>
                  </pic:spPr>
                </pic:pic>
              </a:graphicData>
            </a:graphic>
          </wp:inline>
        </w:drawing>
      </w:r>
    </w:p>
    <w:p>
      <w:pPr>
        <w:spacing w:line="360" w:lineRule="auto"/>
        <w:ind w:left="273" w:leftChars="130"/>
        <w:textAlignment w:val="center"/>
        <w:rPr>
          <w:rFonts w:eastAsiaTheme="minorEastAsia"/>
          <w:szCs w:val="21"/>
        </w:rPr>
      </w:pPr>
      <w:r>
        <w:rPr>
          <w:rFonts w:hAnsiTheme="minorEastAsia" w:eastAsiaTheme="minorEastAsia"/>
          <w:szCs w:val="21"/>
        </w:rPr>
        <w:t>（</w:t>
      </w:r>
      <w:r>
        <w:rPr>
          <w:rFonts w:eastAsiaTheme="minorEastAsia"/>
          <w:szCs w:val="21"/>
        </w:rPr>
        <w:t>5</w:t>
      </w:r>
      <w:r>
        <w:rPr>
          <w:rFonts w:hAnsiTheme="minorEastAsia" w:eastAsiaTheme="minorEastAsia"/>
          <w:szCs w:val="21"/>
        </w:rPr>
        <w:t>）甲同学设计图</w:t>
      </w:r>
      <w:r>
        <w:rPr>
          <w:rFonts w:eastAsiaTheme="minorEastAsia"/>
          <w:szCs w:val="21"/>
        </w:rPr>
        <w:t>5</w:t>
      </w:r>
      <w:r>
        <w:rPr>
          <w:rFonts w:hAnsiTheme="minorEastAsia" w:eastAsiaTheme="minorEastAsia"/>
          <w:szCs w:val="21"/>
        </w:rPr>
        <w:t>所示装置进行测定。浓</w:t>
      </w:r>
      <w:r>
        <w:rPr>
          <w:rFonts w:eastAsiaTheme="minorEastAsia"/>
          <w:szCs w:val="21"/>
        </w:rPr>
        <w:t>NaOH</w:t>
      </w:r>
      <w:r>
        <w:rPr>
          <w:rFonts w:hAnsiTheme="minorEastAsia" w:eastAsiaTheme="minorEastAsia"/>
          <w:szCs w:val="21"/>
        </w:rPr>
        <w:t>溶液的作用是</w:t>
      </w:r>
      <w:r>
        <w:rPr>
          <w:rFonts w:hAnsiTheme="minorEastAsia" w:eastAsiaTheme="minorEastAsia"/>
          <w:szCs w:val="21"/>
          <w:u w:val="single"/>
        </w:rPr>
        <w:t>　</w:t>
      </w:r>
      <w:r>
        <w:rPr>
          <w:rFonts w:eastAsiaTheme="minorEastAsia"/>
          <w:szCs w:val="21"/>
          <w:u w:val="single"/>
        </w:rPr>
        <w:t xml:space="preserve">        </w:t>
      </w:r>
      <w:r>
        <w:rPr>
          <w:rFonts w:hAnsiTheme="minorEastAsia" w:eastAsiaTheme="minorEastAsia"/>
          <w:szCs w:val="21"/>
          <w:u w:val="single"/>
        </w:rPr>
        <w:t>　</w:t>
      </w:r>
      <w:r>
        <w:rPr>
          <w:rFonts w:hAnsiTheme="minorEastAsia" w:eastAsiaTheme="minorEastAsia"/>
          <w:szCs w:val="21"/>
        </w:rPr>
        <w:t>（用化学方程式表示）。</w:t>
      </w:r>
    </w:p>
    <w:p>
      <w:pPr>
        <w:spacing w:line="360" w:lineRule="auto"/>
        <w:ind w:left="273" w:leftChars="130"/>
        <w:textAlignment w:val="center"/>
        <w:rPr>
          <w:rFonts w:eastAsiaTheme="minorEastAsia"/>
          <w:szCs w:val="21"/>
        </w:rPr>
      </w:pPr>
      <w:r>
        <w:rPr>
          <w:rFonts w:hAnsiTheme="minorEastAsia" w:eastAsiaTheme="minorEastAsia"/>
          <w:szCs w:val="21"/>
        </w:rPr>
        <w:t>（</w:t>
      </w:r>
      <w:r>
        <w:rPr>
          <w:rFonts w:eastAsiaTheme="minorEastAsia"/>
          <w:szCs w:val="21"/>
        </w:rPr>
        <w:t>6</w:t>
      </w:r>
      <w:r>
        <w:rPr>
          <w:rFonts w:hAnsiTheme="minorEastAsia" w:eastAsiaTheme="minorEastAsia"/>
          <w:szCs w:val="21"/>
        </w:rPr>
        <w:t>）乙同学提出，仅利用图</w:t>
      </w:r>
      <w:r>
        <w:rPr>
          <w:rFonts w:eastAsiaTheme="minorEastAsia"/>
          <w:szCs w:val="21"/>
        </w:rPr>
        <w:t>6</w:t>
      </w:r>
      <w:r>
        <w:rPr>
          <w:rFonts w:hAnsiTheme="minorEastAsia" w:eastAsiaTheme="minorEastAsia"/>
          <w:szCs w:val="21"/>
        </w:rPr>
        <w:t>所示装置，在不添加其他试剂的前提下，也能测得集气瓶中二氧化碳的体积分数。为达到实验目的，操作方法是</w:t>
      </w:r>
      <w:r>
        <w:rPr>
          <w:rFonts w:hAnsiTheme="minorEastAsia" w:eastAsiaTheme="minorEastAsia"/>
          <w:szCs w:val="21"/>
          <w:u w:val="single"/>
        </w:rPr>
        <w:t>　</w:t>
      </w:r>
      <w:r>
        <w:rPr>
          <w:rFonts w:eastAsiaTheme="minorEastAsia"/>
          <w:szCs w:val="21"/>
          <w:u w:val="single"/>
        </w:rPr>
        <w:t xml:space="preserve">        </w:t>
      </w:r>
      <w:r>
        <w:rPr>
          <w:rFonts w:hAnsiTheme="minorEastAsia" w:eastAsiaTheme="minorEastAsia"/>
          <w:szCs w:val="21"/>
        </w:rPr>
        <w:t>。</w:t>
      </w:r>
    </w:p>
    <w:p>
      <w:pPr>
        <w:spacing w:line="360" w:lineRule="auto"/>
        <w:ind w:left="273" w:leftChars="130"/>
        <w:textAlignment w:val="center"/>
        <w:rPr>
          <w:rFonts w:hAnsiTheme="minorEastAsia" w:eastAsiaTheme="minorEastAsia"/>
          <w:color w:val="FF0000"/>
          <w:szCs w:val="21"/>
        </w:rPr>
      </w:pPr>
      <w:r>
        <w:rPr>
          <w:rFonts w:hint="eastAsia" w:hAnsiTheme="minorEastAsia" w:eastAsiaTheme="minorEastAsia"/>
          <w:color w:val="FF0000"/>
          <w:szCs w:val="21"/>
        </w:rPr>
        <w:t>【答案】</w:t>
      </w:r>
      <w:r>
        <w:rPr>
          <w:rFonts w:hAnsiTheme="minorEastAsia" w:eastAsiaTheme="minorEastAsia"/>
          <w:color w:val="FF0000"/>
          <w:szCs w:val="21"/>
        </w:rPr>
        <w:t>（</w:t>
      </w:r>
      <w:r>
        <w:rPr>
          <w:rFonts w:eastAsiaTheme="minorEastAsia"/>
          <w:color w:val="FF0000"/>
          <w:szCs w:val="21"/>
        </w:rPr>
        <w:t>1</w:t>
      </w:r>
      <w:r>
        <w:rPr>
          <w:rFonts w:hAnsiTheme="minorEastAsia" w:eastAsiaTheme="minorEastAsia"/>
          <w:color w:val="FF0000"/>
          <w:szCs w:val="21"/>
        </w:rPr>
        <w:t>）产生了大量的白烟；氧气被消耗，集气瓶内气体压强小于大气压。</w:t>
      </w:r>
    </w:p>
    <w:p>
      <w:pPr>
        <w:spacing w:line="360" w:lineRule="auto"/>
        <w:ind w:left="273" w:leftChars="130"/>
        <w:textAlignment w:val="center"/>
        <w:rPr>
          <w:rFonts w:hAnsiTheme="minorEastAsia" w:eastAsiaTheme="minorEastAsia"/>
          <w:color w:val="FF0000"/>
          <w:szCs w:val="21"/>
        </w:rPr>
      </w:pPr>
      <w:r>
        <w:rPr>
          <w:rFonts w:hAnsiTheme="minorEastAsia" w:eastAsiaTheme="minorEastAsia"/>
          <w:color w:val="FF0000"/>
          <w:szCs w:val="21"/>
        </w:rPr>
        <w:t>（</w:t>
      </w:r>
      <w:r>
        <w:rPr>
          <w:rFonts w:eastAsiaTheme="minorEastAsia"/>
          <w:color w:val="FF0000"/>
          <w:szCs w:val="21"/>
        </w:rPr>
        <w:t>2</w:t>
      </w:r>
      <w:r>
        <w:rPr>
          <w:rFonts w:hAnsiTheme="minorEastAsia" w:eastAsiaTheme="minorEastAsia"/>
          <w:color w:val="FF0000"/>
          <w:szCs w:val="21"/>
        </w:rPr>
        <w:t>）装置的气密性要良好。</w:t>
      </w:r>
    </w:p>
    <w:p>
      <w:pPr>
        <w:spacing w:line="360" w:lineRule="auto"/>
        <w:ind w:left="273" w:leftChars="130"/>
        <w:textAlignment w:val="center"/>
        <w:rPr>
          <w:rFonts w:hAnsiTheme="minorEastAsia" w:eastAsiaTheme="minorEastAsia"/>
          <w:color w:val="FF0000"/>
          <w:szCs w:val="21"/>
        </w:rPr>
      </w:pPr>
      <w:r>
        <w:rPr>
          <w:rFonts w:hAnsiTheme="minorEastAsia" w:eastAsiaTheme="minorEastAsia"/>
          <w:color w:val="FF0000"/>
          <w:szCs w:val="21"/>
        </w:rPr>
        <w:t>（</w:t>
      </w:r>
      <w:r>
        <w:rPr>
          <w:rFonts w:eastAsiaTheme="minorEastAsia"/>
          <w:color w:val="FF0000"/>
          <w:szCs w:val="21"/>
        </w:rPr>
        <w:t>3</w:t>
      </w:r>
      <w:r>
        <w:rPr>
          <w:rFonts w:hAnsiTheme="minorEastAsia" w:eastAsiaTheme="minorEastAsia"/>
          <w:color w:val="FF0000"/>
          <w:szCs w:val="21"/>
        </w:rPr>
        <w:t>）实验</w:t>
      </w:r>
      <w:r>
        <w:rPr>
          <w:rFonts w:eastAsiaTheme="minorEastAsia"/>
          <w:color w:val="FF0000"/>
          <w:szCs w:val="21"/>
        </w:rPr>
        <w:t>2</w:t>
      </w:r>
      <w:r>
        <w:rPr>
          <w:rFonts w:hAnsiTheme="minorEastAsia" w:eastAsiaTheme="minorEastAsia"/>
          <w:color w:val="FF0000"/>
          <w:szCs w:val="21"/>
        </w:rPr>
        <w:t>；反应后，实验</w:t>
      </w:r>
      <w:r>
        <w:rPr>
          <w:rFonts w:eastAsiaTheme="minorEastAsia"/>
          <w:color w:val="FF0000"/>
          <w:szCs w:val="21"/>
        </w:rPr>
        <w:t>1</w:t>
      </w:r>
      <w:r>
        <w:rPr>
          <w:rFonts w:hAnsiTheme="minorEastAsia" w:eastAsiaTheme="minorEastAsia"/>
          <w:color w:val="FF0000"/>
          <w:szCs w:val="21"/>
        </w:rPr>
        <w:t>集气瓶内剩余氧气的体积分是</w:t>
      </w:r>
      <w:r>
        <w:rPr>
          <w:rFonts w:eastAsiaTheme="minorEastAsia"/>
          <w:color w:val="FF0000"/>
          <w:szCs w:val="21"/>
        </w:rPr>
        <w:t>8.6%</w:t>
      </w:r>
      <w:r>
        <w:rPr>
          <w:rFonts w:hAnsiTheme="minorEastAsia" w:eastAsiaTheme="minorEastAsia"/>
          <w:color w:val="FF0000"/>
          <w:szCs w:val="21"/>
        </w:rPr>
        <w:t>，实验</w:t>
      </w:r>
      <w:r>
        <w:rPr>
          <w:rFonts w:eastAsiaTheme="minorEastAsia"/>
          <w:color w:val="FF0000"/>
          <w:szCs w:val="21"/>
        </w:rPr>
        <w:t>2</w:t>
      </w:r>
      <w:r>
        <w:rPr>
          <w:rFonts w:hAnsiTheme="minorEastAsia" w:eastAsiaTheme="minorEastAsia"/>
          <w:color w:val="FF0000"/>
          <w:szCs w:val="21"/>
        </w:rPr>
        <w:t>集气瓶内氧气几乎要耗尽。</w:t>
      </w:r>
    </w:p>
    <w:p>
      <w:pPr>
        <w:spacing w:line="360" w:lineRule="auto"/>
        <w:ind w:left="273" w:leftChars="130"/>
        <w:textAlignment w:val="center"/>
        <w:rPr>
          <w:rFonts w:hAnsiTheme="minorEastAsia" w:eastAsiaTheme="minorEastAsia"/>
          <w:color w:val="FF0000"/>
          <w:szCs w:val="21"/>
        </w:rPr>
      </w:pPr>
      <w:r>
        <w:rPr>
          <w:rFonts w:hAnsiTheme="minorEastAsia" w:eastAsiaTheme="minorEastAsia"/>
          <w:color w:val="FF0000"/>
          <w:szCs w:val="21"/>
        </w:rPr>
        <w:t>（</w:t>
      </w:r>
      <w:r>
        <w:rPr>
          <w:rFonts w:eastAsiaTheme="minorEastAsia"/>
          <w:color w:val="FF0000"/>
          <w:szCs w:val="21"/>
        </w:rPr>
        <w:t>4</w:t>
      </w:r>
      <w:r>
        <w:rPr>
          <w:rFonts w:hAnsiTheme="minorEastAsia" w:eastAsiaTheme="minorEastAsia"/>
          <w:color w:val="FF0000"/>
          <w:szCs w:val="21"/>
        </w:rPr>
        <w:t>）能够和氧气反应，生成物不是气体；</w:t>
      </w:r>
    </w:p>
    <w:p>
      <w:pPr>
        <w:spacing w:line="360" w:lineRule="auto"/>
        <w:ind w:left="273" w:leftChars="130"/>
        <w:textAlignment w:val="center"/>
        <w:rPr>
          <w:rFonts w:hAnsiTheme="minorEastAsia" w:eastAsiaTheme="minorEastAsia"/>
          <w:color w:val="FF0000"/>
          <w:szCs w:val="21"/>
        </w:rPr>
      </w:pPr>
      <w:r>
        <w:rPr>
          <w:rFonts w:hAnsiTheme="minorEastAsia" w:eastAsiaTheme="minorEastAsia"/>
          <w:color w:val="FF0000"/>
          <w:szCs w:val="21"/>
        </w:rPr>
        <w:t>（</w:t>
      </w:r>
      <w:r>
        <w:rPr>
          <w:rFonts w:eastAsiaTheme="minorEastAsia"/>
          <w:color w:val="FF0000"/>
          <w:szCs w:val="21"/>
        </w:rPr>
        <w:t>5</w:t>
      </w:r>
      <w:r>
        <w:rPr>
          <w:rFonts w:hAnsiTheme="minorEastAsia" w:eastAsiaTheme="minorEastAsia"/>
          <w:color w:val="FF0000"/>
          <w:szCs w:val="21"/>
        </w:rPr>
        <w:t>）</w:t>
      </w:r>
      <w:r>
        <w:rPr>
          <w:rFonts w:eastAsiaTheme="minorEastAsia"/>
          <w:color w:val="FF0000"/>
          <w:szCs w:val="21"/>
        </w:rPr>
        <w:t>2NaOH+CO</w:t>
      </w:r>
      <w:r>
        <w:rPr>
          <w:rFonts w:eastAsiaTheme="minorEastAsia"/>
          <w:color w:val="FF0000"/>
          <w:szCs w:val="21"/>
          <w:vertAlign w:val="subscript"/>
        </w:rPr>
        <w:t>2</w:t>
      </w:r>
      <w:r>
        <w:rPr>
          <w:rFonts w:hAnsiTheme="minorEastAsia" w:eastAsiaTheme="minorEastAsia"/>
          <w:color w:val="FF0000"/>
          <w:szCs w:val="21"/>
        </w:rPr>
        <w:t>＝</w:t>
      </w:r>
      <w:r>
        <w:rPr>
          <w:rFonts w:eastAsiaTheme="minorEastAsia"/>
          <w:color w:val="FF0000"/>
          <w:szCs w:val="21"/>
        </w:rPr>
        <w:t>Na</w:t>
      </w:r>
      <w:r>
        <w:rPr>
          <w:rFonts w:eastAsiaTheme="minorEastAsia"/>
          <w:color w:val="FF0000"/>
          <w:szCs w:val="21"/>
          <w:vertAlign w:val="subscript"/>
        </w:rPr>
        <w:t>2</w:t>
      </w:r>
      <w:r>
        <w:rPr>
          <w:rFonts w:eastAsiaTheme="minorEastAsia"/>
          <w:color w:val="FF0000"/>
          <w:szCs w:val="21"/>
        </w:rPr>
        <w:t>CO</w:t>
      </w:r>
      <w:r>
        <w:rPr>
          <w:rFonts w:eastAsiaTheme="minorEastAsia"/>
          <w:color w:val="FF0000"/>
          <w:szCs w:val="21"/>
          <w:vertAlign w:val="subscript"/>
        </w:rPr>
        <w:t>3</w:t>
      </w:r>
      <w:r>
        <w:rPr>
          <w:rFonts w:eastAsiaTheme="minorEastAsia"/>
          <w:color w:val="FF0000"/>
          <w:szCs w:val="21"/>
        </w:rPr>
        <w:t>+H</w:t>
      </w:r>
      <w:r>
        <w:rPr>
          <w:rFonts w:eastAsiaTheme="minorEastAsia"/>
          <w:color w:val="FF0000"/>
          <w:szCs w:val="21"/>
          <w:vertAlign w:val="subscript"/>
        </w:rPr>
        <w:t>2</w:t>
      </w:r>
      <w:r>
        <w:rPr>
          <w:rFonts w:eastAsiaTheme="minorEastAsia"/>
          <w:color w:val="FF0000"/>
          <w:szCs w:val="21"/>
        </w:rPr>
        <w:t>O</w:t>
      </w:r>
      <w:r>
        <w:rPr>
          <w:rFonts w:hAnsiTheme="minorEastAsia" w:eastAsiaTheme="minorEastAsia"/>
          <w:color w:val="FF0000"/>
          <w:szCs w:val="21"/>
        </w:rPr>
        <w:t>；</w:t>
      </w:r>
    </w:p>
    <w:p>
      <w:pPr>
        <w:spacing w:line="360" w:lineRule="auto"/>
        <w:ind w:left="273" w:leftChars="130"/>
        <w:textAlignment w:val="center"/>
        <w:rPr>
          <w:rFonts w:hAnsiTheme="minorEastAsia" w:eastAsiaTheme="minorEastAsia"/>
          <w:color w:val="FF0000"/>
          <w:szCs w:val="21"/>
        </w:rPr>
      </w:pPr>
      <w:r>
        <w:rPr>
          <w:rFonts w:hAnsiTheme="minorEastAsia" w:eastAsiaTheme="minorEastAsia"/>
          <w:color w:val="FF0000"/>
          <w:szCs w:val="21"/>
        </w:rPr>
        <w:t>（</w:t>
      </w:r>
      <w:r>
        <w:rPr>
          <w:rFonts w:eastAsiaTheme="minorEastAsia"/>
          <w:color w:val="FF0000"/>
          <w:szCs w:val="21"/>
        </w:rPr>
        <w:t>6</w:t>
      </w:r>
      <w:r>
        <w:rPr>
          <w:rFonts w:hAnsiTheme="minorEastAsia" w:eastAsiaTheme="minorEastAsia"/>
          <w:color w:val="FF0000"/>
          <w:szCs w:val="21"/>
        </w:rPr>
        <w:t>）用冰水冷却集气瓶，打开</w:t>
      </w:r>
      <w:r>
        <w:rPr>
          <w:rFonts w:eastAsiaTheme="minorEastAsia"/>
          <w:color w:val="FF0000"/>
          <w:szCs w:val="21"/>
        </w:rPr>
        <w:t>K</w:t>
      </w:r>
      <w:r>
        <w:rPr>
          <w:rFonts w:hAnsiTheme="minorEastAsia" w:eastAsiaTheme="minorEastAsia"/>
          <w:color w:val="FF0000"/>
          <w:szCs w:val="21"/>
        </w:rPr>
        <w:t>。</w:t>
      </w:r>
    </w:p>
    <w:p>
      <w:pPr>
        <w:spacing w:line="360" w:lineRule="auto"/>
        <w:ind w:left="273" w:leftChars="130"/>
        <w:textAlignment w:val="center"/>
        <w:rPr>
          <w:rFonts w:eastAsiaTheme="minorEastAsia"/>
          <w:color w:val="FF0000"/>
          <w:szCs w:val="21"/>
        </w:rPr>
      </w:pPr>
      <w:r>
        <w:rPr>
          <w:rFonts w:hAnsiTheme="minorEastAsia" w:eastAsiaTheme="minorEastAsia"/>
          <w:color w:val="FF0000"/>
          <w:szCs w:val="21"/>
        </w:rPr>
        <w:t>【解析】（</w:t>
      </w:r>
      <w:r>
        <w:rPr>
          <w:rFonts w:eastAsiaTheme="minorEastAsia"/>
          <w:color w:val="FF0000"/>
          <w:szCs w:val="21"/>
        </w:rPr>
        <w:t>1</w:t>
      </w:r>
      <w:r>
        <w:rPr>
          <w:rFonts w:hAnsiTheme="minorEastAsia" w:eastAsiaTheme="minorEastAsia"/>
          <w:color w:val="FF0000"/>
          <w:szCs w:val="21"/>
        </w:rPr>
        <w:t>）实验</w:t>
      </w:r>
      <w:r>
        <w:rPr>
          <w:rFonts w:eastAsiaTheme="minorEastAsia"/>
          <w:color w:val="FF0000"/>
          <w:szCs w:val="21"/>
        </w:rPr>
        <w:t>1</w:t>
      </w:r>
      <w:r>
        <w:rPr>
          <w:rFonts w:hAnsiTheme="minorEastAsia" w:eastAsiaTheme="minorEastAsia"/>
          <w:color w:val="FF0000"/>
          <w:szCs w:val="21"/>
        </w:rPr>
        <w:t>中，红磷燃烧的主要现象是：产生了大量的白烟等。红磷熄灭后，集气瓶冷却至室温，打开</w:t>
      </w:r>
      <w:r>
        <w:rPr>
          <w:rFonts w:eastAsiaTheme="minorEastAsia"/>
          <w:color w:val="FF0000"/>
          <w:szCs w:val="21"/>
        </w:rPr>
        <w:t>K</w:t>
      </w:r>
      <w:r>
        <w:rPr>
          <w:rFonts w:hAnsiTheme="minorEastAsia" w:eastAsiaTheme="minorEastAsia"/>
          <w:color w:val="FF0000"/>
          <w:szCs w:val="21"/>
        </w:rPr>
        <w:t>，水能倒吸入集气瓶的原因是：氧气被消耗，集气瓶内气体压强小于大气压。</w:t>
      </w:r>
    </w:p>
    <w:p>
      <w:pPr>
        <w:spacing w:line="360" w:lineRule="auto"/>
        <w:ind w:left="273" w:leftChars="130"/>
        <w:textAlignment w:val="center"/>
        <w:rPr>
          <w:rFonts w:eastAsiaTheme="minorEastAsia"/>
          <w:color w:val="FF0000"/>
          <w:szCs w:val="21"/>
        </w:rPr>
      </w:pPr>
      <w:r>
        <w:rPr>
          <w:rFonts w:hAnsiTheme="minorEastAsia" w:eastAsiaTheme="minorEastAsia"/>
          <w:color w:val="FF0000"/>
          <w:szCs w:val="21"/>
        </w:rPr>
        <w:t>（</w:t>
      </w:r>
      <w:r>
        <w:rPr>
          <w:rFonts w:eastAsiaTheme="minorEastAsia"/>
          <w:color w:val="FF0000"/>
          <w:szCs w:val="21"/>
        </w:rPr>
        <w:t>2</w:t>
      </w:r>
      <w:r>
        <w:rPr>
          <w:rFonts w:hAnsiTheme="minorEastAsia" w:eastAsiaTheme="minorEastAsia"/>
          <w:color w:val="FF0000"/>
          <w:szCs w:val="21"/>
        </w:rPr>
        <w:t>）为提高实验的准确性，以上两个实验都需要注意的事项是装置的气密性要良好等。</w:t>
      </w:r>
    </w:p>
    <w:p>
      <w:pPr>
        <w:spacing w:line="360" w:lineRule="auto"/>
        <w:ind w:left="273" w:leftChars="130"/>
        <w:textAlignment w:val="center"/>
        <w:rPr>
          <w:rFonts w:eastAsiaTheme="minorEastAsia"/>
          <w:color w:val="FF0000"/>
          <w:szCs w:val="21"/>
        </w:rPr>
      </w:pPr>
      <w:r>
        <w:rPr>
          <w:rFonts w:hAnsiTheme="minorEastAsia" w:eastAsiaTheme="minorEastAsia"/>
          <w:color w:val="FF0000"/>
          <w:szCs w:val="21"/>
        </w:rPr>
        <w:t>（</w:t>
      </w:r>
      <w:r>
        <w:rPr>
          <w:rFonts w:eastAsiaTheme="minorEastAsia"/>
          <w:color w:val="FF0000"/>
          <w:szCs w:val="21"/>
        </w:rPr>
        <w:t>3</w:t>
      </w:r>
      <w:r>
        <w:rPr>
          <w:rFonts w:hAnsiTheme="minorEastAsia" w:eastAsiaTheme="minorEastAsia"/>
          <w:color w:val="FF0000"/>
          <w:szCs w:val="21"/>
        </w:rPr>
        <w:t>）实验过程中，连接数字传感器，测得实验</w:t>
      </w:r>
      <w:r>
        <w:rPr>
          <w:rFonts w:eastAsiaTheme="minorEastAsia"/>
          <w:color w:val="FF0000"/>
          <w:szCs w:val="21"/>
        </w:rPr>
        <w:t>1</w:t>
      </w:r>
      <w:r>
        <w:rPr>
          <w:rFonts w:hAnsiTheme="minorEastAsia" w:eastAsiaTheme="minorEastAsia"/>
          <w:color w:val="FF0000"/>
          <w:szCs w:val="21"/>
        </w:rPr>
        <w:t>、实验</w:t>
      </w:r>
      <w:r>
        <w:rPr>
          <w:rFonts w:eastAsiaTheme="minorEastAsia"/>
          <w:color w:val="FF0000"/>
          <w:szCs w:val="21"/>
        </w:rPr>
        <w:t>2</w:t>
      </w:r>
      <w:r>
        <w:rPr>
          <w:rFonts w:hAnsiTheme="minorEastAsia" w:eastAsiaTheme="minorEastAsia"/>
          <w:color w:val="FF0000"/>
          <w:szCs w:val="21"/>
        </w:rPr>
        <w:t>中氧气的体积分数随时间变化的关系分别如图</w:t>
      </w:r>
      <w:r>
        <w:rPr>
          <w:rFonts w:eastAsiaTheme="minorEastAsia"/>
          <w:color w:val="FF0000"/>
          <w:szCs w:val="21"/>
        </w:rPr>
        <w:t>3</w:t>
      </w:r>
      <w:r>
        <w:rPr>
          <w:rFonts w:hAnsiTheme="minorEastAsia" w:eastAsiaTheme="minorEastAsia"/>
          <w:color w:val="FF0000"/>
          <w:szCs w:val="21"/>
        </w:rPr>
        <w:t>、图</w:t>
      </w:r>
      <w:r>
        <w:rPr>
          <w:rFonts w:eastAsiaTheme="minorEastAsia"/>
          <w:color w:val="FF0000"/>
          <w:szCs w:val="21"/>
        </w:rPr>
        <w:t>4</w:t>
      </w:r>
      <w:r>
        <w:rPr>
          <w:rFonts w:hAnsiTheme="minorEastAsia" w:eastAsiaTheme="minorEastAsia"/>
          <w:color w:val="FF0000"/>
          <w:szCs w:val="21"/>
        </w:rPr>
        <w:t>所示。依据图</w:t>
      </w:r>
      <w:r>
        <w:rPr>
          <w:rFonts w:eastAsiaTheme="minorEastAsia"/>
          <w:color w:val="FF0000"/>
          <w:szCs w:val="21"/>
        </w:rPr>
        <w:t>3</w:t>
      </w:r>
      <w:r>
        <w:rPr>
          <w:rFonts w:hAnsiTheme="minorEastAsia" w:eastAsiaTheme="minorEastAsia"/>
          <w:color w:val="FF0000"/>
          <w:szCs w:val="21"/>
        </w:rPr>
        <w:t>，图</w:t>
      </w:r>
      <w:r>
        <w:rPr>
          <w:rFonts w:eastAsiaTheme="minorEastAsia"/>
          <w:color w:val="FF0000"/>
          <w:szCs w:val="21"/>
        </w:rPr>
        <w:t>4</w:t>
      </w:r>
      <w:r>
        <w:rPr>
          <w:rFonts w:hAnsiTheme="minorEastAsia" w:eastAsiaTheme="minorEastAsia"/>
          <w:color w:val="FF0000"/>
          <w:szCs w:val="21"/>
        </w:rPr>
        <w:t>信息可知，实验</w:t>
      </w:r>
      <w:r>
        <w:rPr>
          <w:rFonts w:eastAsiaTheme="minorEastAsia"/>
          <w:color w:val="FF0000"/>
          <w:szCs w:val="21"/>
        </w:rPr>
        <w:t>2</w:t>
      </w:r>
      <w:r>
        <w:rPr>
          <w:rFonts w:hAnsiTheme="minorEastAsia" w:eastAsiaTheme="minorEastAsia"/>
          <w:color w:val="FF0000"/>
          <w:szCs w:val="21"/>
        </w:rPr>
        <w:t>测定方法更准确，判断依据是：反应后，实验</w:t>
      </w:r>
      <w:r>
        <w:rPr>
          <w:rFonts w:eastAsiaTheme="minorEastAsia"/>
          <w:color w:val="FF0000"/>
          <w:szCs w:val="21"/>
        </w:rPr>
        <w:t>1</w:t>
      </w:r>
      <w:r>
        <w:rPr>
          <w:rFonts w:hAnsiTheme="minorEastAsia" w:eastAsiaTheme="minorEastAsia"/>
          <w:color w:val="FF0000"/>
          <w:szCs w:val="21"/>
        </w:rPr>
        <w:t>集气瓶内剩余氧气的体积分是</w:t>
      </w:r>
      <w:r>
        <w:rPr>
          <w:rFonts w:eastAsiaTheme="minorEastAsia"/>
          <w:color w:val="FF0000"/>
          <w:szCs w:val="21"/>
        </w:rPr>
        <w:t>8.6%</w:t>
      </w:r>
      <w:r>
        <w:rPr>
          <w:rFonts w:hAnsiTheme="minorEastAsia" w:eastAsiaTheme="minorEastAsia"/>
          <w:color w:val="FF0000"/>
          <w:szCs w:val="21"/>
        </w:rPr>
        <w:t>，实验</w:t>
      </w:r>
      <w:r>
        <w:rPr>
          <w:rFonts w:eastAsiaTheme="minorEastAsia"/>
          <w:color w:val="FF0000"/>
          <w:szCs w:val="21"/>
        </w:rPr>
        <w:t>2</w:t>
      </w:r>
      <w:r>
        <w:rPr>
          <w:rFonts w:hAnsiTheme="minorEastAsia" w:eastAsiaTheme="minorEastAsia"/>
          <w:color w:val="FF0000"/>
          <w:szCs w:val="21"/>
        </w:rPr>
        <w:t>集气瓶内氧气几乎要耗尽。</w:t>
      </w:r>
    </w:p>
    <w:p>
      <w:pPr>
        <w:spacing w:line="360" w:lineRule="auto"/>
        <w:ind w:left="273" w:leftChars="130"/>
        <w:textAlignment w:val="center"/>
        <w:rPr>
          <w:rFonts w:eastAsiaTheme="minorEastAsia"/>
          <w:color w:val="FF0000"/>
          <w:szCs w:val="21"/>
        </w:rPr>
      </w:pPr>
      <w:r>
        <w:rPr>
          <w:rFonts w:hAnsiTheme="minorEastAsia" w:eastAsiaTheme="minorEastAsia"/>
          <w:color w:val="FF0000"/>
          <w:szCs w:val="21"/>
        </w:rPr>
        <w:t>（</w:t>
      </w:r>
      <w:r>
        <w:rPr>
          <w:rFonts w:eastAsiaTheme="minorEastAsia"/>
          <w:color w:val="FF0000"/>
          <w:szCs w:val="21"/>
        </w:rPr>
        <w:t>4</w:t>
      </w:r>
      <w:r>
        <w:rPr>
          <w:rFonts w:hAnsiTheme="minorEastAsia" w:eastAsiaTheme="minorEastAsia"/>
          <w:color w:val="FF0000"/>
          <w:szCs w:val="21"/>
        </w:rPr>
        <w:t>）用图</w:t>
      </w:r>
      <w:r>
        <w:rPr>
          <w:rFonts w:eastAsiaTheme="minorEastAsia"/>
          <w:color w:val="FF0000"/>
          <w:szCs w:val="21"/>
        </w:rPr>
        <w:t>1</w:t>
      </w:r>
      <w:r>
        <w:rPr>
          <w:rFonts w:hAnsiTheme="minorEastAsia" w:eastAsiaTheme="minorEastAsia"/>
          <w:color w:val="FF0000"/>
          <w:szCs w:val="21"/>
        </w:rPr>
        <w:t>或图</w:t>
      </w:r>
      <w:r>
        <w:rPr>
          <w:rFonts w:eastAsiaTheme="minorEastAsia"/>
          <w:color w:val="FF0000"/>
          <w:szCs w:val="21"/>
        </w:rPr>
        <w:t>2</w:t>
      </w:r>
      <w:r>
        <w:rPr>
          <w:rFonts w:hAnsiTheme="minorEastAsia" w:eastAsiaTheme="minorEastAsia"/>
          <w:color w:val="FF0000"/>
          <w:szCs w:val="21"/>
        </w:rPr>
        <w:t>装置测定空气中氧气的体积分数，该替代物应满足的条件是能够和氧气反应，生成物不是气体；</w:t>
      </w:r>
    </w:p>
    <w:p>
      <w:pPr>
        <w:spacing w:line="360" w:lineRule="auto"/>
        <w:ind w:left="273" w:leftChars="130"/>
        <w:textAlignment w:val="center"/>
        <w:rPr>
          <w:rFonts w:eastAsiaTheme="minorEastAsia"/>
          <w:color w:val="FF0000"/>
          <w:szCs w:val="21"/>
        </w:rPr>
      </w:pPr>
      <w:r>
        <w:rPr>
          <w:rFonts w:hAnsiTheme="minorEastAsia" w:eastAsiaTheme="minorEastAsia"/>
          <w:color w:val="FF0000"/>
          <w:szCs w:val="21"/>
        </w:rPr>
        <w:t>（</w:t>
      </w:r>
      <w:r>
        <w:rPr>
          <w:rFonts w:eastAsiaTheme="minorEastAsia"/>
          <w:color w:val="FF0000"/>
          <w:szCs w:val="21"/>
        </w:rPr>
        <w:t>5</w:t>
      </w:r>
      <w:r>
        <w:rPr>
          <w:rFonts w:hAnsiTheme="minorEastAsia" w:eastAsiaTheme="minorEastAsia"/>
          <w:color w:val="FF0000"/>
          <w:szCs w:val="21"/>
        </w:rPr>
        <w:t>）二氧化碳与氢氧化钠反应生成了碳酸钠和水，化学方程式是：</w:t>
      </w:r>
      <w:r>
        <w:rPr>
          <w:rFonts w:eastAsiaTheme="minorEastAsia"/>
          <w:color w:val="FF0000"/>
          <w:szCs w:val="21"/>
        </w:rPr>
        <w:t>2NaOH+CO</w:t>
      </w:r>
      <w:r>
        <w:rPr>
          <w:rFonts w:eastAsiaTheme="minorEastAsia"/>
          <w:color w:val="FF0000"/>
          <w:szCs w:val="21"/>
          <w:vertAlign w:val="subscript"/>
        </w:rPr>
        <w:t>2</w:t>
      </w:r>
      <w:r>
        <w:rPr>
          <w:rFonts w:hAnsiTheme="minorEastAsia" w:eastAsiaTheme="minorEastAsia"/>
          <w:color w:val="FF0000"/>
          <w:szCs w:val="21"/>
        </w:rPr>
        <w:t>＝</w:t>
      </w:r>
      <w:r>
        <w:rPr>
          <w:rFonts w:eastAsiaTheme="minorEastAsia"/>
          <w:color w:val="FF0000"/>
          <w:szCs w:val="21"/>
        </w:rPr>
        <w:t>Na</w:t>
      </w:r>
      <w:r>
        <w:rPr>
          <w:rFonts w:eastAsiaTheme="minorEastAsia"/>
          <w:color w:val="FF0000"/>
          <w:szCs w:val="21"/>
          <w:vertAlign w:val="subscript"/>
        </w:rPr>
        <w:t>2</w:t>
      </w:r>
      <w:r>
        <w:rPr>
          <w:rFonts w:eastAsiaTheme="minorEastAsia"/>
          <w:color w:val="FF0000"/>
          <w:szCs w:val="21"/>
        </w:rPr>
        <w:t>CO</w:t>
      </w:r>
      <w:r>
        <w:rPr>
          <w:rFonts w:eastAsiaTheme="minorEastAsia"/>
          <w:color w:val="FF0000"/>
          <w:szCs w:val="21"/>
          <w:vertAlign w:val="subscript"/>
        </w:rPr>
        <w:t>3</w:t>
      </w:r>
      <w:r>
        <w:rPr>
          <w:rFonts w:eastAsiaTheme="minorEastAsia"/>
          <w:color w:val="FF0000"/>
          <w:szCs w:val="21"/>
        </w:rPr>
        <w:t>+H</w:t>
      </w:r>
      <w:r>
        <w:rPr>
          <w:rFonts w:eastAsiaTheme="minorEastAsia"/>
          <w:color w:val="FF0000"/>
          <w:szCs w:val="21"/>
          <w:vertAlign w:val="subscript"/>
        </w:rPr>
        <w:t>2</w:t>
      </w:r>
      <w:r>
        <w:rPr>
          <w:rFonts w:eastAsiaTheme="minorEastAsia"/>
          <w:color w:val="FF0000"/>
          <w:szCs w:val="21"/>
        </w:rPr>
        <w:t>O</w:t>
      </w:r>
      <w:r>
        <w:rPr>
          <w:rFonts w:hAnsiTheme="minorEastAsia" w:eastAsiaTheme="minorEastAsia"/>
          <w:color w:val="FF0000"/>
          <w:szCs w:val="21"/>
        </w:rPr>
        <w:t>；</w:t>
      </w:r>
    </w:p>
    <w:p>
      <w:pPr>
        <w:spacing w:line="360" w:lineRule="auto"/>
        <w:ind w:left="273" w:leftChars="130"/>
        <w:textAlignment w:val="center"/>
        <w:rPr>
          <w:rFonts w:eastAsiaTheme="minorEastAsia"/>
          <w:color w:val="FF0000"/>
          <w:szCs w:val="21"/>
        </w:rPr>
      </w:pPr>
      <w:r>
        <w:rPr>
          <w:rFonts w:hAnsiTheme="minorEastAsia" w:eastAsiaTheme="minorEastAsia"/>
          <w:color w:val="FF0000"/>
          <w:szCs w:val="21"/>
        </w:rPr>
        <w:t>（</w:t>
      </w:r>
      <w:r>
        <w:rPr>
          <w:rFonts w:eastAsiaTheme="minorEastAsia"/>
          <w:color w:val="FF0000"/>
          <w:szCs w:val="21"/>
        </w:rPr>
        <w:t>6</w:t>
      </w:r>
      <w:r>
        <w:rPr>
          <w:rFonts w:hAnsiTheme="minorEastAsia" w:eastAsiaTheme="minorEastAsia"/>
          <w:color w:val="FF0000"/>
          <w:szCs w:val="21"/>
        </w:rPr>
        <w:t>）由于密封装置内气体的压强随温度的降低而减小，为达到实验目的，操作方法是用冰水冷却集气瓶，打开</w:t>
      </w:r>
      <w:r>
        <w:rPr>
          <w:rFonts w:eastAsiaTheme="minorEastAsia"/>
          <w:color w:val="FF0000"/>
          <w:szCs w:val="21"/>
        </w:rPr>
        <w:t>K</w:t>
      </w:r>
      <w:r>
        <w:rPr>
          <w:rFonts w:hAnsiTheme="minorEastAsia" w:eastAsiaTheme="minorEastAsia"/>
          <w:color w:val="FF0000"/>
          <w:szCs w:val="21"/>
        </w:rPr>
        <w:t>，瓶内为温度降低，压强减小，氢氧化钠溶液被吸入，吸收了二氧化碳，可以测定出集气瓶中二氧化碳的体积分数。</w:t>
      </w:r>
    </w:p>
    <w:p>
      <w:pPr>
        <w:widowControl/>
        <w:tabs>
          <w:tab w:val="left" w:pos="1871"/>
          <w:tab w:val="left" w:pos="3407"/>
          <w:tab w:val="left" w:pos="4949"/>
          <w:tab w:val="left" w:pos="6599"/>
        </w:tabs>
        <w:spacing w:line="360" w:lineRule="auto"/>
        <w:jc w:val="left"/>
        <w:textAlignment w:val="center"/>
        <w:rPr>
          <w:rFonts w:hAnsiTheme="minorEastAsia" w:eastAsiaTheme="minorEastAsia"/>
          <w:b/>
          <w:bCs/>
          <w:color w:val="4BACC6" w:themeColor="accent5"/>
          <w:kern w:val="0"/>
          <w:sz w:val="30"/>
          <w:szCs w:val="30"/>
        </w:rPr>
      </w:pPr>
      <w:r>
        <w:rPr>
          <w:rFonts w:hAnsiTheme="minorEastAsia" w:eastAsiaTheme="minorEastAsia"/>
          <w:b/>
          <w:bCs/>
          <w:color w:val="4BACC6" w:themeColor="accent5"/>
          <w:kern w:val="0"/>
          <w:sz w:val="30"/>
          <w:szCs w:val="30"/>
        </w:rPr>
        <w:drawing>
          <wp:inline distT="0" distB="0" distL="0" distR="0">
            <wp:extent cx="1778635" cy="438150"/>
            <wp:effectExtent l="19050" t="0" r="0" b="0"/>
            <wp:docPr id="16" name="图片 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4" descr="学科网(www.zxxk.com)--教育资源门户，提供试题试卷、教案、课件、教学论文、素材等各类教学资源库下载，还有大量丰富的教学资讯！"/>
                    <pic:cNvPicPr>
                      <a:picLocks noChangeAspect="1" noChangeArrowheads="1"/>
                    </pic:cNvPicPr>
                  </pic:nvPicPr>
                  <pic:blipFill>
                    <a:blip r:embed="rId7" cstate="print"/>
                    <a:stretch>
                      <a:fillRect/>
                    </a:stretch>
                  </pic:blipFill>
                  <pic:spPr>
                    <a:xfrm>
                      <a:off x="0" y="0"/>
                      <a:ext cx="1784227" cy="439450"/>
                    </a:xfrm>
                    <a:prstGeom prst="rect">
                      <a:avLst/>
                    </a:prstGeom>
                    <a:noFill/>
                    <a:ln w="9525">
                      <a:noFill/>
                      <a:miter lim="800000"/>
                      <a:headEnd/>
                      <a:tailEnd/>
                    </a:ln>
                  </pic:spPr>
                </pic:pic>
              </a:graphicData>
            </a:graphic>
          </wp:inline>
        </w:drawing>
      </w:r>
    </w:p>
    <w:p>
      <w:pPr>
        <w:widowControl/>
        <w:tabs>
          <w:tab w:val="left" w:pos="1871"/>
          <w:tab w:val="left" w:pos="3407"/>
          <w:tab w:val="left" w:pos="4949"/>
          <w:tab w:val="left" w:pos="6599"/>
        </w:tabs>
        <w:spacing w:line="360" w:lineRule="auto"/>
        <w:jc w:val="left"/>
        <w:textAlignment w:val="center"/>
        <w:rPr>
          <w:rFonts w:eastAsiaTheme="minorEastAsia"/>
          <w:b/>
          <w:bCs/>
          <w:color w:val="4BACC6" w:themeColor="accent5"/>
          <w:kern w:val="0"/>
          <w:sz w:val="30"/>
          <w:szCs w:val="30"/>
        </w:rPr>
      </w:pPr>
      <w:r>
        <w:rPr>
          <w:rFonts w:hAnsiTheme="minorEastAsia" w:eastAsiaTheme="minorEastAsia"/>
          <w:b/>
          <w:bCs/>
          <w:color w:val="4BACC6" w:themeColor="accent5"/>
          <w:kern w:val="0"/>
          <w:sz w:val="30"/>
          <w:szCs w:val="30"/>
        </w:rPr>
        <w:t>重点突破</w:t>
      </w:r>
      <w:r>
        <w:rPr>
          <w:rFonts w:eastAsiaTheme="minorEastAsia"/>
          <w:b/>
          <w:bCs/>
          <w:color w:val="4BACC6" w:themeColor="accent5"/>
          <w:kern w:val="0"/>
          <w:sz w:val="30"/>
          <w:szCs w:val="30"/>
        </w:rPr>
        <w:drawing>
          <wp:inline distT="0" distB="0" distL="0" distR="0">
            <wp:extent cx="363855" cy="381000"/>
            <wp:effectExtent l="19050" t="0" r="0" b="0"/>
            <wp:docPr id="14" name="图片 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5" descr="学科网(www.zxxk.com)--教育资源门户，提供试题试卷、教案、课件、教学论文、素材等各类教学资源库下载，还有大量丰富的教学资讯！"/>
                    <pic:cNvPicPr>
                      <a:picLocks noChangeAspect="1"/>
                    </pic:cNvPicPr>
                  </pic:nvPicPr>
                  <pic:blipFill>
                    <a:blip/>
                    <a:stretch>
                      <a:fillRect/>
                    </a:stretch>
                  </pic:blipFill>
                  <pic:spPr>
                    <a:xfrm>
                      <a:off x="0" y="0"/>
                      <a:ext cx="366110" cy="382752"/>
                    </a:xfrm>
                    <a:prstGeom prst="rect">
                      <a:avLst/>
                    </a:prstGeom>
                  </pic:spPr>
                </pic:pic>
              </a:graphicData>
            </a:graphic>
          </wp:inline>
        </w:drawing>
      </w:r>
      <w:r>
        <w:rPr>
          <w:rFonts w:eastAsiaTheme="minorEastAsia"/>
          <w:b/>
          <w:bCs/>
          <w:color w:val="4BACC6" w:themeColor="accent5"/>
          <w:kern w:val="0"/>
          <w:sz w:val="30"/>
          <w:szCs w:val="30"/>
        </w:rPr>
        <w:t xml:space="preserve">  </w:t>
      </w:r>
      <w:r>
        <w:rPr>
          <w:rFonts w:hint="eastAsia" w:hAnsiTheme="minorEastAsia" w:eastAsiaTheme="minorEastAsia"/>
          <w:b/>
          <w:bCs/>
          <w:color w:val="4BACC6" w:themeColor="accent5"/>
          <w:kern w:val="0"/>
          <w:sz w:val="30"/>
          <w:szCs w:val="30"/>
        </w:rPr>
        <w:t>氧气的制取</w:t>
      </w:r>
    </w:p>
    <w:p>
      <w:pPr>
        <w:widowControl/>
        <w:tabs>
          <w:tab w:val="left" w:pos="1871"/>
          <w:tab w:val="left" w:pos="3407"/>
          <w:tab w:val="left" w:pos="4949"/>
          <w:tab w:val="left" w:pos="6599"/>
        </w:tabs>
        <w:spacing w:line="360" w:lineRule="auto"/>
        <w:jc w:val="left"/>
        <w:textAlignment w:val="center"/>
        <w:rPr>
          <w:rFonts w:eastAsiaTheme="minorEastAsia"/>
          <w:color w:val="000000"/>
          <w:kern w:val="0"/>
          <w:szCs w:val="21"/>
        </w:rPr>
      </w:pPr>
      <w:r>
        <w:rPr>
          <w:rFonts w:eastAsiaTheme="minorEastAsia"/>
          <w:b/>
          <w:color w:val="000000"/>
          <w:kern w:val="0"/>
          <w:szCs w:val="21"/>
        </w:rPr>
        <w:t>1</w:t>
      </w:r>
      <w:r>
        <w:rPr>
          <w:rFonts w:hAnsiTheme="minorEastAsia" w:eastAsiaTheme="minorEastAsia"/>
          <w:b/>
          <w:color w:val="000000"/>
          <w:kern w:val="0"/>
          <w:szCs w:val="21"/>
        </w:rPr>
        <w:t>、氧气的工业制法</w:t>
      </w:r>
      <w:r>
        <w:rPr>
          <w:rFonts w:hAnsiTheme="minorEastAsia" w:eastAsiaTheme="minorEastAsia"/>
          <w:color w:val="000000"/>
          <w:kern w:val="0"/>
          <w:szCs w:val="21"/>
        </w:rPr>
        <w:t>：以空气为原料，根据液态氧和液态氮的</w:t>
      </w:r>
      <w:r>
        <w:rPr>
          <w:rFonts w:hAnsiTheme="minorEastAsia" w:eastAsiaTheme="minorEastAsia"/>
          <w:color w:val="FF00FF"/>
          <w:kern w:val="0"/>
          <w:szCs w:val="21"/>
          <w:u w:val="single" w:color="000000"/>
        </w:rPr>
        <w:t>　沸点　</w:t>
      </w:r>
      <w:r>
        <w:rPr>
          <w:rFonts w:hAnsiTheme="minorEastAsia" w:eastAsiaTheme="minorEastAsia"/>
          <w:color w:val="000000"/>
          <w:kern w:val="0"/>
          <w:szCs w:val="21"/>
        </w:rPr>
        <w:t>不同，分离液态空气制取氧气，该过程发生的是</w:t>
      </w:r>
      <w:r>
        <w:rPr>
          <w:rFonts w:hAnsiTheme="minorEastAsia" w:eastAsiaTheme="minorEastAsia"/>
          <w:color w:val="FF00FF"/>
          <w:kern w:val="0"/>
          <w:szCs w:val="21"/>
          <w:u w:val="single" w:color="000000"/>
        </w:rPr>
        <w:t>　物理　</w:t>
      </w:r>
      <w:r>
        <w:rPr>
          <w:rFonts w:hAnsiTheme="minorEastAsia" w:eastAsiaTheme="minorEastAsia"/>
          <w:color w:val="000000"/>
          <w:kern w:val="0"/>
          <w:szCs w:val="21"/>
        </w:rPr>
        <w:t>变化。</w:t>
      </w:r>
      <w:r>
        <w:rPr>
          <w:rFonts w:eastAsiaTheme="minorEastAsia"/>
          <w:color w:val="000000"/>
          <w:kern w:val="0"/>
          <w:szCs w:val="21"/>
        </w:rPr>
        <w:t> </w:t>
      </w:r>
    </w:p>
    <w:p>
      <w:pPr>
        <w:widowControl/>
        <w:tabs>
          <w:tab w:val="left" w:pos="1871"/>
          <w:tab w:val="left" w:pos="3407"/>
          <w:tab w:val="left" w:pos="4949"/>
          <w:tab w:val="left" w:pos="6599"/>
        </w:tabs>
        <w:spacing w:line="360" w:lineRule="auto"/>
        <w:jc w:val="left"/>
        <w:textAlignment w:val="center"/>
        <w:rPr>
          <w:rFonts w:eastAsiaTheme="minorEastAsia"/>
          <w:b/>
          <w:color w:val="000000"/>
          <w:kern w:val="0"/>
          <w:szCs w:val="21"/>
        </w:rPr>
      </w:pPr>
      <w:r>
        <w:rPr>
          <w:rFonts w:eastAsiaTheme="minorEastAsia"/>
          <w:b/>
          <w:color w:val="000000"/>
          <w:kern w:val="0"/>
          <w:szCs w:val="21"/>
        </w:rPr>
        <w:t>2</w:t>
      </w:r>
      <w:r>
        <w:rPr>
          <w:rFonts w:hAnsiTheme="minorEastAsia" w:eastAsiaTheme="minorEastAsia"/>
          <w:b/>
          <w:color w:val="000000"/>
          <w:kern w:val="0"/>
          <w:szCs w:val="21"/>
        </w:rPr>
        <w:t>、氧气的实验室制取</w:t>
      </w:r>
    </w:p>
    <w:tbl>
      <w:tblPr>
        <w:tblStyle w:val="12"/>
        <w:tblW w:w="868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31"/>
        <w:gridCol w:w="1954"/>
        <w:gridCol w:w="2737"/>
        <w:gridCol w:w="27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jc w:val="center"/>
        </w:trPr>
        <w:tc>
          <w:tcPr>
            <w:tcW w:w="1231" w:type="dxa"/>
            <w:shd w:val="clear" w:color="auto" w:fill="E37067"/>
            <w:tcMar>
              <w:left w:w="0" w:type="dxa"/>
              <w:right w:w="0" w:type="dxa"/>
            </w:tcMar>
            <w:vAlign w:val="center"/>
          </w:tcPr>
          <w:p>
            <w:pPr>
              <w:widowControl/>
              <w:tabs>
                <w:tab w:val="left" w:pos="1871"/>
                <w:tab w:val="left" w:pos="3407"/>
                <w:tab w:val="left" w:pos="4949"/>
                <w:tab w:val="left" w:pos="6599"/>
              </w:tabs>
              <w:spacing w:line="360" w:lineRule="auto"/>
              <w:jc w:val="center"/>
              <w:textAlignment w:val="center"/>
              <w:rPr>
                <w:rFonts w:eastAsiaTheme="minorEastAsia"/>
                <w:color w:val="000000"/>
                <w:kern w:val="0"/>
                <w:szCs w:val="21"/>
              </w:rPr>
            </w:pPr>
            <w:r>
              <w:rPr>
                <w:rFonts w:hAnsiTheme="minorEastAsia" w:eastAsiaTheme="minorEastAsia"/>
                <w:color w:val="000000"/>
                <w:kern w:val="0"/>
                <w:szCs w:val="21"/>
              </w:rPr>
              <w:t>药品</w:t>
            </w:r>
          </w:p>
        </w:tc>
        <w:tc>
          <w:tcPr>
            <w:tcW w:w="1954" w:type="dxa"/>
            <w:shd w:val="clear" w:color="auto" w:fill="E37067"/>
            <w:tcMar>
              <w:left w:w="0" w:type="dxa"/>
              <w:right w:w="0" w:type="dxa"/>
            </w:tcMar>
            <w:vAlign w:val="center"/>
          </w:tcPr>
          <w:p>
            <w:pPr>
              <w:widowControl/>
              <w:tabs>
                <w:tab w:val="left" w:pos="1871"/>
                <w:tab w:val="left" w:pos="3407"/>
                <w:tab w:val="left" w:pos="4949"/>
                <w:tab w:val="left" w:pos="6599"/>
              </w:tabs>
              <w:spacing w:line="360" w:lineRule="auto"/>
              <w:jc w:val="center"/>
              <w:textAlignment w:val="center"/>
              <w:rPr>
                <w:rFonts w:eastAsiaTheme="minorEastAsia"/>
                <w:color w:val="000000"/>
                <w:kern w:val="0"/>
                <w:szCs w:val="21"/>
              </w:rPr>
            </w:pPr>
            <w:r>
              <w:rPr>
                <w:rFonts w:hAnsiTheme="minorEastAsia" w:eastAsiaTheme="minorEastAsia"/>
                <w:color w:val="000000"/>
                <w:kern w:val="0"/>
                <w:szCs w:val="21"/>
              </w:rPr>
              <w:t>过氧化氢溶液</w:t>
            </w:r>
          </w:p>
          <w:p>
            <w:pPr>
              <w:widowControl/>
              <w:tabs>
                <w:tab w:val="left" w:pos="1871"/>
                <w:tab w:val="left" w:pos="3407"/>
                <w:tab w:val="left" w:pos="4949"/>
                <w:tab w:val="left" w:pos="6599"/>
              </w:tabs>
              <w:spacing w:line="360" w:lineRule="auto"/>
              <w:jc w:val="center"/>
              <w:textAlignment w:val="center"/>
              <w:rPr>
                <w:rFonts w:eastAsiaTheme="minorEastAsia"/>
                <w:color w:val="000000"/>
                <w:kern w:val="0"/>
                <w:szCs w:val="21"/>
              </w:rPr>
            </w:pPr>
            <w:r>
              <w:rPr>
                <w:rFonts w:hAnsiTheme="minorEastAsia" w:eastAsiaTheme="minorEastAsia"/>
                <w:color w:val="000000"/>
                <w:kern w:val="0"/>
                <w:szCs w:val="21"/>
              </w:rPr>
              <w:t>和二氧化锰</w:t>
            </w:r>
          </w:p>
        </w:tc>
        <w:tc>
          <w:tcPr>
            <w:tcW w:w="2737" w:type="dxa"/>
            <w:shd w:val="clear" w:color="auto" w:fill="E37067"/>
            <w:tcMar>
              <w:left w:w="0" w:type="dxa"/>
              <w:right w:w="0" w:type="dxa"/>
            </w:tcMar>
            <w:vAlign w:val="center"/>
          </w:tcPr>
          <w:p>
            <w:pPr>
              <w:widowControl/>
              <w:tabs>
                <w:tab w:val="left" w:pos="1871"/>
                <w:tab w:val="left" w:pos="3407"/>
                <w:tab w:val="left" w:pos="4949"/>
                <w:tab w:val="left" w:pos="6599"/>
              </w:tabs>
              <w:spacing w:line="360" w:lineRule="auto"/>
              <w:jc w:val="center"/>
              <w:textAlignment w:val="center"/>
              <w:rPr>
                <w:rFonts w:eastAsiaTheme="minorEastAsia"/>
                <w:color w:val="000000"/>
                <w:kern w:val="0"/>
                <w:szCs w:val="21"/>
              </w:rPr>
            </w:pPr>
            <w:r>
              <w:rPr>
                <w:rFonts w:hAnsiTheme="minorEastAsia" w:eastAsiaTheme="minorEastAsia"/>
                <w:color w:val="000000"/>
                <w:kern w:val="0"/>
                <w:szCs w:val="21"/>
              </w:rPr>
              <w:t>高锰酸钾</w:t>
            </w:r>
          </w:p>
        </w:tc>
        <w:tc>
          <w:tcPr>
            <w:tcW w:w="2758" w:type="dxa"/>
            <w:shd w:val="clear" w:color="auto" w:fill="E37067"/>
            <w:tcMar>
              <w:left w:w="0" w:type="dxa"/>
              <w:right w:w="0" w:type="dxa"/>
            </w:tcMar>
            <w:vAlign w:val="center"/>
          </w:tcPr>
          <w:p>
            <w:pPr>
              <w:widowControl/>
              <w:tabs>
                <w:tab w:val="left" w:pos="1871"/>
                <w:tab w:val="left" w:pos="3407"/>
                <w:tab w:val="left" w:pos="4949"/>
                <w:tab w:val="left" w:pos="6599"/>
              </w:tabs>
              <w:spacing w:line="360" w:lineRule="auto"/>
              <w:jc w:val="center"/>
              <w:textAlignment w:val="center"/>
              <w:rPr>
                <w:rFonts w:eastAsiaTheme="minorEastAsia"/>
                <w:color w:val="000000"/>
                <w:kern w:val="0"/>
                <w:szCs w:val="21"/>
              </w:rPr>
            </w:pPr>
            <w:r>
              <w:rPr>
                <w:rFonts w:hAnsiTheme="minorEastAsia" w:eastAsiaTheme="minorEastAsia"/>
                <w:color w:val="000000"/>
                <w:kern w:val="0"/>
                <w:szCs w:val="21"/>
              </w:rPr>
              <w:t>氯酸钾和</w:t>
            </w:r>
          </w:p>
          <w:p>
            <w:pPr>
              <w:widowControl/>
              <w:tabs>
                <w:tab w:val="left" w:pos="1871"/>
                <w:tab w:val="left" w:pos="3407"/>
                <w:tab w:val="left" w:pos="4949"/>
                <w:tab w:val="left" w:pos="6599"/>
              </w:tabs>
              <w:spacing w:line="360" w:lineRule="auto"/>
              <w:jc w:val="center"/>
              <w:textAlignment w:val="center"/>
              <w:rPr>
                <w:rFonts w:eastAsiaTheme="minorEastAsia"/>
                <w:color w:val="000000"/>
                <w:kern w:val="0"/>
                <w:szCs w:val="21"/>
              </w:rPr>
            </w:pPr>
            <w:r>
              <w:rPr>
                <w:rFonts w:hAnsiTheme="minorEastAsia" w:eastAsiaTheme="minorEastAsia"/>
                <w:color w:val="000000"/>
                <w:kern w:val="0"/>
                <w:szCs w:val="21"/>
              </w:rPr>
              <w:t>二氧化锰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51" w:hRule="atLeast"/>
          <w:jc w:val="center"/>
        </w:trPr>
        <w:tc>
          <w:tcPr>
            <w:tcW w:w="1231" w:type="dxa"/>
            <w:shd w:val="clear" w:color="auto" w:fill="FFFFFF"/>
            <w:tcMar>
              <w:left w:w="0" w:type="dxa"/>
              <w:right w:w="0" w:type="dxa"/>
            </w:tcMar>
            <w:vAlign w:val="center"/>
          </w:tcPr>
          <w:p>
            <w:pPr>
              <w:widowControl/>
              <w:tabs>
                <w:tab w:val="left" w:pos="1871"/>
                <w:tab w:val="left" w:pos="3407"/>
                <w:tab w:val="left" w:pos="4949"/>
                <w:tab w:val="left" w:pos="6599"/>
              </w:tabs>
              <w:spacing w:line="360" w:lineRule="auto"/>
              <w:jc w:val="center"/>
              <w:textAlignment w:val="center"/>
              <w:rPr>
                <w:rFonts w:eastAsiaTheme="minorEastAsia"/>
                <w:color w:val="000000"/>
                <w:kern w:val="0"/>
                <w:szCs w:val="21"/>
              </w:rPr>
            </w:pPr>
            <w:r>
              <w:rPr>
                <w:rFonts w:hAnsiTheme="minorEastAsia" w:eastAsiaTheme="minorEastAsia"/>
                <w:color w:val="000000"/>
                <w:kern w:val="0"/>
                <w:szCs w:val="21"/>
              </w:rPr>
              <w:t>反应原理</w:t>
            </w:r>
          </w:p>
        </w:tc>
        <w:tc>
          <w:tcPr>
            <w:tcW w:w="1954" w:type="dxa"/>
            <w:shd w:val="clear" w:color="auto" w:fill="FFFFFF"/>
            <w:tcMar>
              <w:left w:w="0" w:type="dxa"/>
              <w:right w:w="0" w:type="dxa"/>
            </w:tcMar>
            <w:vAlign w:val="center"/>
          </w:tcPr>
          <w:p>
            <w:pPr>
              <w:widowControl/>
              <w:tabs>
                <w:tab w:val="left" w:pos="1871"/>
                <w:tab w:val="left" w:pos="3407"/>
                <w:tab w:val="left" w:pos="4949"/>
                <w:tab w:val="left" w:pos="6599"/>
              </w:tabs>
              <w:spacing w:line="360" w:lineRule="auto"/>
              <w:jc w:val="center"/>
              <w:textAlignment w:val="center"/>
              <w:rPr>
                <w:rFonts w:eastAsiaTheme="minorEastAsia"/>
                <w:color w:val="000000"/>
                <w:kern w:val="0"/>
                <w:szCs w:val="21"/>
              </w:rPr>
            </w:pPr>
            <w:r>
              <w:rPr>
                <w:rFonts w:eastAsiaTheme="minorEastAsia"/>
                <w:color w:val="000000"/>
                <w:kern w:val="0"/>
                <w:szCs w:val="21"/>
              </w:rPr>
              <w:t>2H</w:t>
            </w:r>
            <w:r>
              <w:rPr>
                <w:rFonts w:eastAsiaTheme="minorEastAsia"/>
                <w:color w:val="000000"/>
                <w:kern w:val="0"/>
                <w:szCs w:val="21"/>
                <w:vertAlign w:val="subscript"/>
              </w:rPr>
              <w:t>2</w:t>
            </w:r>
            <w:r>
              <w:rPr>
                <w:rFonts w:eastAsiaTheme="minorEastAsia"/>
                <w:color w:val="000000"/>
                <w:kern w:val="0"/>
                <w:szCs w:val="21"/>
              </w:rPr>
              <w:t>O</w:t>
            </w:r>
            <w:r>
              <w:rPr>
                <w:rFonts w:eastAsiaTheme="minorEastAsia"/>
                <w:color w:val="000000"/>
                <w:kern w:val="0"/>
                <w:szCs w:val="21"/>
                <w:vertAlign w:val="subscript"/>
              </w:rPr>
              <w:t>2</w:t>
            </w:r>
            <w:r>
              <w:rPr>
                <w:rFonts w:eastAsiaTheme="minorEastAsia"/>
                <w:color w:val="000000"/>
                <w:kern w:val="0"/>
                <w:szCs w:val="21"/>
              </w:rPr>
              <w:drawing>
                <wp:inline distT="0" distB="0" distL="0" distR="0">
                  <wp:extent cx="377825" cy="200660"/>
                  <wp:effectExtent l="0" t="0" r="3175" b="2540"/>
                  <wp:docPr id="96" name="图片 9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 name="图片 96" descr="学科网(www.zxxk.com)--教育资源门户，提供试题试卷、教案、课件、教学论文、素材等各类教学资源库下载，还有大量丰富的教学资讯！"/>
                          <pic:cNvPicPr>
                            <a:picLocks noChangeAspect="1"/>
                          </pic:cNvPicPr>
                        </pic:nvPicPr>
                        <pic:blipFill>
                          <a:blip r:embed="rId35" cstate="print"/>
                          <a:stretch>
                            <a:fillRect/>
                          </a:stretch>
                        </pic:blipFill>
                        <pic:spPr>
                          <a:xfrm>
                            <a:off x="0" y="0"/>
                            <a:ext cx="378000" cy="201240"/>
                          </a:xfrm>
                          <a:prstGeom prst="rect">
                            <a:avLst/>
                          </a:prstGeom>
                        </pic:spPr>
                      </pic:pic>
                    </a:graphicData>
                  </a:graphic>
                </wp:inline>
              </w:drawing>
            </w:r>
            <w:r>
              <w:rPr>
                <w:rFonts w:eastAsiaTheme="minorEastAsia"/>
                <w:color w:val="000000"/>
                <w:kern w:val="0"/>
                <w:szCs w:val="21"/>
              </w:rPr>
              <w:t>2H</w:t>
            </w:r>
            <w:r>
              <w:rPr>
                <w:rFonts w:eastAsiaTheme="minorEastAsia"/>
                <w:color w:val="000000"/>
                <w:kern w:val="0"/>
                <w:szCs w:val="21"/>
                <w:vertAlign w:val="subscript"/>
              </w:rPr>
              <w:t>2</w:t>
            </w:r>
            <w:r>
              <w:rPr>
                <w:rFonts w:eastAsiaTheme="minorEastAsia"/>
                <w:color w:val="000000"/>
                <w:kern w:val="0"/>
                <w:szCs w:val="21"/>
              </w:rPr>
              <w:t>O+O</w:t>
            </w:r>
            <w:r>
              <w:rPr>
                <w:rFonts w:eastAsiaTheme="minorEastAsia"/>
                <w:color w:val="000000"/>
                <w:kern w:val="0"/>
                <w:szCs w:val="21"/>
                <w:vertAlign w:val="subscript"/>
              </w:rPr>
              <w:t>2</w:t>
            </w:r>
            <w:r>
              <w:rPr>
                <w:rFonts w:eastAsiaTheme="minorEastAsia"/>
                <w:color w:val="000000"/>
                <w:kern w:val="0"/>
                <w:szCs w:val="21"/>
              </w:rPr>
              <w:t>↑</w:t>
            </w:r>
          </w:p>
        </w:tc>
        <w:tc>
          <w:tcPr>
            <w:tcW w:w="2737" w:type="dxa"/>
            <w:shd w:val="clear" w:color="auto" w:fill="FFFFFF"/>
            <w:tcMar>
              <w:left w:w="0" w:type="dxa"/>
              <w:right w:w="0" w:type="dxa"/>
            </w:tcMar>
            <w:vAlign w:val="center"/>
          </w:tcPr>
          <w:p>
            <w:pPr>
              <w:widowControl/>
              <w:tabs>
                <w:tab w:val="left" w:pos="1871"/>
                <w:tab w:val="left" w:pos="3407"/>
                <w:tab w:val="left" w:pos="4949"/>
                <w:tab w:val="left" w:pos="6599"/>
              </w:tabs>
              <w:spacing w:line="360" w:lineRule="auto"/>
              <w:jc w:val="center"/>
              <w:textAlignment w:val="center"/>
              <w:rPr>
                <w:rFonts w:eastAsiaTheme="minorEastAsia"/>
                <w:color w:val="000000"/>
                <w:kern w:val="0"/>
                <w:szCs w:val="21"/>
              </w:rPr>
            </w:pPr>
            <w:r>
              <w:rPr>
                <w:rFonts w:eastAsiaTheme="minorEastAsia"/>
                <w:color w:val="000000"/>
                <w:kern w:val="0"/>
                <w:szCs w:val="21"/>
              </w:rPr>
              <w:t>2KMnO</w:t>
            </w:r>
            <w:r>
              <w:rPr>
                <w:rFonts w:eastAsiaTheme="minorEastAsia"/>
                <w:color w:val="000000"/>
                <w:kern w:val="0"/>
                <w:szCs w:val="21"/>
                <w:vertAlign w:val="subscript"/>
              </w:rPr>
              <w:t>4</w:t>
            </w:r>
            <w:r>
              <w:rPr>
                <w:rFonts w:eastAsiaTheme="minorEastAsia"/>
                <w:color w:val="000000"/>
                <w:kern w:val="0"/>
                <w:szCs w:val="21"/>
              </w:rPr>
              <w:drawing>
                <wp:inline distT="0" distB="0" distL="0" distR="0">
                  <wp:extent cx="219075" cy="197485"/>
                  <wp:effectExtent l="0" t="0" r="9525" b="5715"/>
                  <wp:docPr id="97" name="图片 9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 name="图片 97" descr="学科网(www.zxxk.com)--教育资源门户，提供试题试卷、教案、课件、教学论文、素材等各类教学资源库下载，还有大量丰富的教学资讯！"/>
                          <pic:cNvPicPr>
                            <a:picLocks noChangeAspect="1"/>
                          </pic:cNvPicPr>
                        </pic:nvPicPr>
                        <pic:blipFill>
                          <a:blip r:embed="rId36" cstate="print"/>
                          <a:stretch>
                            <a:fillRect/>
                          </a:stretch>
                        </pic:blipFill>
                        <pic:spPr>
                          <a:xfrm>
                            <a:off x="0" y="0"/>
                            <a:ext cx="219600" cy="198000"/>
                          </a:xfrm>
                          <a:prstGeom prst="rect">
                            <a:avLst/>
                          </a:prstGeom>
                        </pic:spPr>
                      </pic:pic>
                    </a:graphicData>
                  </a:graphic>
                </wp:inline>
              </w:drawing>
            </w:r>
            <w:r>
              <w:rPr>
                <w:rFonts w:eastAsiaTheme="minorEastAsia"/>
                <w:color w:val="000000"/>
                <w:kern w:val="0"/>
                <w:szCs w:val="21"/>
              </w:rPr>
              <w:t>K</w:t>
            </w:r>
            <w:r>
              <w:rPr>
                <w:rFonts w:eastAsiaTheme="minorEastAsia"/>
                <w:color w:val="000000"/>
                <w:kern w:val="0"/>
                <w:szCs w:val="21"/>
                <w:vertAlign w:val="subscript"/>
              </w:rPr>
              <w:t>2</w:t>
            </w:r>
            <w:r>
              <w:rPr>
                <w:rFonts w:eastAsiaTheme="minorEastAsia"/>
                <w:color w:val="000000"/>
                <w:kern w:val="0"/>
                <w:szCs w:val="21"/>
              </w:rPr>
              <w:t>MnO</w:t>
            </w:r>
            <w:r>
              <w:rPr>
                <w:rFonts w:eastAsiaTheme="minorEastAsia"/>
                <w:color w:val="000000"/>
                <w:kern w:val="0"/>
                <w:szCs w:val="21"/>
                <w:vertAlign w:val="subscript"/>
              </w:rPr>
              <w:t>4</w:t>
            </w:r>
            <w:r>
              <w:rPr>
                <w:rFonts w:eastAsiaTheme="minorEastAsia"/>
                <w:color w:val="000000"/>
                <w:kern w:val="0"/>
                <w:szCs w:val="21"/>
              </w:rPr>
              <w:t>+MnO</w:t>
            </w:r>
            <w:r>
              <w:rPr>
                <w:rFonts w:eastAsiaTheme="minorEastAsia"/>
                <w:color w:val="000000"/>
                <w:kern w:val="0"/>
                <w:szCs w:val="21"/>
                <w:vertAlign w:val="subscript"/>
              </w:rPr>
              <w:t>2</w:t>
            </w:r>
            <w:r>
              <w:rPr>
                <w:rFonts w:eastAsiaTheme="minorEastAsia"/>
                <w:color w:val="000000"/>
                <w:kern w:val="0"/>
                <w:szCs w:val="21"/>
              </w:rPr>
              <w:t>+O</w:t>
            </w:r>
            <w:r>
              <w:rPr>
                <w:rFonts w:eastAsiaTheme="minorEastAsia"/>
                <w:color w:val="000000"/>
                <w:kern w:val="0"/>
                <w:szCs w:val="21"/>
                <w:vertAlign w:val="subscript"/>
              </w:rPr>
              <w:t>2</w:t>
            </w:r>
            <w:r>
              <w:rPr>
                <w:rFonts w:eastAsiaTheme="minorEastAsia"/>
                <w:color w:val="000000"/>
                <w:kern w:val="0"/>
                <w:szCs w:val="21"/>
              </w:rPr>
              <w:t>↑</w:t>
            </w:r>
          </w:p>
        </w:tc>
        <w:tc>
          <w:tcPr>
            <w:tcW w:w="2758" w:type="dxa"/>
            <w:shd w:val="clear" w:color="auto" w:fill="FFFFFF"/>
            <w:tcMar>
              <w:left w:w="0" w:type="dxa"/>
              <w:right w:w="0" w:type="dxa"/>
            </w:tcMar>
            <w:vAlign w:val="center"/>
          </w:tcPr>
          <w:p>
            <w:pPr>
              <w:widowControl/>
              <w:tabs>
                <w:tab w:val="left" w:pos="1871"/>
                <w:tab w:val="left" w:pos="3407"/>
                <w:tab w:val="left" w:pos="4949"/>
                <w:tab w:val="left" w:pos="6599"/>
              </w:tabs>
              <w:spacing w:line="360" w:lineRule="auto"/>
              <w:jc w:val="center"/>
              <w:textAlignment w:val="center"/>
              <w:rPr>
                <w:rFonts w:eastAsiaTheme="minorEastAsia"/>
                <w:color w:val="000000"/>
                <w:kern w:val="0"/>
                <w:szCs w:val="21"/>
              </w:rPr>
            </w:pPr>
            <w:r>
              <w:rPr>
                <w:rFonts w:eastAsiaTheme="minorEastAsia"/>
                <w:color w:val="000000"/>
                <w:kern w:val="0"/>
                <w:szCs w:val="21"/>
              </w:rPr>
              <w:t>2KClO</w:t>
            </w:r>
            <w:r>
              <w:rPr>
                <w:rFonts w:eastAsiaTheme="minorEastAsia"/>
                <w:color w:val="000000"/>
                <w:kern w:val="0"/>
                <w:szCs w:val="21"/>
                <w:vertAlign w:val="subscript"/>
              </w:rPr>
              <w:t>3</w:t>
            </w:r>
            <w:r>
              <w:rPr>
                <w:rFonts w:eastAsiaTheme="minorEastAsia"/>
                <w:color w:val="000000"/>
                <w:kern w:val="0"/>
                <w:szCs w:val="21"/>
              </w:rPr>
              <w:drawing>
                <wp:inline distT="0" distB="0" distL="0" distR="0">
                  <wp:extent cx="377825" cy="274320"/>
                  <wp:effectExtent l="0" t="0" r="3175" b="5080"/>
                  <wp:docPr id="98" name="图片 9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 name="图片 98" descr="学科网(www.zxxk.com)--教育资源门户，提供试题试卷、教案、课件、教学论文、素材等各类教学资源库下载，还有大量丰富的教学资讯！"/>
                          <pic:cNvPicPr>
                            <a:picLocks noChangeAspect="1"/>
                          </pic:cNvPicPr>
                        </pic:nvPicPr>
                        <pic:blipFill>
                          <a:blip r:embed="rId37" cstate="print"/>
                          <a:stretch>
                            <a:fillRect/>
                          </a:stretch>
                        </pic:blipFill>
                        <pic:spPr>
                          <a:xfrm>
                            <a:off x="0" y="0"/>
                            <a:ext cx="378000" cy="274320"/>
                          </a:xfrm>
                          <a:prstGeom prst="rect">
                            <a:avLst/>
                          </a:prstGeom>
                        </pic:spPr>
                      </pic:pic>
                    </a:graphicData>
                  </a:graphic>
                </wp:inline>
              </w:drawing>
            </w:r>
            <w:r>
              <w:rPr>
                <w:rFonts w:eastAsiaTheme="minorEastAsia"/>
                <w:color w:val="000000"/>
                <w:kern w:val="0"/>
                <w:szCs w:val="21"/>
              </w:rPr>
              <w:t>2KCl+3O</w:t>
            </w:r>
            <w:r>
              <w:rPr>
                <w:rFonts w:eastAsiaTheme="minorEastAsia"/>
                <w:color w:val="000000"/>
                <w:kern w:val="0"/>
                <w:szCs w:val="21"/>
                <w:vertAlign w:val="subscript"/>
              </w:rPr>
              <w:t>2</w:t>
            </w:r>
            <w:r>
              <w:rPr>
                <w:rFonts w:eastAsiaTheme="minorEastAsia"/>
                <w:color w:val="000000"/>
                <w:kern w:val="0"/>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8" w:hRule="atLeast"/>
          <w:jc w:val="center"/>
        </w:trPr>
        <w:tc>
          <w:tcPr>
            <w:tcW w:w="1231" w:type="dxa"/>
            <w:shd w:val="clear" w:color="auto" w:fill="FFFFFF"/>
            <w:tcMar>
              <w:left w:w="0" w:type="dxa"/>
              <w:right w:w="0" w:type="dxa"/>
            </w:tcMar>
            <w:vAlign w:val="center"/>
          </w:tcPr>
          <w:p>
            <w:pPr>
              <w:widowControl/>
              <w:tabs>
                <w:tab w:val="left" w:pos="1871"/>
                <w:tab w:val="left" w:pos="3407"/>
                <w:tab w:val="left" w:pos="4949"/>
                <w:tab w:val="left" w:pos="6599"/>
              </w:tabs>
              <w:spacing w:line="360" w:lineRule="auto"/>
              <w:jc w:val="center"/>
              <w:textAlignment w:val="center"/>
              <w:rPr>
                <w:rFonts w:eastAsiaTheme="minorEastAsia"/>
                <w:color w:val="000000"/>
                <w:kern w:val="0"/>
                <w:szCs w:val="21"/>
              </w:rPr>
            </w:pPr>
            <w:r>
              <w:rPr>
                <w:rFonts w:hAnsiTheme="minorEastAsia" w:eastAsiaTheme="minorEastAsia"/>
                <w:color w:val="000000"/>
                <w:kern w:val="0"/>
                <w:szCs w:val="21"/>
              </w:rPr>
              <w:t>药品状态</w:t>
            </w:r>
          </w:p>
        </w:tc>
        <w:tc>
          <w:tcPr>
            <w:tcW w:w="1954" w:type="dxa"/>
            <w:shd w:val="clear" w:color="auto" w:fill="FFFFFF"/>
            <w:tcMar>
              <w:left w:w="0" w:type="dxa"/>
              <w:right w:w="0" w:type="dxa"/>
            </w:tcMar>
            <w:vAlign w:val="center"/>
          </w:tcPr>
          <w:p>
            <w:pPr>
              <w:widowControl/>
              <w:tabs>
                <w:tab w:val="left" w:pos="1871"/>
                <w:tab w:val="left" w:pos="3407"/>
                <w:tab w:val="left" w:pos="4949"/>
                <w:tab w:val="left" w:pos="6599"/>
              </w:tabs>
              <w:spacing w:line="360" w:lineRule="auto"/>
              <w:jc w:val="center"/>
              <w:textAlignment w:val="center"/>
              <w:rPr>
                <w:rFonts w:eastAsiaTheme="minorEastAsia"/>
                <w:color w:val="000000"/>
                <w:kern w:val="0"/>
                <w:szCs w:val="21"/>
              </w:rPr>
            </w:pPr>
            <w:r>
              <w:rPr>
                <w:rFonts w:hAnsiTheme="minorEastAsia" w:eastAsiaTheme="minorEastAsia"/>
                <w:color w:val="000000"/>
                <w:kern w:val="0"/>
                <w:szCs w:val="21"/>
              </w:rPr>
              <w:t>固体</w:t>
            </w:r>
            <w:r>
              <w:rPr>
                <w:rFonts w:eastAsiaTheme="minorEastAsia"/>
                <w:color w:val="000000"/>
                <w:kern w:val="0"/>
                <w:szCs w:val="21"/>
              </w:rPr>
              <w:t>+</w:t>
            </w:r>
            <w:r>
              <w:rPr>
                <w:rFonts w:hAnsiTheme="minorEastAsia" w:eastAsiaTheme="minorEastAsia"/>
                <w:color w:val="000000"/>
                <w:kern w:val="0"/>
                <w:szCs w:val="21"/>
              </w:rPr>
              <w:t>液体</w:t>
            </w:r>
          </w:p>
        </w:tc>
        <w:tc>
          <w:tcPr>
            <w:tcW w:w="2737" w:type="dxa"/>
            <w:shd w:val="clear" w:color="auto" w:fill="FFFFFF"/>
            <w:tcMar>
              <w:left w:w="0" w:type="dxa"/>
              <w:right w:w="0" w:type="dxa"/>
            </w:tcMar>
            <w:vAlign w:val="center"/>
          </w:tcPr>
          <w:p>
            <w:pPr>
              <w:widowControl/>
              <w:tabs>
                <w:tab w:val="left" w:pos="1871"/>
                <w:tab w:val="left" w:pos="3407"/>
                <w:tab w:val="left" w:pos="4949"/>
                <w:tab w:val="left" w:pos="6599"/>
              </w:tabs>
              <w:spacing w:line="360" w:lineRule="auto"/>
              <w:jc w:val="center"/>
              <w:textAlignment w:val="center"/>
              <w:rPr>
                <w:rFonts w:eastAsiaTheme="minorEastAsia"/>
                <w:color w:val="000000"/>
                <w:kern w:val="0"/>
                <w:szCs w:val="21"/>
              </w:rPr>
            </w:pPr>
            <w:r>
              <w:rPr>
                <w:rFonts w:hAnsiTheme="minorEastAsia" w:eastAsiaTheme="minorEastAsia"/>
                <w:color w:val="000000"/>
                <w:kern w:val="0"/>
                <w:szCs w:val="21"/>
              </w:rPr>
              <w:t>固体</w:t>
            </w:r>
          </w:p>
        </w:tc>
        <w:tc>
          <w:tcPr>
            <w:tcW w:w="2758" w:type="dxa"/>
            <w:shd w:val="clear" w:color="auto" w:fill="FFFFFF"/>
            <w:tcMar>
              <w:left w:w="0" w:type="dxa"/>
              <w:right w:w="0" w:type="dxa"/>
            </w:tcMar>
            <w:vAlign w:val="center"/>
          </w:tcPr>
          <w:p>
            <w:pPr>
              <w:widowControl/>
              <w:tabs>
                <w:tab w:val="left" w:pos="1871"/>
                <w:tab w:val="left" w:pos="3407"/>
                <w:tab w:val="left" w:pos="4949"/>
                <w:tab w:val="left" w:pos="6599"/>
              </w:tabs>
              <w:spacing w:line="360" w:lineRule="auto"/>
              <w:jc w:val="center"/>
              <w:textAlignment w:val="center"/>
              <w:rPr>
                <w:rFonts w:eastAsiaTheme="minorEastAsia"/>
                <w:color w:val="000000"/>
                <w:kern w:val="0"/>
                <w:szCs w:val="21"/>
              </w:rPr>
            </w:pPr>
            <w:r>
              <w:rPr>
                <w:rFonts w:hAnsiTheme="minorEastAsia" w:eastAsiaTheme="minorEastAsia"/>
                <w:color w:val="000000"/>
                <w:kern w:val="0"/>
                <w:szCs w:val="21"/>
              </w:rPr>
              <w:t>固体</w:t>
            </w:r>
            <w:r>
              <w:rPr>
                <w:rFonts w:eastAsiaTheme="minorEastAsia"/>
                <w:color w:val="000000"/>
                <w:kern w:val="0"/>
                <w:szCs w:val="21"/>
              </w:rPr>
              <w:t>+</w:t>
            </w:r>
            <w:r>
              <w:rPr>
                <w:rFonts w:hAnsiTheme="minorEastAsia" w:eastAsiaTheme="minorEastAsia"/>
                <w:color w:val="000000"/>
                <w:kern w:val="0"/>
                <w:szCs w:val="21"/>
              </w:rPr>
              <w:t>固体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8" w:hRule="atLeast"/>
          <w:jc w:val="center"/>
        </w:trPr>
        <w:tc>
          <w:tcPr>
            <w:tcW w:w="1231" w:type="dxa"/>
            <w:shd w:val="clear" w:color="auto" w:fill="FFFFFF"/>
            <w:tcMar>
              <w:left w:w="0" w:type="dxa"/>
              <w:right w:w="0" w:type="dxa"/>
            </w:tcMar>
            <w:vAlign w:val="center"/>
          </w:tcPr>
          <w:p>
            <w:pPr>
              <w:widowControl/>
              <w:tabs>
                <w:tab w:val="left" w:pos="1871"/>
                <w:tab w:val="left" w:pos="3407"/>
                <w:tab w:val="left" w:pos="4949"/>
                <w:tab w:val="left" w:pos="6599"/>
              </w:tabs>
              <w:spacing w:line="360" w:lineRule="auto"/>
              <w:jc w:val="center"/>
              <w:textAlignment w:val="center"/>
              <w:rPr>
                <w:rFonts w:eastAsiaTheme="minorEastAsia"/>
                <w:color w:val="000000"/>
                <w:kern w:val="0"/>
                <w:szCs w:val="21"/>
              </w:rPr>
            </w:pPr>
            <w:r>
              <w:rPr>
                <w:rFonts w:hAnsiTheme="minorEastAsia" w:eastAsiaTheme="minorEastAsia"/>
                <w:color w:val="000000"/>
                <w:kern w:val="0"/>
                <w:szCs w:val="21"/>
              </w:rPr>
              <w:t>反应</w:t>
            </w:r>
          </w:p>
          <w:p>
            <w:pPr>
              <w:widowControl/>
              <w:tabs>
                <w:tab w:val="left" w:pos="1871"/>
                <w:tab w:val="left" w:pos="3407"/>
                <w:tab w:val="left" w:pos="4949"/>
                <w:tab w:val="left" w:pos="6599"/>
              </w:tabs>
              <w:spacing w:line="360" w:lineRule="auto"/>
              <w:jc w:val="center"/>
              <w:textAlignment w:val="center"/>
              <w:rPr>
                <w:rFonts w:eastAsiaTheme="minorEastAsia"/>
                <w:color w:val="000000"/>
                <w:kern w:val="0"/>
                <w:szCs w:val="21"/>
              </w:rPr>
            </w:pPr>
            <w:r>
              <w:rPr>
                <w:rFonts w:hAnsiTheme="minorEastAsia" w:eastAsiaTheme="minorEastAsia"/>
                <w:color w:val="000000"/>
                <w:kern w:val="0"/>
                <w:szCs w:val="21"/>
              </w:rPr>
              <w:t>条件</w:t>
            </w:r>
          </w:p>
        </w:tc>
        <w:tc>
          <w:tcPr>
            <w:tcW w:w="1954" w:type="dxa"/>
            <w:shd w:val="clear" w:color="auto" w:fill="FFFFFF"/>
            <w:tcMar>
              <w:left w:w="0" w:type="dxa"/>
              <w:right w:w="0" w:type="dxa"/>
            </w:tcMar>
            <w:vAlign w:val="center"/>
          </w:tcPr>
          <w:p>
            <w:pPr>
              <w:widowControl/>
              <w:tabs>
                <w:tab w:val="left" w:pos="1871"/>
                <w:tab w:val="left" w:pos="3407"/>
                <w:tab w:val="left" w:pos="4949"/>
                <w:tab w:val="left" w:pos="6599"/>
              </w:tabs>
              <w:spacing w:line="360" w:lineRule="auto"/>
              <w:jc w:val="center"/>
              <w:textAlignment w:val="center"/>
              <w:rPr>
                <w:rFonts w:eastAsiaTheme="minorEastAsia"/>
                <w:color w:val="000000"/>
                <w:kern w:val="0"/>
                <w:szCs w:val="21"/>
              </w:rPr>
            </w:pPr>
            <w:r>
              <w:rPr>
                <w:rFonts w:hAnsiTheme="minorEastAsia" w:eastAsiaTheme="minorEastAsia"/>
                <w:color w:val="000000"/>
                <w:kern w:val="0"/>
                <w:szCs w:val="21"/>
              </w:rPr>
              <w:t>常温</w:t>
            </w:r>
          </w:p>
        </w:tc>
        <w:tc>
          <w:tcPr>
            <w:tcW w:w="2737" w:type="dxa"/>
            <w:shd w:val="clear" w:color="auto" w:fill="FFFFFF"/>
            <w:tcMar>
              <w:left w:w="0" w:type="dxa"/>
              <w:right w:w="0" w:type="dxa"/>
            </w:tcMar>
            <w:vAlign w:val="center"/>
          </w:tcPr>
          <w:p>
            <w:pPr>
              <w:widowControl/>
              <w:tabs>
                <w:tab w:val="left" w:pos="1871"/>
                <w:tab w:val="left" w:pos="3407"/>
                <w:tab w:val="left" w:pos="4949"/>
                <w:tab w:val="left" w:pos="6599"/>
              </w:tabs>
              <w:spacing w:line="360" w:lineRule="auto"/>
              <w:jc w:val="center"/>
              <w:textAlignment w:val="center"/>
              <w:rPr>
                <w:rFonts w:eastAsiaTheme="minorEastAsia"/>
                <w:color w:val="000000"/>
                <w:kern w:val="0"/>
                <w:szCs w:val="21"/>
              </w:rPr>
            </w:pPr>
            <w:r>
              <w:rPr>
                <w:rFonts w:hAnsiTheme="minorEastAsia" w:eastAsiaTheme="minorEastAsia"/>
                <w:color w:val="000000"/>
                <w:kern w:val="0"/>
                <w:szCs w:val="21"/>
              </w:rPr>
              <w:t>加热</w:t>
            </w:r>
          </w:p>
        </w:tc>
        <w:tc>
          <w:tcPr>
            <w:tcW w:w="2758" w:type="dxa"/>
            <w:shd w:val="clear" w:color="auto" w:fill="FFFFFF"/>
            <w:tcMar>
              <w:left w:w="0" w:type="dxa"/>
              <w:right w:w="0" w:type="dxa"/>
            </w:tcMar>
            <w:vAlign w:val="center"/>
          </w:tcPr>
          <w:p>
            <w:pPr>
              <w:widowControl/>
              <w:tabs>
                <w:tab w:val="left" w:pos="1871"/>
                <w:tab w:val="left" w:pos="3407"/>
                <w:tab w:val="left" w:pos="4949"/>
                <w:tab w:val="left" w:pos="6599"/>
              </w:tabs>
              <w:spacing w:line="360" w:lineRule="auto"/>
              <w:jc w:val="center"/>
              <w:textAlignment w:val="center"/>
              <w:rPr>
                <w:rFonts w:eastAsiaTheme="minorEastAsia"/>
                <w:color w:val="000000"/>
                <w:kern w:val="0"/>
                <w:szCs w:val="21"/>
              </w:rPr>
            </w:pPr>
            <w:r>
              <w:rPr>
                <w:rFonts w:hAnsiTheme="minorEastAsia" w:eastAsiaTheme="minorEastAsia"/>
                <w:color w:val="000000"/>
                <w:kern w:val="0"/>
                <w:szCs w:val="21"/>
              </w:rPr>
              <w:t>加热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81" w:hRule="atLeast"/>
          <w:jc w:val="center"/>
        </w:trPr>
        <w:tc>
          <w:tcPr>
            <w:tcW w:w="1231" w:type="dxa"/>
            <w:shd w:val="clear" w:color="auto" w:fill="FFFFFF"/>
            <w:tcMar>
              <w:left w:w="0" w:type="dxa"/>
              <w:right w:w="0" w:type="dxa"/>
            </w:tcMar>
            <w:vAlign w:val="center"/>
          </w:tcPr>
          <w:p>
            <w:pPr>
              <w:widowControl/>
              <w:tabs>
                <w:tab w:val="left" w:pos="1871"/>
                <w:tab w:val="left" w:pos="3407"/>
                <w:tab w:val="left" w:pos="4949"/>
                <w:tab w:val="left" w:pos="6599"/>
              </w:tabs>
              <w:spacing w:line="360" w:lineRule="auto"/>
              <w:jc w:val="center"/>
              <w:textAlignment w:val="center"/>
              <w:rPr>
                <w:rFonts w:eastAsiaTheme="minorEastAsia"/>
                <w:color w:val="000000"/>
                <w:kern w:val="0"/>
                <w:szCs w:val="21"/>
              </w:rPr>
            </w:pPr>
            <w:r>
              <w:rPr>
                <w:rFonts w:hAnsiTheme="minorEastAsia" w:eastAsiaTheme="minorEastAsia"/>
                <w:color w:val="000000"/>
                <w:kern w:val="0"/>
                <w:szCs w:val="21"/>
              </w:rPr>
              <w:t>发生装置</w:t>
            </w:r>
          </w:p>
        </w:tc>
        <w:tc>
          <w:tcPr>
            <w:tcW w:w="1954" w:type="dxa"/>
            <w:shd w:val="clear" w:color="auto" w:fill="FFFFFF"/>
            <w:tcMar>
              <w:left w:w="0" w:type="dxa"/>
              <w:right w:w="0" w:type="dxa"/>
            </w:tcMar>
            <w:vAlign w:val="center"/>
          </w:tcPr>
          <w:p>
            <w:pPr>
              <w:widowControl/>
              <w:tabs>
                <w:tab w:val="left" w:pos="1871"/>
                <w:tab w:val="left" w:pos="3407"/>
                <w:tab w:val="left" w:pos="4949"/>
                <w:tab w:val="left" w:pos="6599"/>
              </w:tabs>
              <w:spacing w:line="360" w:lineRule="auto"/>
              <w:jc w:val="center"/>
              <w:textAlignment w:val="center"/>
              <w:rPr>
                <w:rFonts w:eastAsiaTheme="minorEastAsia"/>
                <w:color w:val="000000"/>
                <w:kern w:val="0"/>
                <w:szCs w:val="21"/>
              </w:rPr>
            </w:pPr>
            <w:r>
              <w:rPr>
                <w:rFonts w:eastAsiaTheme="minorEastAsia"/>
                <w:color w:val="000000"/>
                <w:kern w:val="0"/>
                <w:szCs w:val="21"/>
              </w:rPr>
              <w:drawing>
                <wp:inline distT="0" distB="0" distL="0" distR="0">
                  <wp:extent cx="716915" cy="748030"/>
                  <wp:effectExtent l="0" t="0" r="6985" b="1270"/>
                  <wp:docPr id="99" name="15HXB1.eps"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 name="15HXB1.eps" descr="学科网(www.zxxk.com)--教育资源门户，提供试题试卷、教案、课件、教学论文、素材等各类教学资源库下载，还有大量丰富的教学资讯！"/>
                          <pic:cNvPicPr>
                            <a:picLocks noChangeAspect="1"/>
                          </pic:cNvPicPr>
                        </pic:nvPicPr>
                        <pic:blipFill>
                          <a:blip r:embed="rId38" cstate="print"/>
                          <a:stretch>
                            <a:fillRect/>
                          </a:stretch>
                        </pic:blipFill>
                        <pic:spPr>
                          <a:xfrm>
                            <a:off x="0" y="0"/>
                            <a:ext cx="717120" cy="748080"/>
                          </a:xfrm>
                          <a:prstGeom prst="rect">
                            <a:avLst/>
                          </a:prstGeom>
                        </pic:spPr>
                      </pic:pic>
                    </a:graphicData>
                  </a:graphic>
                </wp:inline>
              </w:drawing>
            </w:r>
          </w:p>
        </w:tc>
        <w:tc>
          <w:tcPr>
            <w:tcW w:w="2737" w:type="dxa"/>
            <w:shd w:val="clear" w:color="auto" w:fill="FFFFFF"/>
            <w:tcMar>
              <w:left w:w="0" w:type="dxa"/>
              <w:right w:w="0" w:type="dxa"/>
            </w:tcMar>
            <w:vAlign w:val="center"/>
          </w:tcPr>
          <w:p>
            <w:pPr>
              <w:widowControl/>
              <w:tabs>
                <w:tab w:val="left" w:pos="1871"/>
                <w:tab w:val="left" w:pos="3407"/>
                <w:tab w:val="left" w:pos="4949"/>
                <w:tab w:val="left" w:pos="6599"/>
              </w:tabs>
              <w:spacing w:line="360" w:lineRule="auto"/>
              <w:jc w:val="center"/>
              <w:textAlignment w:val="center"/>
              <w:rPr>
                <w:rFonts w:eastAsiaTheme="minorEastAsia"/>
                <w:color w:val="000000"/>
                <w:kern w:val="0"/>
                <w:szCs w:val="21"/>
              </w:rPr>
            </w:pPr>
            <w:r>
              <w:rPr>
                <w:rFonts w:eastAsiaTheme="minorEastAsia"/>
                <w:color w:val="000000"/>
                <w:kern w:val="0"/>
                <w:szCs w:val="21"/>
              </w:rPr>
              <w:drawing>
                <wp:inline distT="0" distB="0" distL="0" distR="0">
                  <wp:extent cx="626745" cy="641350"/>
                  <wp:effectExtent l="0" t="0" r="8255" b="6350"/>
                  <wp:docPr id="100" name="15HXB2.eps"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 name="15HXB2.eps" descr="学科网(www.zxxk.com)--教育资源门户，提供试题试卷、教案、课件、教学论文、素材等各类教学资源库下载，还有大量丰富的教学资讯！"/>
                          <pic:cNvPicPr>
                            <a:picLocks noChangeAspect="1"/>
                          </pic:cNvPicPr>
                        </pic:nvPicPr>
                        <pic:blipFill>
                          <a:blip r:embed="rId39" cstate="print"/>
                          <a:stretch>
                            <a:fillRect/>
                          </a:stretch>
                        </pic:blipFill>
                        <pic:spPr>
                          <a:xfrm>
                            <a:off x="0" y="0"/>
                            <a:ext cx="627120" cy="641880"/>
                          </a:xfrm>
                          <a:prstGeom prst="rect">
                            <a:avLst/>
                          </a:prstGeom>
                        </pic:spPr>
                      </pic:pic>
                    </a:graphicData>
                  </a:graphic>
                </wp:inline>
              </w:drawing>
            </w:r>
          </w:p>
        </w:tc>
        <w:tc>
          <w:tcPr>
            <w:tcW w:w="2758" w:type="dxa"/>
            <w:shd w:val="clear" w:color="auto" w:fill="FFFFFF"/>
            <w:tcMar>
              <w:left w:w="0" w:type="dxa"/>
              <w:right w:w="0" w:type="dxa"/>
            </w:tcMar>
            <w:vAlign w:val="center"/>
          </w:tcPr>
          <w:p>
            <w:pPr>
              <w:widowControl/>
              <w:tabs>
                <w:tab w:val="left" w:pos="1871"/>
                <w:tab w:val="left" w:pos="3407"/>
                <w:tab w:val="left" w:pos="4949"/>
                <w:tab w:val="left" w:pos="6599"/>
              </w:tabs>
              <w:spacing w:line="360" w:lineRule="auto"/>
              <w:jc w:val="center"/>
              <w:textAlignment w:val="center"/>
              <w:rPr>
                <w:rFonts w:eastAsiaTheme="minorEastAsia"/>
                <w:color w:val="000000"/>
                <w:kern w:val="0"/>
                <w:szCs w:val="21"/>
              </w:rPr>
            </w:pPr>
            <w:r>
              <w:rPr>
                <w:rFonts w:eastAsiaTheme="minorEastAsia"/>
                <w:color w:val="000000"/>
                <w:kern w:val="0"/>
                <w:szCs w:val="21"/>
              </w:rPr>
              <w:drawing>
                <wp:inline distT="0" distB="0" distL="0" distR="0">
                  <wp:extent cx="626745" cy="641350"/>
                  <wp:effectExtent l="0" t="0" r="8255" b="6350"/>
                  <wp:docPr id="101" name="15HXB3.eps"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 name="15HXB3.eps" descr="学科网(www.zxxk.com)--教育资源门户，提供试题试卷、教案、课件、教学论文、素材等各类教学资源库下载，还有大量丰富的教学资讯！"/>
                          <pic:cNvPicPr>
                            <a:picLocks noChangeAspect="1"/>
                          </pic:cNvPicPr>
                        </pic:nvPicPr>
                        <pic:blipFill>
                          <a:blip r:embed="rId40" cstate="print"/>
                          <a:stretch>
                            <a:fillRect/>
                          </a:stretch>
                        </pic:blipFill>
                        <pic:spPr>
                          <a:xfrm>
                            <a:off x="0" y="0"/>
                            <a:ext cx="627120" cy="641880"/>
                          </a:xfrm>
                          <a:prstGeom prst="rect">
                            <a:avLst/>
                          </a:prstGeom>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66" w:hRule="atLeast"/>
          <w:jc w:val="center"/>
        </w:trPr>
        <w:tc>
          <w:tcPr>
            <w:tcW w:w="1231" w:type="dxa"/>
            <w:shd w:val="clear" w:color="auto" w:fill="FFFFFF"/>
            <w:tcMar>
              <w:left w:w="0" w:type="dxa"/>
              <w:right w:w="0" w:type="dxa"/>
            </w:tcMar>
            <w:vAlign w:val="center"/>
          </w:tcPr>
          <w:p>
            <w:pPr>
              <w:widowControl/>
              <w:tabs>
                <w:tab w:val="left" w:pos="1871"/>
                <w:tab w:val="left" w:pos="3407"/>
                <w:tab w:val="left" w:pos="4949"/>
                <w:tab w:val="left" w:pos="6599"/>
              </w:tabs>
              <w:spacing w:line="360" w:lineRule="auto"/>
              <w:jc w:val="center"/>
              <w:textAlignment w:val="center"/>
              <w:rPr>
                <w:rFonts w:eastAsiaTheme="minorEastAsia"/>
                <w:color w:val="000000"/>
                <w:kern w:val="0"/>
                <w:szCs w:val="21"/>
              </w:rPr>
            </w:pPr>
            <w:r>
              <w:rPr>
                <w:rFonts w:hAnsiTheme="minorEastAsia" w:eastAsiaTheme="minorEastAsia"/>
                <w:color w:val="000000"/>
                <w:kern w:val="0"/>
                <w:szCs w:val="21"/>
              </w:rPr>
              <w:t>收集装置</w:t>
            </w:r>
          </w:p>
        </w:tc>
        <w:tc>
          <w:tcPr>
            <w:tcW w:w="7449" w:type="dxa"/>
            <w:gridSpan w:val="3"/>
            <w:shd w:val="clear" w:color="auto" w:fill="FFFFFF"/>
            <w:tcMar>
              <w:left w:w="105" w:type="dxa"/>
              <w:right w:w="105" w:type="dxa"/>
            </w:tcMar>
            <w:vAlign w:val="center"/>
          </w:tcPr>
          <w:p>
            <w:pPr>
              <w:widowControl/>
              <w:tabs>
                <w:tab w:val="left" w:pos="1871"/>
                <w:tab w:val="left" w:pos="3407"/>
                <w:tab w:val="left" w:pos="4949"/>
                <w:tab w:val="left" w:pos="6599"/>
              </w:tabs>
              <w:spacing w:line="360" w:lineRule="auto"/>
              <w:textAlignment w:val="center"/>
              <w:rPr>
                <w:rFonts w:eastAsiaTheme="minorEastAsia"/>
                <w:color w:val="000000"/>
                <w:kern w:val="0"/>
                <w:szCs w:val="21"/>
              </w:rPr>
            </w:pPr>
            <w:r>
              <w:rPr>
                <w:rFonts w:eastAsiaTheme="minorEastAsia"/>
                <w:color w:val="000000"/>
                <w:kern w:val="0"/>
                <w:szCs w:val="21"/>
              </w:rPr>
              <w:drawing>
                <wp:inline distT="0" distB="0" distL="0" distR="0">
                  <wp:extent cx="2350770" cy="993775"/>
                  <wp:effectExtent l="0" t="0" r="11430" b="9525"/>
                  <wp:docPr id="102" name="15HXB4.eps"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 name="15HXB4.eps" descr="学科网(www.zxxk.com)--教育资源门户，提供试题试卷、教案、课件、教学论文、素材等各类教学资源库下载，还有大量丰富的教学资讯！"/>
                          <pic:cNvPicPr>
                            <a:picLocks noChangeAspect="1"/>
                          </pic:cNvPicPr>
                        </pic:nvPicPr>
                        <pic:blipFill>
                          <a:blip r:embed="rId41" cstate="print"/>
                          <a:stretch>
                            <a:fillRect/>
                          </a:stretch>
                        </pic:blipFill>
                        <pic:spPr>
                          <a:xfrm>
                            <a:off x="0" y="0"/>
                            <a:ext cx="2350770" cy="993775"/>
                          </a:xfrm>
                          <a:prstGeom prst="rect">
                            <a:avLst/>
                          </a:prstGeom>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8" w:hRule="atLeast"/>
          <w:jc w:val="center"/>
        </w:trPr>
        <w:tc>
          <w:tcPr>
            <w:tcW w:w="1231" w:type="dxa"/>
            <w:shd w:val="clear" w:color="auto" w:fill="FFFFFF"/>
            <w:tcMar>
              <w:left w:w="0" w:type="dxa"/>
              <w:right w:w="0" w:type="dxa"/>
            </w:tcMar>
            <w:vAlign w:val="center"/>
          </w:tcPr>
          <w:p>
            <w:pPr>
              <w:widowControl/>
              <w:tabs>
                <w:tab w:val="left" w:pos="1871"/>
                <w:tab w:val="left" w:pos="3407"/>
                <w:tab w:val="left" w:pos="4949"/>
                <w:tab w:val="left" w:pos="6599"/>
              </w:tabs>
              <w:spacing w:line="360" w:lineRule="auto"/>
              <w:jc w:val="center"/>
              <w:textAlignment w:val="center"/>
              <w:rPr>
                <w:rFonts w:eastAsiaTheme="minorEastAsia"/>
                <w:color w:val="000000"/>
                <w:kern w:val="0"/>
                <w:szCs w:val="21"/>
              </w:rPr>
            </w:pPr>
            <w:r>
              <w:rPr>
                <w:rFonts w:hAnsiTheme="minorEastAsia" w:eastAsiaTheme="minorEastAsia"/>
                <w:color w:val="000000"/>
                <w:kern w:val="0"/>
                <w:szCs w:val="21"/>
              </w:rPr>
              <w:t>操作步骤</w:t>
            </w:r>
          </w:p>
        </w:tc>
        <w:tc>
          <w:tcPr>
            <w:tcW w:w="7449" w:type="dxa"/>
            <w:gridSpan w:val="3"/>
            <w:shd w:val="clear" w:color="auto" w:fill="FFFFFF"/>
            <w:tcMar>
              <w:left w:w="105" w:type="dxa"/>
              <w:right w:w="105" w:type="dxa"/>
            </w:tcMar>
            <w:vAlign w:val="center"/>
          </w:tcPr>
          <w:p>
            <w:pPr>
              <w:widowControl/>
              <w:tabs>
                <w:tab w:val="left" w:pos="1871"/>
                <w:tab w:val="left" w:pos="3407"/>
                <w:tab w:val="left" w:pos="4949"/>
                <w:tab w:val="left" w:pos="6599"/>
              </w:tabs>
              <w:spacing w:line="360" w:lineRule="auto"/>
              <w:jc w:val="left"/>
              <w:textAlignment w:val="center"/>
              <w:rPr>
                <w:rFonts w:eastAsiaTheme="minorEastAsia"/>
                <w:color w:val="000000"/>
                <w:kern w:val="0"/>
                <w:szCs w:val="21"/>
              </w:rPr>
            </w:pPr>
            <w:r>
              <w:rPr>
                <w:rFonts w:hAnsiTheme="minorEastAsia" w:eastAsiaTheme="minorEastAsia"/>
                <w:color w:val="000000"/>
                <w:kern w:val="0"/>
                <w:szCs w:val="21"/>
              </w:rPr>
              <w:t>查、装、定、点、收、离、熄</w:t>
            </w:r>
            <w:r>
              <w:rPr>
                <w:rFonts w:eastAsiaTheme="minorEastAsia"/>
                <w:color w:val="000000"/>
                <w:kern w:val="0"/>
                <w:szCs w:val="21"/>
              </w:rPr>
              <w:t xml:space="preserve">(  </w:t>
            </w:r>
            <w:r>
              <w:rPr>
                <w:rFonts w:hAnsiTheme="minorEastAsia" w:eastAsiaTheme="minorEastAsia"/>
                <w:color w:val="000000"/>
                <w:kern w:val="0"/>
                <w:szCs w:val="21"/>
              </w:rPr>
              <w:t>针对固固加热法制氧气</w:t>
            </w:r>
            <w:r>
              <w:rPr>
                <w:rFonts w:eastAsiaTheme="minorEastAsia"/>
                <w:color w:val="000000"/>
                <w:kern w:val="0"/>
                <w:szCs w:val="21"/>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8" w:hRule="atLeast"/>
          <w:jc w:val="center"/>
        </w:trPr>
        <w:tc>
          <w:tcPr>
            <w:tcW w:w="1231" w:type="dxa"/>
            <w:shd w:val="clear" w:color="auto" w:fill="FFFFFF"/>
            <w:tcMar>
              <w:left w:w="0" w:type="dxa"/>
              <w:right w:w="0" w:type="dxa"/>
            </w:tcMar>
            <w:vAlign w:val="center"/>
          </w:tcPr>
          <w:p>
            <w:pPr>
              <w:widowControl/>
              <w:tabs>
                <w:tab w:val="left" w:pos="1871"/>
                <w:tab w:val="left" w:pos="3407"/>
                <w:tab w:val="left" w:pos="4949"/>
                <w:tab w:val="left" w:pos="6599"/>
              </w:tabs>
              <w:spacing w:line="360" w:lineRule="auto"/>
              <w:jc w:val="center"/>
              <w:textAlignment w:val="center"/>
              <w:rPr>
                <w:rFonts w:eastAsiaTheme="minorEastAsia"/>
                <w:color w:val="000000"/>
                <w:kern w:val="0"/>
                <w:szCs w:val="21"/>
              </w:rPr>
            </w:pPr>
            <w:r>
              <w:rPr>
                <w:rFonts w:hAnsiTheme="minorEastAsia" w:eastAsiaTheme="minorEastAsia"/>
                <w:color w:val="000000"/>
                <w:kern w:val="0"/>
                <w:szCs w:val="21"/>
              </w:rPr>
              <w:t>检验方法</w:t>
            </w:r>
          </w:p>
        </w:tc>
        <w:tc>
          <w:tcPr>
            <w:tcW w:w="7449" w:type="dxa"/>
            <w:gridSpan w:val="3"/>
            <w:shd w:val="clear" w:color="auto" w:fill="FFFFFF"/>
            <w:tcMar>
              <w:left w:w="105" w:type="dxa"/>
              <w:right w:w="105" w:type="dxa"/>
            </w:tcMar>
            <w:vAlign w:val="center"/>
          </w:tcPr>
          <w:p>
            <w:pPr>
              <w:widowControl/>
              <w:tabs>
                <w:tab w:val="left" w:pos="1871"/>
                <w:tab w:val="left" w:pos="3407"/>
                <w:tab w:val="left" w:pos="4949"/>
                <w:tab w:val="left" w:pos="6599"/>
              </w:tabs>
              <w:spacing w:line="360" w:lineRule="auto"/>
              <w:jc w:val="left"/>
              <w:textAlignment w:val="center"/>
              <w:rPr>
                <w:rFonts w:eastAsiaTheme="minorEastAsia"/>
                <w:color w:val="000000"/>
                <w:kern w:val="0"/>
                <w:szCs w:val="21"/>
              </w:rPr>
            </w:pPr>
            <w:r>
              <w:rPr>
                <w:rFonts w:hAnsiTheme="minorEastAsia" w:eastAsiaTheme="minorEastAsia"/>
                <w:color w:val="000000"/>
                <w:kern w:val="0"/>
                <w:szCs w:val="21"/>
              </w:rPr>
              <w:t>将带火星的木条伸入集气瓶中，若木条复燃，则为氧气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3" w:hRule="atLeast"/>
          <w:jc w:val="center"/>
        </w:trPr>
        <w:tc>
          <w:tcPr>
            <w:tcW w:w="1231" w:type="dxa"/>
            <w:shd w:val="clear" w:color="auto" w:fill="FFFFFF"/>
            <w:tcMar>
              <w:left w:w="0" w:type="dxa"/>
              <w:right w:w="0" w:type="dxa"/>
            </w:tcMar>
            <w:vAlign w:val="center"/>
          </w:tcPr>
          <w:p>
            <w:pPr>
              <w:widowControl/>
              <w:tabs>
                <w:tab w:val="left" w:pos="1871"/>
                <w:tab w:val="left" w:pos="3407"/>
                <w:tab w:val="left" w:pos="4949"/>
                <w:tab w:val="left" w:pos="6599"/>
              </w:tabs>
              <w:spacing w:line="360" w:lineRule="auto"/>
              <w:jc w:val="center"/>
              <w:textAlignment w:val="center"/>
              <w:rPr>
                <w:rFonts w:eastAsiaTheme="minorEastAsia"/>
                <w:color w:val="000000"/>
                <w:kern w:val="0"/>
                <w:szCs w:val="21"/>
              </w:rPr>
            </w:pPr>
            <w:r>
              <w:rPr>
                <w:rFonts w:hAnsiTheme="minorEastAsia" w:eastAsiaTheme="minorEastAsia"/>
                <w:color w:val="000000"/>
                <w:kern w:val="0"/>
                <w:szCs w:val="21"/>
              </w:rPr>
              <w:t>验满方法</w:t>
            </w:r>
          </w:p>
        </w:tc>
        <w:tc>
          <w:tcPr>
            <w:tcW w:w="7449" w:type="dxa"/>
            <w:gridSpan w:val="3"/>
            <w:shd w:val="clear" w:color="auto" w:fill="FFFFFF"/>
            <w:tcMar>
              <w:left w:w="105" w:type="dxa"/>
              <w:right w:w="105" w:type="dxa"/>
            </w:tcMar>
            <w:vAlign w:val="center"/>
          </w:tcPr>
          <w:p>
            <w:pPr>
              <w:widowControl/>
              <w:tabs>
                <w:tab w:val="left" w:pos="1871"/>
                <w:tab w:val="left" w:pos="3407"/>
                <w:tab w:val="left" w:pos="4949"/>
                <w:tab w:val="left" w:pos="6599"/>
              </w:tabs>
              <w:spacing w:line="360" w:lineRule="auto"/>
              <w:jc w:val="left"/>
              <w:textAlignment w:val="center"/>
              <w:rPr>
                <w:rFonts w:eastAsiaTheme="minorEastAsia"/>
                <w:color w:val="000000"/>
                <w:kern w:val="0"/>
                <w:szCs w:val="21"/>
              </w:rPr>
            </w:pPr>
            <w:r>
              <w:rPr>
                <w:rFonts w:hAnsiTheme="minorEastAsia" w:eastAsiaTheme="minorEastAsia"/>
                <w:color w:val="000000"/>
                <w:kern w:val="0"/>
                <w:szCs w:val="21"/>
              </w:rPr>
              <w:t>向上排空气法</w:t>
            </w:r>
            <w:r>
              <w:rPr>
                <w:rFonts w:eastAsiaTheme="minorEastAsia"/>
                <w:color w:val="000000"/>
                <w:kern w:val="0"/>
                <w:szCs w:val="21"/>
              </w:rPr>
              <w:t>:</w:t>
            </w:r>
            <w:r>
              <w:rPr>
                <w:rFonts w:hAnsiTheme="minorEastAsia" w:eastAsiaTheme="minorEastAsia"/>
                <w:color w:val="000000"/>
                <w:kern w:val="0"/>
                <w:szCs w:val="21"/>
              </w:rPr>
              <w:t>将带火星的木条放在集气瓶口，若木条复燃，说明已收集满，否则未满</w:t>
            </w:r>
            <w:r>
              <w:rPr>
                <w:rFonts w:eastAsiaTheme="minorEastAsia"/>
                <w:color w:val="000000"/>
                <w:kern w:val="0"/>
                <w:szCs w:val="21"/>
              </w:rPr>
              <w:t>;</w:t>
            </w:r>
            <w:r>
              <w:rPr>
                <w:rFonts w:hAnsiTheme="minorEastAsia" w:eastAsiaTheme="minorEastAsia"/>
                <w:color w:val="000000"/>
                <w:kern w:val="0"/>
                <w:szCs w:val="21"/>
              </w:rPr>
              <w:t>排水法</w:t>
            </w:r>
            <w:r>
              <w:rPr>
                <w:rFonts w:eastAsiaTheme="minorEastAsia"/>
                <w:color w:val="000000"/>
                <w:kern w:val="0"/>
                <w:szCs w:val="21"/>
              </w:rPr>
              <w:t>:</w:t>
            </w:r>
            <w:r>
              <w:rPr>
                <w:rFonts w:hAnsiTheme="minorEastAsia" w:eastAsiaTheme="minorEastAsia"/>
                <w:color w:val="000000"/>
                <w:kern w:val="0"/>
                <w:szCs w:val="21"/>
              </w:rPr>
              <w:t>集气瓶口有大量气泡冒出</w:t>
            </w:r>
          </w:p>
        </w:tc>
      </w:tr>
    </w:tbl>
    <w:p>
      <w:pPr>
        <w:widowControl/>
        <w:tabs>
          <w:tab w:val="left" w:pos="1871"/>
          <w:tab w:val="left" w:pos="3407"/>
          <w:tab w:val="left" w:pos="4949"/>
          <w:tab w:val="left" w:pos="6599"/>
        </w:tabs>
        <w:spacing w:line="360" w:lineRule="auto"/>
        <w:jc w:val="left"/>
        <w:textAlignment w:val="center"/>
        <w:rPr>
          <w:rFonts w:eastAsiaTheme="minorEastAsia"/>
          <w:color w:val="F79646" w:themeColor="accent6"/>
          <w:kern w:val="0"/>
          <w:szCs w:val="21"/>
        </w:rPr>
      </w:pPr>
      <w:r>
        <w:rPr>
          <w:rFonts w:eastAsiaTheme="minorEastAsia"/>
          <w:color w:val="F79646" w:themeColor="accent6"/>
          <w:szCs w:val="21"/>
        </w:rPr>
        <w:pict>
          <v:shape id="流程图: 可选过程 70" o:spid="_x0000_s1029" o:spt="176" alt="学科网(www.zxxk.com)--教育资源门户，提供试题试卷、教案、课件、教学论文、素材等各类教学资源库下载，还有大量丰富的教学资讯！" type="#_x0000_t176" style="position:absolute;left:0pt;margin-left:-17.35pt;margin-top:0.85pt;height:89.55pt;width:508pt;z-index:-251656192;v-text-anchor:middle;mso-width-relative:page;mso-height-relative:page;" stroked="t" coordsize="21600,21600">
            <v:path/>
            <v:fill focussize="0,0"/>
            <v:stroke weight="2pt" color="#9BBB59" joinstyle="round" dashstyle="longDash"/>
            <v:imagedata o:title=""/>
            <o:lock v:ext="edit"/>
          </v:shape>
        </w:pict>
      </w:r>
      <w:r>
        <w:rPr>
          <w:rFonts w:hAnsiTheme="minorEastAsia" w:eastAsiaTheme="minorEastAsia"/>
          <w:color w:val="F79646" w:themeColor="accent6"/>
          <w:kern w:val="0"/>
          <w:szCs w:val="21"/>
        </w:rPr>
        <w:t>易错提醒</w:t>
      </w:r>
    </w:p>
    <w:p>
      <w:pPr>
        <w:widowControl/>
        <w:numPr>
          <w:ilvl w:val="0"/>
          <w:numId w:val="4"/>
        </w:numPr>
        <w:tabs>
          <w:tab w:val="left" w:pos="1871"/>
          <w:tab w:val="left" w:pos="3407"/>
          <w:tab w:val="left" w:pos="4949"/>
          <w:tab w:val="left" w:pos="6599"/>
        </w:tabs>
        <w:spacing w:line="360" w:lineRule="auto"/>
        <w:jc w:val="left"/>
        <w:textAlignment w:val="center"/>
        <w:rPr>
          <w:rFonts w:eastAsiaTheme="minorEastAsia"/>
          <w:color w:val="000000"/>
          <w:kern w:val="0"/>
          <w:szCs w:val="21"/>
        </w:rPr>
      </w:pPr>
      <w:r>
        <w:rPr>
          <w:rFonts w:hAnsiTheme="minorEastAsia" w:eastAsiaTheme="minorEastAsia"/>
          <w:color w:val="000000"/>
          <w:kern w:val="0"/>
          <w:szCs w:val="21"/>
        </w:rPr>
        <w:t>氯酸钾和二氧化锰制取氧气、过氧化氢溶液和二氧化锰制取氧气的过程中，二氧化锰均起催化作用。</w:t>
      </w:r>
    </w:p>
    <w:p>
      <w:pPr>
        <w:widowControl/>
        <w:tabs>
          <w:tab w:val="left" w:pos="1871"/>
          <w:tab w:val="left" w:pos="3407"/>
          <w:tab w:val="left" w:pos="4949"/>
          <w:tab w:val="left" w:pos="6599"/>
        </w:tabs>
        <w:spacing w:line="360" w:lineRule="auto"/>
        <w:jc w:val="left"/>
        <w:textAlignment w:val="center"/>
        <w:rPr>
          <w:rFonts w:eastAsiaTheme="minorEastAsia"/>
          <w:color w:val="000000"/>
          <w:kern w:val="0"/>
          <w:szCs w:val="21"/>
        </w:rPr>
      </w:pPr>
      <w:r>
        <w:rPr>
          <w:rFonts w:eastAsiaTheme="minorEastAsia"/>
          <w:color w:val="000000"/>
          <w:kern w:val="0"/>
          <w:szCs w:val="21"/>
        </w:rPr>
        <w:t>( 2 )</w:t>
      </w:r>
      <w:r>
        <w:rPr>
          <w:rFonts w:hAnsiTheme="minorEastAsia" w:eastAsiaTheme="minorEastAsia"/>
          <w:color w:val="000000"/>
          <w:kern w:val="0"/>
          <w:szCs w:val="21"/>
        </w:rPr>
        <w:t>分解过氧化氢制取氧气的优点</w:t>
      </w:r>
      <w:r>
        <w:rPr>
          <w:rFonts w:eastAsiaTheme="minorEastAsia"/>
          <w:color w:val="000000"/>
          <w:kern w:val="0"/>
          <w:szCs w:val="21"/>
        </w:rPr>
        <w:t>:</w:t>
      </w:r>
      <w:r>
        <w:rPr>
          <w:rFonts w:hAnsiTheme="minorEastAsia" w:eastAsiaTheme="minorEastAsia"/>
          <w:color w:val="000000"/>
          <w:kern w:val="0"/>
          <w:szCs w:val="21"/>
        </w:rPr>
        <w:t>①操作简便</w:t>
      </w:r>
      <w:r>
        <w:rPr>
          <w:rFonts w:eastAsiaTheme="minorEastAsia"/>
          <w:color w:val="000000"/>
          <w:kern w:val="0"/>
          <w:szCs w:val="21"/>
        </w:rPr>
        <w:t>;</w:t>
      </w:r>
      <w:r>
        <w:rPr>
          <w:rFonts w:hAnsiTheme="minorEastAsia" w:eastAsiaTheme="minorEastAsia"/>
          <w:color w:val="000000"/>
          <w:kern w:val="0"/>
          <w:szCs w:val="21"/>
        </w:rPr>
        <w:t>②反应无须加热，节约能源且安全</w:t>
      </w:r>
      <w:r>
        <w:rPr>
          <w:rFonts w:eastAsiaTheme="minorEastAsia"/>
          <w:color w:val="000000"/>
          <w:kern w:val="0"/>
          <w:szCs w:val="21"/>
        </w:rPr>
        <w:t>;</w:t>
      </w:r>
      <w:r>
        <w:rPr>
          <w:rFonts w:hAnsiTheme="minorEastAsia" w:eastAsiaTheme="minorEastAsia"/>
          <w:color w:val="000000"/>
          <w:kern w:val="0"/>
          <w:szCs w:val="21"/>
        </w:rPr>
        <w:t>③产物是水和氧气，对环境无污染等</w:t>
      </w:r>
    </w:p>
    <w:p>
      <w:pPr>
        <w:widowControl/>
        <w:tabs>
          <w:tab w:val="left" w:pos="1871"/>
          <w:tab w:val="left" w:pos="3407"/>
          <w:tab w:val="left" w:pos="4949"/>
          <w:tab w:val="left" w:pos="6599"/>
        </w:tabs>
        <w:spacing w:line="360" w:lineRule="auto"/>
        <w:jc w:val="left"/>
        <w:textAlignment w:val="center"/>
        <w:rPr>
          <w:rFonts w:eastAsiaTheme="minorEastAsia"/>
          <w:b/>
          <w:color w:val="000000"/>
          <w:kern w:val="0"/>
          <w:szCs w:val="21"/>
        </w:rPr>
      </w:pPr>
      <w:r>
        <w:rPr>
          <w:rFonts w:eastAsiaTheme="minorEastAsia"/>
          <w:b/>
          <w:color w:val="000000"/>
          <w:kern w:val="0"/>
          <w:szCs w:val="21"/>
        </w:rPr>
        <w:t>3</w:t>
      </w:r>
      <w:r>
        <w:rPr>
          <w:rFonts w:hAnsiTheme="minorEastAsia" w:eastAsiaTheme="minorEastAsia"/>
          <w:b/>
          <w:color w:val="000000"/>
          <w:kern w:val="0"/>
          <w:szCs w:val="21"/>
        </w:rPr>
        <w:t>、实验过程中的注意事项</w:t>
      </w:r>
    </w:p>
    <w:p>
      <w:pPr>
        <w:widowControl/>
        <w:tabs>
          <w:tab w:val="left" w:pos="1871"/>
          <w:tab w:val="left" w:pos="3407"/>
          <w:tab w:val="left" w:pos="4949"/>
          <w:tab w:val="left" w:pos="6599"/>
        </w:tabs>
        <w:spacing w:line="360" w:lineRule="auto"/>
        <w:jc w:val="left"/>
        <w:textAlignment w:val="center"/>
        <w:rPr>
          <w:rFonts w:eastAsiaTheme="minorEastAsia"/>
          <w:color w:val="000000"/>
          <w:kern w:val="0"/>
          <w:szCs w:val="21"/>
        </w:rPr>
      </w:pPr>
      <w:r>
        <w:rPr>
          <w:rFonts w:eastAsiaTheme="minorEastAsia"/>
          <w:color w:val="000000"/>
          <w:kern w:val="0"/>
          <w:szCs w:val="21"/>
        </w:rPr>
        <w:t>( 1 )</w:t>
      </w:r>
      <w:r>
        <w:rPr>
          <w:rFonts w:hAnsiTheme="minorEastAsia" w:eastAsiaTheme="minorEastAsia"/>
          <w:color w:val="000000"/>
          <w:kern w:val="0"/>
          <w:szCs w:val="21"/>
        </w:rPr>
        <w:t>用</w:t>
      </w:r>
      <w:r>
        <w:rPr>
          <w:rFonts w:eastAsiaTheme="minorEastAsia"/>
          <w:color w:val="000000"/>
          <w:kern w:val="0"/>
          <w:szCs w:val="21"/>
        </w:rPr>
        <w:t>KMnO</w:t>
      </w:r>
      <w:r>
        <w:rPr>
          <w:rFonts w:eastAsiaTheme="minorEastAsia"/>
          <w:color w:val="000000"/>
          <w:kern w:val="0"/>
          <w:szCs w:val="21"/>
          <w:vertAlign w:val="subscript"/>
        </w:rPr>
        <w:t>4</w:t>
      </w:r>
      <w:r>
        <w:rPr>
          <w:rFonts w:hAnsiTheme="minorEastAsia" w:eastAsiaTheme="minorEastAsia"/>
          <w:color w:val="000000"/>
          <w:kern w:val="0"/>
          <w:szCs w:val="21"/>
        </w:rPr>
        <w:t>或</w:t>
      </w:r>
      <w:r>
        <w:rPr>
          <w:rFonts w:eastAsiaTheme="minorEastAsia"/>
          <w:color w:val="000000"/>
          <w:kern w:val="0"/>
          <w:szCs w:val="21"/>
        </w:rPr>
        <w:t>KClO</w:t>
      </w:r>
      <w:r>
        <w:rPr>
          <w:rFonts w:eastAsiaTheme="minorEastAsia"/>
          <w:color w:val="000000"/>
          <w:kern w:val="0"/>
          <w:szCs w:val="21"/>
          <w:vertAlign w:val="subscript"/>
        </w:rPr>
        <w:t>3</w:t>
      </w:r>
      <w:r>
        <w:rPr>
          <w:rFonts w:hAnsiTheme="minorEastAsia" w:eastAsiaTheme="minorEastAsia"/>
          <w:color w:val="000000"/>
          <w:kern w:val="0"/>
          <w:szCs w:val="21"/>
        </w:rPr>
        <w:t>制取</w:t>
      </w:r>
      <w:r>
        <w:rPr>
          <w:rFonts w:eastAsiaTheme="minorEastAsia"/>
          <w:color w:val="000000"/>
          <w:kern w:val="0"/>
          <w:szCs w:val="21"/>
        </w:rPr>
        <w:t>O</w:t>
      </w:r>
      <w:r>
        <w:rPr>
          <w:rFonts w:eastAsiaTheme="minorEastAsia"/>
          <w:color w:val="000000"/>
          <w:kern w:val="0"/>
          <w:szCs w:val="21"/>
          <w:vertAlign w:val="subscript"/>
        </w:rPr>
        <w:t>2</w:t>
      </w:r>
      <w:r>
        <w:rPr>
          <w:rFonts w:hAnsiTheme="minorEastAsia" w:eastAsiaTheme="minorEastAsia"/>
          <w:color w:val="000000"/>
          <w:kern w:val="0"/>
          <w:szCs w:val="21"/>
        </w:rPr>
        <w:t>时应注意</w:t>
      </w:r>
      <w:r>
        <w:rPr>
          <w:rFonts w:eastAsiaTheme="minorEastAsia"/>
          <w:color w:val="000000"/>
          <w:kern w:val="0"/>
          <w:szCs w:val="21"/>
        </w:rPr>
        <w:t>:</w:t>
      </w:r>
    </w:p>
    <w:p>
      <w:pPr>
        <w:widowControl/>
        <w:tabs>
          <w:tab w:val="left" w:pos="1871"/>
          <w:tab w:val="left" w:pos="3407"/>
          <w:tab w:val="left" w:pos="4949"/>
          <w:tab w:val="left" w:pos="6599"/>
        </w:tabs>
        <w:spacing w:line="360" w:lineRule="auto"/>
        <w:jc w:val="left"/>
        <w:textAlignment w:val="center"/>
        <w:rPr>
          <w:rFonts w:eastAsiaTheme="minorEastAsia"/>
          <w:color w:val="000000"/>
          <w:kern w:val="0"/>
          <w:szCs w:val="21"/>
        </w:rPr>
      </w:pPr>
      <w:r>
        <w:rPr>
          <w:rFonts w:hAnsiTheme="minorEastAsia" w:eastAsiaTheme="minorEastAsia"/>
          <w:color w:val="000000"/>
          <w:kern w:val="0"/>
          <w:szCs w:val="21"/>
        </w:rPr>
        <w:t>①试管口要略向下倾斜，以防冷凝水回流使热的试管炸裂。</w:t>
      </w:r>
    </w:p>
    <w:p>
      <w:pPr>
        <w:widowControl/>
        <w:tabs>
          <w:tab w:val="left" w:pos="1871"/>
          <w:tab w:val="left" w:pos="3407"/>
          <w:tab w:val="left" w:pos="4949"/>
          <w:tab w:val="left" w:pos="6599"/>
        </w:tabs>
        <w:spacing w:line="360" w:lineRule="auto"/>
        <w:jc w:val="left"/>
        <w:textAlignment w:val="center"/>
        <w:rPr>
          <w:rFonts w:eastAsiaTheme="minorEastAsia"/>
          <w:color w:val="000000"/>
          <w:kern w:val="0"/>
          <w:szCs w:val="21"/>
        </w:rPr>
      </w:pPr>
      <w:r>
        <w:rPr>
          <w:rFonts w:hAnsiTheme="minorEastAsia" w:eastAsiaTheme="minorEastAsia"/>
          <w:color w:val="000000"/>
          <w:kern w:val="0"/>
          <w:szCs w:val="21"/>
        </w:rPr>
        <w:t>②用</w:t>
      </w:r>
      <w:r>
        <w:rPr>
          <w:rFonts w:eastAsiaTheme="minorEastAsia"/>
          <w:color w:val="000000"/>
          <w:kern w:val="0"/>
          <w:szCs w:val="21"/>
        </w:rPr>
        <w:t>KMnO</w:t>
      </w:r>
      <w:r>
        <w:rPr>
          <w:rFonts w:eastAsiaTheme="minorEastAsia"/>
          <w:color w:val="000000"/>
          <w:kern w:val="0"/>
          <w:szCs w:val="21"/>
          <w:vertAlign w:val="subscript"/>
        </w:rPr>
        <w:t>4</w:t>
      </w:r>
      <w:r>
        <w:rPr>
          <w:rFonts w:hAnsiTheme="minorEastAsia" w:eastAsiaTheme="minorEastAsia"/>
          <w:color w:val="000000"/>
          <w:kern w:val="0"/>
          <w:szCs w:val="21"/>
        </w:rPr>
        <w:t>制取</w:t>
      </w:r>
      <w:r>
        <w:rPr>
          <w:rFonts w:eastAsiaTheme="minorEastAsia"/>
          <w:color w:val="000000"/>
          <w:kern w:val="0"/>
          <w:szCs w:val="21"/>
        </w:rPr>
        <w:t>O</w:t>
      </w:r>
      <w:r>
        <w:rPr>
          <w:rFonts w:eastAsiaTheme="minorEastAsia"/>
          <w:color w:val="000000"/>
          <w:kern w:val="0"/>
          <w:szCs w:val="21"/>
          <w:vertAlign w:val="subscript"/>
        </w:rPr>
        <w:t>2</w:t>
      </w:r>
      <w:r>
        <w:rPr>
          <w:rFonts w:hAnsiTheme="minorEastAsia" w:eastAsiaTheme="minorEastAsia"/>
          <w:color w:val="000000"/>
          <w:kern w:val="0"/>
          <w:szCs w:val="21"/>
        </w:rPr>
        <w:t>时，试管口要塞一团棉花，以防加热时高锰酸钾粉末进入导管。</w:t>
      </w:r>
    </w:p>
    <w:p>
      <w:pPr>
        <w:widowControl/>
        <w:tabs>
          <w:tab w:val="left" w:pos="1871"/>
          <w:tab w:val="left" w:pos="3407"/>
          <w:tab w:val="left" w:pos="4949"/>
          <w:tab w:val="left" w:pos="6599"/>
        </w:tabs>
        <w:spacing w:line="360" w:lineRule="auto"/>
        <w:jc w:val="left"/>
        <w:textAlignment w:val="center"/>
        <w:rPr>
          <w:rFonts w:eastAsiaTheme="minorEastAsia"/>
          <w:color w:val="000000"/>
          <w:kern w:val="0"/>
          <w:szCs w:val="21"/>
        </w:rPr>
      </w:pPr>
      <w:r>
        <w:rPr>
          <w:rFonts w:hAnsiTheme="minorEastAsia" w:eastAsiaTheme="minorEastAsia"/>
          <w:color w:val="000000"/>
          <w:kern w:val="0"/>
          <w:szCs w:val="21"/>
        </w:rPr>
        <w:t>③实验结束时要先将导管移出水面，再熄灭酒精灯，以防水倒吸造成试管炸裂。</w:t>
      </w:r>
    </w:p>
    <w:p>
      <w:pPr>
        <w:widowControl/>
        <w:tabs>
          <w:tab w:val="left" w:pos="1871"/>
          <w:tab w:val="left" w:pos="3407"/>
          <w:tab w:val="left" w:pos="4949"/>
          <w:tab w:val="left" w:pos="6599"/>
        </w:tabs>
        <w:spacing w:line="360" w:lineRule="auto"/>
        <w:jc w:val="left"/>
        <w:textAlignment w:val="center"/>
        <w:rPr>
          <w:rFonts w:eastAsiaTheme="minorEastAsia"/>
          <w:color w:val="000000"/>
          <w:kern w:val="0"/>
          <w:szCs w:val="21"/>
        </w:rPr>
      </w:pPr>
      <w:r>
        <w:rPr>
          <w:rFonts w:eastAsiaTheme="minorEastAsia"/>
          <w:color w:val="000000"/>
          <w:kern w:val="0"/>
          <w:szCs w:val="21"/>
        </w:rPr>
        <w:t>( 2 )</w:t>
      </w:r>
      <w:r>
        <w:rPr>
          <w:rFonts w:hAnsiTheme="minorEastAsia" w:eastAsiaTheme="minorEastAsia"/>
          <w:color w:val="000000"/>
          <w:kern w:val="0"/>
          <w:szCs w:val="21"/>
        </w:rPr>
        <w:t>用</w:t>
      </w:r>
      <w:r>
        <w:rPr>
          <w:rFonts w:eastAsiaTheme="minorEastAsia"/>
          <w:color w:val="000000"/>
          <w:kern w:val="0"/>
          <w:szCs w:val="21"/>
        </w:rPr>
        <w:t>H</w:t>
      </w:r>
      <w:r>
        <w:rPr>
          <w:rFonts w:eastAsiaTheme="minorEastAsia"/>
          <w:color w:val="000000"/>
          <w:kern w:val="0"/>
          <w:szCs w:val="21"/>
          <w:vertAlign w:val="subscript"/>
        </w:rPr>
        <w:t>2</w:t>
      </w:r>
      <w:r>
        <w:rPr>
          <w:rFonts w:eastAsiaTheme="minorEastAsia"/>
          <w:color w:val="000000"/>
          <w:kern w:val="0"/>
          <w:szCs w:val="21"/>
        </w:rPr>
        <w:t>O</w:t>
      </w:r>
      <w:r>
        <w:rPr>
          <w:rFonts w:eastAsiaTheme="minorEastAsia"/>
          <w:color w:val="000000"/>
          <w:kern w:val="0"/>
          <w:szCs w:val="21"/>
          <w:vertAlign w:val="subscript"/>
        </w:rPr>
        <w:t>2</w:t>
      </w:r>
      <w:r>
        <w:rPr>
          <w:rFonts w:hAnsiTheme="minorEastAsia" w:eastAsiaTheme="minorEastAsia"/>
          <w:color w:val="000000"/>
          <w:kern w:val="0"/>
          <w:szCs w:val="21"/>
        </w:rPr>
        <w:t>溶液制取</w:t>
      </w:r>
      <w:r>
        <w:rPr>
          <w:rFonts w:eastAsiaTheme="minorEastAsia"/>
          <w:color w:val="000000"/>
          <w:kern w:val="0"/>
          <w:szCs w:val="21"/>
        </w:rPr>
        <w:t>O</w:t>
      </w:r>
      <w:r>
        <w:rPr>
          <w:rFonts w:eastAsiaTheme="minorEastAsia"/>
          <w:color w:val="000000"/>
          <w:kern w:val="0"/>
          <w:szCs w:val="21"/>
          <w:vertAlign w:val="subscript"/>
        </w:rPr>
        <w:t>2</w:t>
      </w:r>
      <w:r>
        <w:rPr>
          <w:rFonts w:hAnsiTheme="minorEastAsia" w:eastAsiaTheme="minorEastAsia"/>
          <w:color w:val="000000"/>
          <w:kern w:val="0"/>
          <w:szCs w:val="21"/>
        </w:rPr>
        <w:t>时应注意</w:t>
      </w:r>
      <w:r>
        <w:rPr>
          <w:rFonts w:eastAsiaTheme="minorEastAsia"/>
          <w:color w:val="000000"/>
          <w:kern w:val="0"/>
          <w:szCs w:val="21"/>
        </w:rPr>
        <w:t>:</w:t>
      </w:r>
      <w:r>
        <w:rPr>
          <w:rFonts w:hAnsiTheme="minorEastAsia" w:eastAsiaTheme="minorEastAsia"/>
          <w:color w:val="000000"/>
          <w:kern w:val="0"/>
          <w:szCs w:val="21"/>
        </w:rPr>
        <w:t>使用长颈漏斗时，长颈漏斗下端必须伸入液面以下形成</w:t>
      </w:r>
      <w:r>
        <w:rPr>
          <w:rFonts w:eastAsiaTheme="minorEastAsia"/>
          <w:color w:val="000000"/>
          <w:kern w:val="0"/>
          <w:szCs w:val="21"/>
        </w:rPr>
        <w:t>“</w:t>
      </w:r>
      <w:r>
        <w:rPr>
          <w:rFonts w:hAnsiTheme="minorEastAsia" w:eastAsiaTheme="minorEastAsia"/>
          <w:color w:val="000000"/>
          <w:kern w:val="0"/>
          <w:szCs w:val="21"/>
        </w:rPr>
        <w:t>液封</w:t>
      </w:r>
      <w:r>
        <w:rPr>
          <w:rFonts w:eastAsiaTheme="minorEastAsia"/>
          <w:color w:val="000000"/>
          <w:kern w:val="0"/>
          <w:szCs w:val="21"/>
        </w:rPr>
        <w:t>”</w:t>
      </w:r>
      <w:r>
        <w:rPr>
          <w:rFonts w:hAnsiTheme="minorEastAsia" w:eastAsiaTheme="minorEastAsia"/>
          <w:color w:val="000000"/>
          <w:kern w:val="0"/>
          <w:szCs w:val="21"/>
        </w:rPr>
        <w:t>，以防生成的氧气从长颈漏斗口逸出。</w:t>
      </w:r>
    </w:p>
    <w:p>
      <w:pPr>
        <w:widowControl/>
        <w:tabs>
          <w:tab w:val="left" w:pos="1871"/>
          <w:tab w:val="left" w:pos="3407"/>
          <w:tab w:val="left" w:pos="4949"/>
          <w:tab w:val="left" w:pos="6599"/>
        </w:tabs>
        <w:spacing w:line="360" w:lineRule="auto"/>
        <w:jc w:val="left"/>
        <w:textAlignment w:val="center"/>
        <w:rPr>
          <w:rFonts w:eastAsiaTheme="minorEastAsia"/>
          <w:b/>
          <w:color w:val="000000"/>
          <w:kern w:val="0"/>
          <w:szCs w:val="21"/>
        </w:rPr>
      </w:pPr>
      <w:r>
        <w:rPr>
          <w:rFonts w:eastAsiaTheme="minorEastAsia"/>
          <w:b/>
          <w:color w:val="000000"/>
          <w:kern w:val="0"/>
          <w:szCs w:val="21"/>
        </w:rPr>
        <w:t>4</w:t>
      </w:r>
      <w:r>
        <w:rPr>
          <w:rFonts w:hAnsiTheme="minorEastAsia" w:eastAsiaTheme="minorEastAsia"/>
          <w:b/>
          <w:color w:val="000000"/>
          <w:kern w:val="0"/>
          <w:szCs w:val="21"/>
        </w:rPr>
        <w:t>、催化剂</w:t>
      </w:r>
    </w:p>
    <w:p>
      <w:pPr>
        <w:widowControl/>
        <w:tabs>
          <w:tab w:val="left" w:pos="1871"/>
          <w:tab w:val="left" w:pos="3407"/>
          <w:tab w:val="left" w:pos="4949"/>
          <w:tab w:val="left" w:pos="6599"/>
        </w:tabs>
        <w:spacing w:line="360" w:lineRule="auto"/>
        <w:jc w:val="left"/>
        <w:textAlignment w:val="center"/>
        <w:rPr>
          <w:rFonts w:eastAsiaTheme="minorEastAsia"/>
          <w:color w:val="000000"/>
          <w:kern w:val="0"/>
          <w:szCs w:val="21"/>
        </w:rPr>
      </w:pPr>
      <w:r>
        <w:rPr>
          <w:rFonts w:eastAsiaTheme="minorEastAsia"/>
          <w:szCs w:val="21"/>
        </w:rPr>
        <w:pict>
          <v:shape id="流程图: 可选过程 71" o:spid="_x0000_s1030" o:spt="176" alt="学科网(www.zxxk.com)--教育资源门户，提供试题试卷、教案、课件、教学论文、素材等各类教学资源库下载，还有大量丰富的教学资讯！" type="#_x0000_t176" style="position:absolute;left:0pt;margin-left:-5.35pt;margin-top:44.6pt;height:137.45pt;width:495.7pt;z-index:-251655168;v-text-anchor:middle;mso-width-relative:page;mso-height-relative:page;" stroked="t" coordsize="21600,21600">
            <v:path/>
            <v:fill focussize="0,0"/>
            <v:stroke weight="2pt" color="#9BBB59" joinstyle="round" dashstyle="dash"/>
            <v:imagedata o:title=""/>
            <o:lock v:ext="edit"/>
          </v:shape>
        </w:pict>
      </w:r>
      <w:r>
        <w:rPr>
          <w:rFonts w:eastAsiaTheme="minorEastAsia"/>
          <w:color w:val="000000"/>
          <w:kern w:val="0"/>
          <w:szCs w:val="21"/>
        </w:rPr>
        <w:t>( 1 )</w:t>
      </w:r>
      <w:r>
        <w:rPr>
          <w:rFonts w:hAnsiTheme="minorEastAsia" w:eastAsiaTheme="minorEastAsia"/>
          <w:color w:val="000000"/>
          <w:kern w:val="0"/>
          <w:szCs w:val="21"/>
        </w:rPr>
        <w:t>在化学反应里能改变其他物质的化学反应速率，而本身的</w:t>
      </w:r>
      <w:r>
        <w:rPr>
          <w:rFonts w:hAnsiTheme="minorEastAsia" w:eastAsiaTheme="minorEastAsia"/>
          <w:color w:val="FF00FF"/>
          <w:kern w:val="0"/>
          <w:szCs w:val="21"/>
          <w:u w:val="single" w:color="000000"/>
        </w:rPr>
        <w:t>　质量　</w:t>
      </w:r>
      <w:r>
        <w:rPr>
          <w:rFonts w:hAnsiTheme="minorEastAsia" w:eastAsiaTheme="minorEastAsia"/>
          <w:color w:val="000000"/>
          <w:kern w:val="0"/>
          <w:szCs w:val="21"/>
        </w:rPr>
        <w:t>和</w:t>
      </w:r>
      <w:r>
        <w:rPr>
          <w:rFonts w:hAnsiTheme="minorEastAsia" w:eastAsiaTheme="minorEastAsia"/>
          <w:color w:val="FF00FF"/>
          <w:kern w:val="0"/>
          <w:szCs w:val="21"/>
          <w:u w:val="single" w:color="000000"/>
        </w:rPr>
        <w:t>　化学性质　</w:t>
      </w:r>
      <w:r>
        <w:rPr>
          <w:rFonts w:hAnsiTheme="minorEastAsia" w:eastAsiaTheme="minorEastAsia"/>
          <w:color w:val="000000"/>
          <w:kern w:val="0"/>
          <w:szCs w:val="21"/>
        </w:rPr>
        <w:t>在反应前后都没有发生变化的物质叫做催化剂</w:t>
      </w:r>
      <w:r>
        <w:rPr>
          <w:rFonts w:eastAsiaTheme="minorEastAsia"/>
          <w:color w:val="000000"/>
          <w:kern w:val="0"/>
          <w:szCs w:val="21"/>
        </w:rPr>
        <w:t xml:space="preserve">( </w:t>
      </w:r>
      <w:r>
        <w:rPr>
          <w:rFonts w:hAnsiTheme="minorEastAsia" w:eastAsiaTheme="minorEastAsia"/>
          <w:color w:val="000000"/>
          <w:kern w:val="0"/>
          <w:szCs w:val="21"/>
        </w:rPr>
        <w:t>又叫触媒</w:t>
      </w:r>
      <w:r>
        <w:rPr>
          <w:rFonts w:eastAsiaTheme="minorEastAsia"/>
          <w:color w:val="000000"/>
          <w:kern w:val="0"/>
          <w:szCs w:val="21"/>
        </w:rPr>
        <w:t xml:space="preserve"> )</w:t>
      </w:r>
      <w:r>
        <w:rPr>
          <w:rFonts w:hAnsiTheme="minorEastAsia" w:eastAsiaTheme="minorEastAsia"/>
          <w:color w:val="000000"/>
          <w:kern w:val="0"/>
          <w:szCs w:val="21"/>
        </w:rPr>
        <w:t>。催化剂在化学反应中所起的作用叫做催化作用。</w:t>
      </w:r>
      <w:r>
        <w:rPr>
          <w:rFonts w:eastAsiaTheme="minorEastAsia"/>
          <w:color w:val="000000"/>
          <w:kern w:val="0"/>
          <w:szCs w:val="21"/>
        </w:rPr>
        <w:t> </w:t>
      </w:r>
    </w:p>
    <w:p>
      <w:pPr>
        <w:widowControl/>
        <w:tabs>
          <w:tab w:val="left" w:pos="1871"/>
          <w:tab w:val="left" w:pos="3407"/>
          <w:tab w:val="left" w:pos="4949"/>
          <w:tab w:val="left" w:pos="6599"/>
        </w:tabs>
        <w:spacing w:line="360" w:lineRule="auto"/>
        <w:jc w:val="left"/>
        <w:textAlignment w:val="center"/>
        <w:rPr>
          <w:rFonts w:eastAsiaTheme="minorEastAsia"/>
          <w:color w:val="F79646" w:themeColor="accent6"/>
          <w:kern w:val="0"/>
          <w:szCs w:val="21"/>
        </w:rPr>
      </w:pPr>
      <w:r>
        <w:rPr>
          <w:rFonts w:hAnsiTheme="minorEastAsia" w:eastAsiaTheme="minorEastAsia"/>
          <w:color w:val="F79646" w:themeColor="accent6"/>
          <w:kern w:val="0"/>
          <w:szCs w:val="21"/>
        </w:rPr>
        <w:t>易错提醒</w:t>
      </w:r>
    </w:p>
    <w:p>
      <w:pPr>
        <w:widowControl/>
        <w:tabs>
          <w:tab w:val="left" w:pos="1871"/>
          <w:tab w:val="left" w:pos="3407"/>
          <w:tab w:val="left" w:pos="4949"/>
          <w:tab w:val="left" w:pos="6599"/>
        </w:tabs>
        <w:spacing w:line="360" w:lineRule="auto"/>
        <w:jc w:val="left"/>
        <w:textAlignment w:val="center"/>
        <w:rPr>
          <w:rFonts w:eastAsiaTheme="minorEastAsia"/>
          <w:color w:val="000000"/>
          <w:kern w:val="0"/>
          <w:szCs w:val="21"/>
        </w:rPr>
      </w:pPr>
      <w:r>
        <w:rPr>
          <w:rFonts w:eastAsiaTheme="minorEastAsia"/>
          <w:color w:val="000000"/>
          <w:kern w:val="0"/>
          <w:szCs w:val="21"/>
        </w:rPr>
        <w:t>( 1 )“</w:t>
      </w:r>
      <w:r>
        <w:rPr>
          <w:rFonts w:hAnsiTheme="minorEastAsia" w:eastAsiaTheme="minorEastAsia"/>
          <w:color w:val="000000"/>
          <w:kern w:val="0"/>
          <w:szCs w:val="21"/>
        </w:rPr>
        <w:t>一变两不变</w:t>
      </w:r>
      <w:r>
        <w:rPr>
          <w:rFonts w:eastAsiaTheme="minorEastAsia"/>
          <w:color w:val="000000"/>
          <w:kern w:val="0"/>
          <w:szCs w:val="21"/>
        </w:rPr>
        <w:t>”:“</w:t>
      </w:r>
      <w:r>
        <w:rPr>
          <w:rFonts w:hAnsiTheme="minorEastAsia" w:eastAsiaTheme="minorEastAsia"/>
          <w:color w:val="000000"/>
          <w:kern w:val="0"/>
          <w:szCs w:val="21"/>
        </w:rPr>
        <w:t>一变</w:t>
      </w:r>
      <w:r>
        <w:rPr>
          <w:rFonts w:eastAsiaTheme="minorEastAsia"/>
          <w:color w:val="000000"/>
          <w:kern w:val="0"/>
          <w:szCs w:val="21"/>
        </w:rPr>
        <w:t>”</w:t>
      </w:r>
      <w:r>
        <w:rPr>
          <w:rFonts w:hAnsiTheme="minorEastAsia" w:eastAsiaTheme="minorEastAsia"/>
          <w:color w:val="000000"/>
          <w:kern w:val="0"/>
          <w:szCs w:val="21"/>
        </w:rPr>
        <w:t>是指改变其他物质的反应速率，包括加快和减慢，不能只理解为加快</w:t>
      </w:r>
      <w:r>
        <w:rPr>
          <w:rFonts w:eastAsiaTheme="minorEastAsia"/>
          <w:color w:val="000000"/>
          <w:kern w:val="0"/>
          <w:szCs w:val="21"/>
        </w:rPr>
        <w:t>;“</w:t>
      </w:r>
      <w:r>
        <w:rPr>
          <w:rFonts w:hAnsiTheme="minorEastAsia" w:eastAsiaTheme="minorEastAsia"/>
          <w:color w:val="000000"/>
          <w:kern w:val="0"/>
          <w:szCs w:val="21"/>
        </w:rPr>
        <w:t>两不变</w:t>
      </w:r>
      <w:r>
        <w:rPr>
          <w:rFonts w:eastAsiaTheme="minorEastAsia"/>
          <w:color w:val="000000"/>
          <w:kern w:val="0"/>
          <w:szCs w:val="21"/>
        </w:rPr>
        <w:t>”</w:t>
      </w:r>
      <w:r>
        <w:rPr>
          <w:rFonts w:hAnsiTheme="minorEastAsia" w:eastAsiaTheme="minorEastAsia"/>
          <w:color w:val="000000"/>
          <w:kern w:val="0"/>
          <w:szCs w:val="21"/>
        </w:rPr>
        <w:t>是指催化剂本身的质量和化学性质在反应前后不发生改变。</w:t>
      </w:r>
    </w:p>
    <w:p>
      <w:pPr>
        <w:widowControl/>
        <w:tabs>
          <w:tab w:val="left" w:pos="1871"/>
          <w:tab w:val="left" w:pos="3407"/>
          <w:tab w:val="left" w:pos="4949"/>
          <w:tab w:val="left" w:pos="6599"/>
        </w:tabs>
        <w:spacing w:line="360" w:lineRule="auto"/>
        <w:jc w:val="left"/>
        <w:textAlignment w:val="center"/>
        <w:rPr>
          <w:rFonts w:eastAsiaTheme="minorEastAsia"/>
          <w:color w:val="000000"/>
          <w:kern w:val="0"/>
          <w:szCs w:val="21"/>
        </w:rPr>
      </w:pPr>
      <w:r>
        <w:rPr>
          <w:rFonts w:eastAsiaTheme="minorEastAsia"/>
          <w:color w:val="000000"/>
          <w:kern w:val="0"/>
          <w:szCs w:val="21"/>
        </w:rPr>
        <w:t>( 2 )</w:t>
      </w:r>
      <w:r>
        <w:rPr>
          <w:rFonts w:hAnsiTheme="minorEastAsia" w:eastAsiaTheme="minorEastAsia"/>
          <w:color w:val="000000"/>
          <w:kern w:val="0"/>
          <w:szCs w:val="21"/>
        </w:rPr>
        <w:t>催化剂只能改变化学反应速率，不影响反应能否进行以及反应后生成物的质量。</w:t>
      </w:r>
    </w:p>
    <w:p>
      <w:pPr>
        <w:widowControl/>
        <w:tabs>
          <w:tab w:val="left" w:pos="1871"/>
          <w:tab w:val="left" w:pos="3407"/>
          <w:tab w:val="left" w:pos="4949"/>
          <w:tab w:val="left" w:pos="6599"/>
        </w:tabs>
        <w:spacing w:line="360" w:lineRule="auto"/>
        <w:jc w:val="left"/>
        <w:textAlignment w:val="center"/>
        <w:rPr>
          <w:rFonts w:eastAsiaTheme="minorEastAsia"/>
          <w:color w:val="000000"/>
          <w:kern w:val="0"/>
          <w:szCs w:val="21"/>
        </w:rPr>
      </w:pPr>
      <w:r>
        <w:rPr>
          <w:rFonts w:eastAsiaTheme="minorEastAsia"/>
          <w:color w:val="000000"/>
          <w:kern w:val="0"/>
          <w:szCs w:val="21"/>
        </w:rPr>
        <w:t>( 3 )</w:t>
      </w:r>
      <w:r>
        <w:rPr>
          <w:rFonts w:hAnsiTheme="minorEastAsia" w:eastAsiaTheme="minorEastAsia"/>
          <w:color w:val="000000"/>
          <w:kern w:val="0"/>
          <w:szCs w:val="21"/>
        </w:rPr>
        <w:t>同一个化学反应，可能有不同的催化剂</w:t>
      </w:r>
    </w:p>
    <w:p>
      <w:pPr>
        <w:widowControl/>
        <w:tabs>
          <w:tab w:val="left" w:pos="1871"/>
          <w:tab w:val="left" w:pos="3407"/>
          <w:tab w:val="left" w:pos="4949"/>
          <w:tab w:val="left" w:pos="6599"/>
        </w:tabs>
        <w:spacing w:line="360" w:lineRule="auto"/>
        <w:jc w:val="left"/>
        <w:textAlignment w:val="center"/>
        <w:rPr>
          <w:rFonts w:eastAsiaTheme="minorEastAsia"/>
          <w:color w:val="000000"/>
          <w:kern w:val="0"/>
          <w:szCs w:val="21"/>
        </w:rPr>
      </w:pPr>
      <w:r>
        <w:rPr>
          <w:rFonts w:eastAsiaTheme="minorEastAsia"/>
          <w:color w:val="000000"/>
          <w:kern w:val="0"/>
          <w:szCs w:val="21"/>
        </w:rPr>
        <w:t>( 2 )</w:t>
      </w:r>
      <w:r>
        <w:rPr>
          <w:rFonts w:hAnsiTheme="minorEastAsia" w:eastAsiaTheme="minorEastAsia"/>
          <w:color w:val="000000"/>
          <w:kern w:val="0"/>
          <w:szCs w:val="21"/>
        </w:rPr>
        <w:t>影响过氧化氢分解速率的因素</w:t>
      </w:r>
    </w:p>
    <w:tbl>
      <w:tblPr>
        <w:tblStyle w:val="12"/>
        <w:tblW w:w="8320" w:type="dxa"/>
        <w:jc w:val="center"/>
        <w:tblInd w:w="0" w:type="dxa"/>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Layout w:type="fixed"/>
        <w:tblCellMar>
          <w:top w:w="0" w:type="dxa"/>
          <w:left w:w="108" w:type="dxa"/>
          <w:bottom w:w="0" w:type="dxa"/>
          <w:right w:w="108" w:type="dxa"/>
        </w:tblCellMar>
      </w:tblPr>
      <w:tblGrid>
        <w:gridCol w:w="1812"/>
        <w:gridCol w:w="6508"/>
      </w:tblGrid>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Layout w:type="fixed"/>
          <w:tblCellMar>
            <w:top w:w="0" w:type="dxa"/>
            <w:left w:w="108" w:type="dxa"/>
            <w:bottom w:w="0" w:type="dxa"/>
            <w:right w:w="108" w:type="dxa"/>
          </w:tblCellMar>
        </w:tblPrEx>
        <w:trPr>
          <w:trHeight w:val="360" w:hRule="atLeast"/>
          <w:jc w:val="center"/>
        </w:trPr>
        <w:tc>
          <w:tcPr>
            <w:tcW w:w="1812" w:type="dxa"/>
            <w:tcBorders>
              <w:top w:val="single" w:color="E37067" w:sz="18" w:space="0"/>
              <w:left w:val="single" w:color="E37067" w:sz="18" w:space="0"/>
              <w:bottom w:val="single" w:color="DDDDDD" w:sz="8" w:space="0"/>
              <w:right w:val="single" w:color="DDDDDD" w:sz="8" w:space="0"/>
            </w:tcBorders>
            <w:shd w:val="clear" w:color="auto" w:fill="E37067"/>
            <w:tcMar>
              <w:left w:w="90" w:type="dxa"/>
              <w:right w:w="90" w:type="dxa"/>
            </w:tcMar>
            <w:vAlign w:val="center"/>
          </w:tcPr>
          <w:p>
            <w:pPr>
              <w:widowControl/>
              <w:tabs>
                <w:tab w:val="left" w:pos="1871"/>
                <w:tab w:val="left" w:pos="3407"/>
                <w:tab w:val="left" w:pos="4949"/>
                <w:tab w:val="left" w:pos="6599"/>
              </w:tabs>
              <w:spacing w:line="360" w:lineRule="auto"/>
              <w:jc w:val="center"/>
              <w:textAlignment w:val="center"/>
              <w:rPr>
                <w:rFonts w:eastAsiaTheme="minorEastAsia"/>
                <w:color w:val="000000"/>
                <w:kern w:val="0"/>
                <w:szCs w:val="21"/>
              </w:rPr>
            </w:pPr>
            <w:r>
              <w:rPr>
                <w:rFonts w:hAnsiTheme="minorEastAsia" w:eastAsiaTheme="minorEastAsia"/>
                <w:color w:val="000000"/>
                <w:kern w:val="0"/>
                <w:szCs w:val="21"/>
              </w:rPr>
              <w:t>因素</w:t>
            </w:r>
          </w:p>
        </w:tc>
        <w:tc>
          <w:tcPr>
            <w:tcW w:w="6508" w:type="dxa"/>
            <w:tcBorders>
              <w:top w:val="single" w:color="E37067" w:sz="18" w:space="0"/>
              <w:left w:val="single" w:color="DDDDDD" w:sz="8" w:space="0"/>
              <w:bottom w:val="single" w:color="DDDDDD" w:sz="8" w:space="0"/>
              <w:right w:val="single" w:color="E37067" w:sz="18" w:space="0"/>
            </w:tcBorders>
            <w:shd w:val="clear" w:color="auto" w:fill="E37067"/>
            <w:tcMar>
              <w:left w:w="90" w:type="dxa"/>
              <w:right w:w="90" w:type="dxa"/>
            </w:tcMar>
            <w:vAlign w:val="center"/>
          </w:tcPr>
          <w:p>
            <w:pPr>
              <w:widowControl/>
              <w:tabs>
                <w:tab w:val="left" w:pos="1871"/>
                <w:tab w:val="left" w:pos="3407"/>
                <w:tab w:val="left" w:pos="4949"/>
                <w:tab w:val="left" w:pos="6599"/>
              </w:tabs>
              <w:spacing w:line="360" w:lineRule="auto"/>
              <w:jc w:val="center"/>
              <w:textAlignment w:val="center"/>
              <w:rPr>
                <w:rFonts w:eastAsiaTheme="minorEastAsia"/>
                <w:color w:val="000000"/>
                <w:kern w:val="0"/>
                <w:szCs w:val="21"/>
              </w:rPr>
            </w:pPr>
            <w:r>
              <w:rPr>
                <w:rFonts w:hAnsiTheme="minorEastAsia" w:eastAsiaTheme="minorEastAsia"/>
                <w:color w:val="000000"/>
                <w:kern w:val="0"/>
                <w:szCs w:val="21"/>
              </w:rPr>
              <w:t>影响规律</w:t>
            </w:r>
          </w:p>
        </w:tc>
      </w:tr>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Layout w:type="fixed"/>
          <w:tblCellMar>
            <w:top w:w="0" w:type="dxa"/>
            <w:left w:w="108" w:type="dxa"/>
            <w:bottom w:w="0" w:type="dxa"/>
            <w:right w:w="108" w:type="dxa"/>
          </w:tblCellMar>
        </w:tblPrEx>
        <w:trPr>
          <w:trHeight w:val="335" w:hRule="atLeast"/>
          <w:jc w:val="center"/>
        </w:trPr>
        <w:tc>
          <w:tcPr>
            <w:tcW w:w="1812" w:type="dxa"/>
            <w:tcBorders>
              <w:top w:val="single" w:color="DDDDDD" w:sz="4" w:space="0"/>
              <w:left w:val="single" w:color="E37067" w:sz="18" w:space="0"/>
              <w:bottom w:val="single" w:color="DDDDDD" w:sz="8" w:space="0"/>
              <w:right w:val="single" w:color="DDDDDD" w:sz="8" w:space="0"/>
            </w:tcBorders>
            <w:shd w:val="clear" w:color="auto" w:fill="FFFFFF"/>
            <w:tcMar>
              <w:left w:w="90" w:type="dxa"/>
              <w:right w:w="90" w:type="dxa"/>
            </w:tcMar>
            <w:vAlign w:val="center"/>
          </w:tcPr>
          <w:p>
            <w:pPr>
              <w:widowControl/>
              <w:tabs>
                <w:tab w:val="left" w:pos="1871"/>
                <w:tab w:val="left" w:pos="3407"/>
                <w:tab w:val="left" w:pos="4949"/>
                <w:tab w:val="left" w:pos="6599"/>
              </w:tabs>
              <w:spacing w:line="360" w:lineRule="auto"/>
              <w:jc w:val="center"/>
              <w:textAlignment w:val="center"/>
              <w:rPr>
                <w:rFonts w:eastAsiaTheme="minorEastAsia"/>
                <w:color w:val="000000"/>
                <w:kern w:val="0"/>
                <w:szCs w:val="21"/>
              </w:rPr>
            </w:pPr>
            <w:r>
              <w:rPr>
                <w:rFonts w:hAnsiTheme="minorEastAsia" w:eastAsiaTheme="minorEastAsia"/>
                <w:color w:val="000000"/>
                <w:kern w:val="0"/>
                <w:szCs w:val="21"/>
              </w:rPr>
              <w:t>温度</w:t>
            </w:r>
          </w:p>
        </w:tc>
        <w:tc>
          <w:tcPr>
            <w:tcW w:w="6508" w:type="dxa"/>
            <w:tcBorders>
              <w:top w:val="single" w:color="DDDDDD" w:sz="4" w:space="0"/>
              <w:left w:val="single" w:color="DDDDDD" w:sz="8" w:space="0"/>
              <w:bottom w:val="single" w:color="DDDDDD" w:sz="8" w:space="0"/>
              <w:right w:val="single" w:color="E37067" w:sz="18" w:space="0"/>
            </w:tcBorders>
            <w:shd w:val="clear" w:color="auto" w:fill="FFFFFF"/>
            <w:tcMar>
              <w:left w:w="90" w:type="dxa"/>
              <w:right w:w="90" w:type="dxa"/>
            </w:tcMar>
            <w:vAlign w:val="center"/>
          </w:tcPr>
          <w:p>
            <w:pPr>
              <w:widowControl/>
              <w:tabs>
                <w:tab w:val="left" w:pos="1871"/>
                <w:tab w:val="left" w:pos="3407"/>
                <w:tab w:val="left" w:pos="4949"/>
                <w:tab w:val="left" w:pos="6599"/>
              </w:tabs>
              <w:spacing w:line="360" w:lineRule="auto"/>
              <w:jc w:val="left"/>
              <w:textAlignment w:val="center"/>
              <w:rPr>
                <w:rFonts w:eastAsiaTheme="minorEastAsia"/>
                <w:color w:val="000000"/>
                <w:kern w:val="0"/>
                <w:szCs w:val="21"/>
              </w:rPr>
            </w:pPr>
            <w:r>
              <w:rPr>
                <w:rFonts w:hAnsiTheme="minorEastAsia" w:eastAsiaTheme="minorEastAsia"/>
                <w:color w:val="000000"/>
                <w:kern w:val="0"/>
                <w:szCs w:val="21"/>
              </w:rPr>
              <w:t>温度越高，反应速率越快</w:t>
            </w:r>
          </w:p>
        </w:tc>
      </w:tr>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Layout w:type="fixed"/>
          <w:tblCellMar>
            <w:top w:w="0" w:type="dxa"/>
            <w:left w:w="108" w:type="dxa"/>
            <w:bottom w:w="0" w:type="dxa"/>
            <w:right w:w="108" w:type="dxa"/>
          </w:tblCellMar>
        </w:tblPrEx>
        <w:trPr>
          <w:trHeight w:val="335" w:hRule="atLeast"/>
          <w:jc w:val="center"/>
        </w:trPr>
        <w:tc>
          <w:tcPr>
            <w:tcW w:w="1812" w:type="dxa"/>
            <w:tcBorders>
              <w:top w:val="single" w:color="DDDDDD" w:sz="4" w:space="0"/>
              <w:left w:val="single" w:color="E37067" w:sz="18" w:space="0"/>
              <w:bottom w:val="single" w:color="DDDDDD" w:sz="8" w:space="0"/>
              <w:right w:val="single" w:color="DDDDDD" w:sz="8" w:space="0"/>
            </w:tcBorders>
            <w:shd w:val="clear" w:color="auto" w:fill="FFFFFF"/>
            <w:tcMar>
              <w:left w:w="90" w:type="dxa"/>
              <w:right w:w="90" w:type="dxa"/>
            </w:tcMar>
            <w:vAlign w:val="center"/>
          </w:tcPr>
          <w:p>
            <w:pPr>
              <w:widowControl/>
              <w:tabs>
                <w:tab w:val="left" w:pos="1871"/>
                <w:tab w:val="left" w:pos="3407"/>
                <w:tab w:val="left" w:pos="4949"/>
                <w:tab w:val="left" w:pos="6599"/>
              </w:tabs>
              <w:spacing w:line="360" w:lineRule="auto"/>
              <w:jc w:val="center"/>
              <w:textAlignment w:val="center"/>
              <w:rPr>
                <w:rFonts w:eastAsiaTheme="minorEastAsia"/>
                <w:color w:val="000000"/>
                <w:kern w:val="0"/>
                <w:szCs w:val="21"/>
              </w:rPr>
            </w:pPr>
            <w:r>
              <w:rPr>
                <w:rFonts w:hAnsiTheme="minorEastAsia" w:eastAsiaTheme="minorEastAsia"/>
                <w:color w:val="000000"/>
                <w:kern w:val="0"/>
                <w:szCs w:val="21"/>
              </w:rPr>
              <w:t>反应物浓度</w:t>
            </w:r>
          </w:p>
        </w:tc>
        <w:tc>
          <w:tcPr>
            <w:tcW w:w="6508" w:type="dxa"/>
            <w:tcBorders>
              <w:top w:val="single" w:color="DDDDDD" w:sz="4" w:space="0"/>
              <w:left w:val="single" w:color="DDDDDD" w:sz="8" w:space="0"/>
              <w:bottom w:val="single" w:color="DDDDDD" w:sz="8" w:space="0"/>
              <w:right w:val="single" w:color="E37067" w:sz="18" w:space="0"/>
            </w:tcBorders>
            <w:shd w:val="clear" w:color="auto" w:fill="FFFFFF"/>
            <w:tcMar>
              <w:left w:w="90" w:type="dxa"/>
              <w:right w:w="90" w:type="dxa"/>
            </w:tcMar>
            <w:vAlign w:val="center"/>
          </w:tcPr>
          <w:p>
            <w:pPr>
              <w:widowControl/>
              <w:tabs>
                <w:tab w:val="left" w:pos="1871"/>
                <w:tab w:val="left" w:pos="3407"/>
                <w:tab w:val="left" w:pos="4949"/>
                <w:tab w:val="left" w:pos="6599"/>
              </w:tabs>
              <w:spacing w:line="360" w:lineRule="auto"/>
              <w:jc w:val="left"/>
              <w:textAlignment w:val="center"/>
              <w:rPr>
                <w:rFonts w:eastAsiaTheme="minorEastAsia"/>
                <w:color w:val="000000"/>
                <w:kern w:val="0"/>
                <w:szCs w:val="21"/>
              </w:rPr>
            </w:pPr>
            <w:r>
              <w:rPr>
                <w:rFonts w:hAnsiTheme="minorEastAsia" w:eastAsiaTheme="minorEastAsia"/>
                <w:color w:val="000000"/>
                <w:kern w:val="0"/>
                <w:szCs w:val="21"/>
              </w:rPr>
              <w:t>反应物浓度越大，反应速率越快</w:t>
            </w:r>
          </w:p>
        </w:tc>
      </w:tr>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Layout w:type="fixed"/>
          <w:tblCellMar>
            <w:top w:w="0" w:type="dxa"/>
            <w:left w:w="108" w:type="dxa"/>
            <w:bottom w:w="0" w:type="dxa"/>
            <w:right w:w="108" w:type="dxa"/>
          </w:tblCellMar>
        </w:tblPrEx>
        <w:trPr>
          <w:trHeight w:val="650" w:hRule="atLeast"/>
          <w:jc w:val="center"/>
        </w:trPr>
        <w:tc>
          <w:tcPr>
            <w:tcW w:w="1812" w:type="dxa"/>
            <w:tcBorders>
              <w:top w:val="single" w:color="DDDDDD" w:sz="4" w:space="0"/>
              <w:left w:val="single" w:color="E37067" w:sz="18" w:space="0"/>
              <w:bottom w:val="single" w:color="DDDDDD" w:sz="8" w:space="0"/>
              <w:right w:val="single" w:color="DDDDDD" w:sz="8" w:space="0"/>
            </w:tcBorders>
            <w:shd w:val="clear" w:color="auto" w:fill="FFFFFF"/>
            <w:tcMar>
              <w:left w:w="90" w:type="dxa"/>
              <w:right w:w="90" w:type="dxa"/>
            </w:tcMar>
            <w:vAlign w:val="center"/>
          </w:tcPr>
          <w:p>
            <w:pPr>
              <w:widowControl/>
              <w:tabs>
                <w:tab w:val="left" w:pos="1871"/>
                <w:tab w:val="left" w:pos="3407"/>
                <w:tab w:val="left" w:pos="4949"/>
                <w:tab w:val="left" w:pos="6599"/>
              </w:tabs>
              <w:spacing w:line="360" w:lineRule="auto"/>
              <w:jc w:val="center"/>
              <w:textAlignment w:val="center"/>
              <w:rPr>
                <w:rFonts w:eastAsiaTheme="minorEastAsia"/>
                <w:color w:val="000000"/>
                <w:kern w:val="0"/>
                <w:szCs w:val="21"/>
              </w:rPr>
            </w:pPr>
            <w:r>
              <w:rPr>
                <w:rFonts w:hAnsiTheme="minorEastAsia" w:eastAsiaTheme="minorEastAsia"/>
                <w:color w:val="000000"/>
                <w:kern w:val="0"/>
                <w:szCs w:val="21"/>
              </w:rPr>
              <w:t>反应物间的接触面积</w:t>
            </w:r>
          </w:p>
        </w:tc>
        <w:tc>
          <w:tcPr>
            <w:tcW w:w="6508" w:type="dxa"/>
            <w:tcBorders>
              <w:top w:val="single" w:color="DDDDDD" w:sz="4" w:space="0"/>
              <w:left w:val="single" w:color="DDDDDD" w:sz="8" w:space="0"/>
              <w:bottom w:val="single" w:color="DDDDDD" w:sz="8" w:space="0"/>
              <w:right w:val="single" w:color="E37067" w:sz="18" w:space="0"/>
            </w:tcBorders>
            <w:shd w:val="clear" w:color="auto" w:fill="FFFFFF"/>
            <w:tcMar>
              <w:left w:w="90" w:type="dxa"/>
              <w:right w:w="90" w:type="dxa"/>
            </w:tcMar>
            <w:vAlign w:val="center"/>
          </w:tcPr>
          <w:p>
            <w:pPr>
              <w:widowControl/>
              <w:tabs>
                <w:tab w:val="left" w:pos="1871"/>
                <w:tab w:val="left" w:pos="3407"/>
                <w:tab w:val="left" w:pos="4949"/>
                <w:tab w:val="left" w:pos="6599"/>
              </w:tabs>
              <w:spacing w:line="360" w:lineRule="auto"/>
              <w:jc w:val="left"/>
              <w:textAlignment w:val="center"/>
              <w:rPr>
                <w:rFonts w:eastAsiaTheme="minorEastAsia"/>
                <w:color w:val="000000"/>
                <w:kern w:val="0"/>
                <w:szCs w:val="21"/>
              </w:rPr>
            </w:pPr>
            <w:r>
              <w:rPr>
                <w:rFonts w:hAnsiTheme="minorEastAsia" w:eastAsiaTheme="minorEastAsia"/>
                <w:color w:val="000000"/>
                <w:kern w:val="0"/>
                <w:szCs w:val="21"/>
              </w:rPr>
              <w:t>反应物间的接触面积越大，反应速率越快</w:t>
            </w:r>
          </w:p>
        </w:tc>
      </w:tr>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Layout w:type="fixed"/>
          <w:tblCellMar>
            <w:top w:w="0" w:type="dxa"/>
            <w:left w:w="108" w:type="dxa"/>
            <w:bottom w:w="0" w:type="dxa"/>
            <w:right w:w="108" w:type="dxa"/>
          </w:tblCellMar>
        </w:tblPrEx>
        <w:trPr>
          <w:trHeight w:val="695" w:hRule="atLeast"/>
          <w:jc w:val="center"/>
        </w:trPr>
        <w:tc>
          <w:tcPr>
            <w:tcW w:w="1812" w:type="dxa"/>
            <w:tcBorders>
              <w:top w:val="single" w:color="DDDDDD" w:sz="4" w:space="0"/>
              <w:left w:val="single" w:color="E37067" w:sz="18" w:space="0"/>
              <w:bottom w:val="single" w:color="E37067" w:sz="18" w:space="0"/>
              <w:right w:val="single" w:color="DDDDDD" w:sz="8" w:space="0"/>
            </w:tcBorders>
            <w:shd w:val="clear" w:color="auto" w:fill="FFFFFF"/>
            <w:tcMar>
              <w:left w:w="90" w:type="dxa"/>
              <w:right w:w="90" w:type="dxa"/>
            </w:tcMar>
            <w:vAlign w:val="center"/>
          </w:tcPr>
          <w:p>
            <w:pPr>
              <w:widowControl/>
              <w:tabs>
                <w:tab w:val="left" w:pos="1871"/>
                <w:tab w:val="left" w:pos="3407"/>
                <w:tab w:val="left" w:pos="4949"/>
                <w:tab w:val="left" w:pos="6599"/>
              </w:tabs>
              <w:spacing w:line="360" w:lineRule="auto"/>
              <w:jc w:val="center"/>
              <w:textAlignment w:val="center"/>
              <w:rPr>
                <w:rFonts w:eastAsiaTheme="minorEastAsia"/>
                <w:color w:val="000000"/>
                <w:kern w:val="0"/>
                <w:szCs w:val="21"/>
              </w:rPr>
            </w:pPr>
            <w:r>
              <w:rPr>
                <w:rFonts w:hAnsiTheme="minorEastAsia" w:eastAsiaTheme="minorEastAsia"/>
                <w:color w:val="000000"/>
                <w:kern w:val="0"/>
                <w:szCs w:val="21"/>
              </w:rPr>
              <w:t>催化剂</w:t>
            </w:r>
          </w:p>
        </w:tc>
        <w:tc>
          <w:tcPr>
            <w:tcW w:w="6508" w:type="dxa"/>
            <w:tcBorders>
              <w:top w:val="single" w:color="DDDDDD" w:sz="4" w:space="0"/>
              <w:left w:val="single" w:color="DDDDDD" w:sz="8" w:space="0"/>
              <w:bottom w:val="single" w:color="E37067" w:sz="18" w:space="0"/>
              <w:right w:val="single" w:color="E37067" w:sz="18" w:space="0"/>
            </w:tcBorders>
            <w:shd w:val="clear" w:color="auto" w:fill="FFFFFF"/>
            <w:tcMar>
              <w:left w:w="90" w:type="dxa"/>
              <w:right w:w="90" w:type="dxa"/>
            </w:tcMar>
            <w:vAlign w:val="center"/>
          </w:tcPr>
          <w:p>
            <w:pPr>
              <w:widowControl/>
              <w:tabs>
                <w:tab w:val="left" w:pos="1871"/>
                <w:tab w:val="left" w:pos="3407"/>
                <w:tab w:val="left" w:pos="4949"/>
                <w:tab w:val="left" w:pos="6599"/>
              </w:tabs>
              <w:spacing w:line="360" w:lineRule="auto"/>
              <w:jc w:val="left"/>
              <w:textAlignment w:val="center"/>
              <w:rPr>
                <w:rFonts w:eastAsiaTheme="minorEastAsia"/>
                <w:color w:val="000000"/>
                <w:kern w:val="0"/>
                <w:szCs w:val="21"/>
              </w:rPr>
            </w:pPr>
            <w:r>
              <w:rPr>
                <w:rFonts w:hAnsiTheme="minorEastAsia" w:eastAsiaTheme="minorEastAsia"/>
                <w:color w:val="000000"/>
                <w:kern w:val="0"/>
                <w:szCs w:val="21"/>
              </w:rPr>
              <w:t>不同的催化剂，对反应速率的影响不同</w:t>
            </w:r>
            <w:r>
              <w:rPr>
                <w:rFonts w:eastAsiaTheme="minorEastAsia"/>
                <w:color w:val="000000"/>
                <w:kern w:val="0"/>
                <w:szCs w:val="21"/>
              </w:rPr>
              <w:t>;</w:t>
            </w:r>
            <w:r>
              <w:rPr>
                <w:rFonts w:hAnsiTheme="minorEastAsia" w:eastAsiaTheme="minorEastAsia"/>
                <w:color w:val="000000"/>
                <w:kern w:val="0"/>
                <w:szCs w:val="21"/>
              </w:rPr>
              <w:t>一般来说，催化剂的用量越多，反应速率越快</w:t>
            </w:r>
          </w:p>
        </w:tc>
      </w:tr>
    </w:tbl>
    <w:p>
      <w:pPr>
        <w:widowControl/>
        <w:tabs>
          <w:tab w:val="left" w:pos="1871"/>
          <w:tab w:val="left" w:pos="3407"/>
          <w:tab w:val="left" w:pos="4949"/>
          <w:tab w:val="left" w:pos="6599"/>
        </w:tabs>
        <w:spacing w:line="360" w:lineRule="auto"/>
        <w:jc w:val="left"/>
        <w:textAlignment w:val="center"/>
        <w:rPr>
          <w:rFonts w:eastAsiaTheme="minorEastAsia"/>
          <w:b/>
          <w:bCs/>
          <w:color w:val="000000"/>
          <w:kern w:val="0"/>
          <w:szCs w:val="21"/>
        </w:rPr>
      </w:pPr>
      <w:r>
        <w:rPr>
          <w:rFonts w:hint="eastAsia" w:eastAsiaTheme="minorEastAsia"/>
          <w:b/>
          <w:bCs/>
          <w:color w:val="000000"/>
          <w:kern w:val="0"/>
          <w:szCs w:val="21"/>
        </w:rPr>
        <w:drawing>
          <wp:inline distT="0" distB="0" distL="0" distR="0">
            <wp:extent cx="2089785" cy="504825"/>
            <wp:effectExtent l="19050" t="0" r="5096" b="0"/>
            <wp:docPr id="5" name="图片 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 descr="学科网(www.zxxk.com)--教育资源门户，提供试题试卷、教案、课件、教学论文、素材等各类教学资源库下载，还有大量丰富的教学资讯！"/>
                    <pic:cNvPicPr>
                      <a:picLocks noChangeAspect="1" noChangeArrowheads="1"/>
                    </pic:cNvPicPr>
                  </pic:nvPicPr>
                  <pic:blipFill>
                    <a:blip r:embed="rId15" cstate="print"/>
                    <a:stretch>
                      <a:fillRect/>
                    </a:stretch>
                  </pic:blipFill>
                  <pic:spPr>
                    <a:xfrm>
                      <a:off x="0" y="0"/>
                      <a:ext cx="2092669" cy="505372"/>
                    </a:xfrm>
                    <a:prstGeom prst="rect">
                      <a:avLst/>
                    </a:prstGeom>
                    <a:noFill/>
                    <a:ln w="9525">
                      <a:noFill/>
                      <a:miter lim="800000"/>
                      <a:headEnd/>
                      <a:tailEnd/>
                    </a:ln>
                  </pic:spPr>
                </pic:pic>
              </a:graphicData>
            </a:graphic>
          </wp:inline>
        </w:drawing>
      </w:r>
    </w:p>
    <w:p>
      <w:pPr>
        <w:widowControl/>
        <w:tabs>
          <w:tab w:val="left" w:pos="1871"/>
          <w:tab w:val="left" w:pos="3407"/>
          <w:tab w:val="left" w:pos="4949"/>
          <w:tab w:val="left" w:pos="6599"/>
        </w:tabs>
        <w:spacing w:line="360" w:lineRule="auto"/>
        <w:jc w:val="left"/>
        <w:textAlignment w:val="center"/>
        <w:rPr>
          <w:rFonts w:eastAsiaTheme="minorEastAsia"/>
          <w:b/>
          <w:bCs/>
          <w:color w:val="000000"/>
          <w:kern w:val="0"/>
          <w:szCs w:val="21"/>
        </w:rPr>
      </w:pPr>
      <w:r>
        <w:rPr>
          <w:rFonts w:hint="eastAsia" w:hAnsiTheme="minorEastAsia" w:eastAsiaTheme="minorEastAsia"/>
          <w:b/>
          <w:bCs/>
          <w:color w:val="000000"/>
          <w:kern w:val="0"/>
          <w:szCs w:val="21"/>
        </w:rPr>
        <w:drawing>
          <wp:inline distT="0" distB="0" distL="0" distR="0">
            <wp:extent cx="457835" cy="466725"/>
            <wp:effectExtent l="19050" t="0" r="0" b="0"/>
            <wp:docPr id="17" name="图片 7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72" descr="学科网(www.zxxk.com)--教育资源门户，提供试题试卷、教案、课件、教学论文、素材等各类教学资源库下载，还有大量丰富的教学资讯！"/>
                    <pic:cNvPicPr>
                      <a:picLocks noChangeAspect="1"/>
                    </pic:cNvPicPr>
                  </pic:nvPicPr>
                  <pic:blipFill>
                    <a:blip/>
                    <a:stretch>
                      <a:fillRect/>
                    </a:stretch>
                  </pic:blipFill>
                  <pic:spPr>
                    <a:xfrm>
                      <a:off x="0" y="0"/>
                      <a:ext cx="457835" cy="466725"/>
                    </a:xfrm>
                    <a:prstGeom prst="rect">
                      <a:avLst/>
                    </a:prstGeom>
                  </pic:spPr>
                </pic:pic>
              </a:graphicData>
            </a:graphic>
          </wp:inline>
        </w:drawing>
      </w:r>
      <w:r>
        <w:rPr>
          <w:rFonts w:hAnsiTheme="minorEastAsia" w:eastAsiaTheme="minorEastAsia"/>
          <w:b/>
          <w:bCs/>
          <w:color w:val="000000"/>
          <w:kern w:val="0"/>
          <w:szCs w:val="21"/>
        </w:rPr>
        <w:t>基础练</w:t>
      </w:r>
    </w:p>
    <w:p>
      <w:pPr>
        <w:spacing w:line="360" w:lineRule="auto"/>
        <w:ind w:left="273" w:hanging="273" w:hangingChars="130"/>
        <w:textAlignment w:val="center"/>
        <w:rPr>
          <w:rFonts w:eastAsiaTheme="minorEastAsia"/>
          <w:szCs w:val="21"/>
        </w:rPr>
      </w:pPr>
      <w:r>
        <w:rPr>
          <w:rFonts w:eastAsiaTheme="minorEastAsia"/>
          <w:szCs w:val="21"/>
        </w:rPr>
        <w:t>1</w:t>
      </w:r>
      <w:r>
        <w:rPr>
          <w:rFonts w:hAnsiTheme="minorEastAsia" w:eastAsiaTheme="minorEastAsia"/>
          <w:szCs w:val="21"/>
        </w:rPr>
        <w:t>．实验室用过氧化氢溶液和二氧化锰制取氧气，一定不需要用到的仪器是（　　）</w:t>
      </w:r>
    </w:p>
    <w:p>
      <w:pPr>
        <w:tabs>
          <w:tab w:val="left" w:pos="4400"/>
        </w:tabs>
        <w:spacing w:line="360" w:lineRule="auto"/>
        <w:ind w:firstLine="273" w:firstLineChars="130"/>
        <w:jc w:val="left"/>
        <w:textAlignment w:val="center"/>
        <w:rPr>
          <w:rFonts w:eastAsiaTheme="minorEastAsia"/>
          <w:szCs w:val="21"/>
        </w:rPr>
      </w:pPr>
      <w:r>
        <w:rPr>
          <w:rFonts w:eastAsiaTheme="minorEastAsia"/>
          <w:szCs w:val="21"/>
        </w:rPr>
        <w:t>A</w:t>
      </w:r>
      <w:r>
        <w:rPr>
          <w:rFonts w:hAnsiTheme="minorEastAsia" w:eastAsiaTheme="minorEastAsia"/>
          <w:szCs w:val="21"/>
        </w:rPr>
        <w:t>．</w:t>
      </w:r>
      <w:r>
        <w:rPr>
          <w:rFonts w:eastAsiaTheme="minorEastAsia"/>
          <w:szCs w:val="21"/>
        </w:rPr>
        <w:drawing>
          <wp:inline distT="0" distB="0" distL="114300" distR="114300">
            <wp:extent cx="561975" cy="790575"/>
            <wp:effectExtent l="0" t="0" r="9525" b="9525"/>
            <wp:docPr id="115" name="图片 1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 name="图片 18" descr="学科网(www.zxxk.com)--教育资源门户，提供试题试卷、教案、课件、教学论文、素材等各类教学资源库下载，还有大量丰富的教学资讯！"/>
                    <pic:cNvPicPr>
                      <a:picLocks noChangeAspect="1"/>
                    </pic:cNvPicPr>
                  </pic:nvPicPr>
                  <pic:blipFill>
                    <a:blip r:embed="rId42" cstate="print"/>
                    <a:stretch>
                      <a:fillRect/>
                    </a:stretch>
                  </pic:blipFill>
                  <pic:spPr>
                    <a:xfrm>
                      <a:off x="0" y="0"/>
                      <a:ext cx="561975" cy="790575"/>
                    </a:xfrm>
                    <a:prstGeom prst="rect">
                      <a:avLst/>
                    </a:prstGeom>
                    <a:noFill/>
                    <a:ln>
                      <a:noFill/>
                    </a:ln>
                  </pic:spPr>
                </pic:pic>
              </a:graphicData>
            </a:graphic>
          </wp:inline>
        </w:drawing>
      </w:r>
      <w:r>
        <w:rPr>
          <w:rFonts w:hAnsiTheme="minorEastAsia" w:eastAsiaTheme="minorEastAsia"/>
          <w:szCs w:val="21"/>
        </w:rPr>
        <w:t>酒精灯</w:t>
      </w:r>
      <w:r>
        <w:rPr>
          <w:rFonts w:eastAsiaTheme="minorEastAsia"/>
          <w:szCs w:val="21"/>
        </w:rPr>
        <w:tab/>
      </w:r>
      <w:r>
        <w:rPr>
          <w:rFonts w:eastAsiaTheme="minorEastAsia"/>
          <w:szCs w:val="21"/>
        </w:rPr>
        <w:t>B</w:t>
      </w:r>
      <w:r>
        <w:rPr>
          <w:rFonts w:hAnsiTheme="minorEastAsia" w:eastAsiaTheme="minorEastAsia"/>
          <w:szCs w:val="21"/>
        </w:rPr>
        <w:t>．</w:t>
      </w:r>
      <w:r>
        <w:rPr>
          <w:rFonts w:eastAsiaTheme="minorEastAsia"/>
          <w:szCs w:val="21"/>
        </w:rPr>
        <w:drawing>
          <wp:inline distT="0" distB="0" distL="114300" distR="114300">
            <wp:extent cx="838200" cy="447675"/>
            <wp:effectExtent l="0" t="0" r="0" b="9525"/>
            <wp:docPr id="124" name="图片 1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 name="图片 19" descr="学科网(www.zxxk.com)--教育资源门户，提供试题试卷、教案、课件、教学论文、素材等各类教学资源库下载，还有大量丰富的教学资讯！"/>
                    <pic:cNvPicPr>
                      <a:picLocks noChangeAspect="1"/>
                    </pic:cNvPicPr>
                  </pic:nvPicPr>
                  <pic:blipFill>
                    <a:blip r:embed="rId43" cstate="print"/>
                    <a:stretch>
                      <a:fillRect/>
                    </a:stretch>
                  </pic:blipFill>
                  <pic:spPr>
                    <a:xfrm>
                      <a:off x="0" y="0"/>
                      <a:ext cx="838200" cy="447675"/>
                    </a:xfrm>
                    <a:prstGeom prst="rect">
                      <a:avLst/>
                    </a:prstGeom>
                    <a:noFill/>
                    <a:ln>
                      <a:noFill/>
                    </a:ln>
                  </pic:spPr>
                </pic:pic>
              </a:graphicData>
            </a:graphic>
          </wp:inline>
        </w:drawing>
      </w:r>
      <w:r>
        <w:rPr>
          <w:rFonts w:hAnsiTheme="minorEastAsia" w:eastAsiaTheme="minorEastAsia"/>
          <w:szCs w:val="21"/>
        </w:rPr>
        <w:t>水槽</w:t>
      </w:r>
      <w:r>
        <w:rPr>
          <w:rFonts w:eastAsiaTheme="minorEastAsia"/>
          <w:szCs w:val="21"/>
        </w:rPr>
        <w:tab/>
      </w:r>
    </w:p>
    <w:p>
      <w:pPr>
        <w:tabs>
          <w:tab w:val="left" w:pos="4400"/>
        </w:tabs>
        <w:spacing w:line="360" w:lineRule="auto"/>
        <w:ind w:firstLine="273" w:firstLineChars="130"/>
        <w:jc w:val="left"/>
        <w:textAlignment w:val="center"/>
        <w:rPr>
          <w:rFonts w:eastAsiaTheme="minorEastAsia"/>
          <w:szCs w:val="21"/>
        </w:rPr>
      </w:pPr>
      <w:r>
        <w:rPr>
          <w:rFonts w:eastAsiaTheme="minorEastAsia"/>
          <w:szCs w:val="21"/>
        </w:rPr>
        <w:t>C</w:t>
      </w:r>
      <w:r>
        <w:rPr>
          <w:rFonts w:hAnsiTheme="minorEastAsia" w:eastAsiaTheme="minorEastAsia"/>
          <w:szCs w:val="21"/>
        </w:rPr>
        <w:t>．</w:t>
      </w:r>
      <w:r>
        <w:rPr>
          <w:rFonts w:eastAsiaTheme="minorEastAsia"/>
          <w:szCs w:val="21"/>
        </w:rPr>
        <w:drawing>
          <wp:inline distT="0" distB="0" distL="114300" distR="114300">
            <wp:extent cx="428625" cy="752475"/>
            <wp:effectExtent l="0" t="0" r="3175" b="9525"/>
            <wp:docPr id="121" name="图片 2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 name="图片 20" descr="学科网(www.zxxk.com)--教育资源门户，提供试题试卷、教案、课件、教学论文、素材等各类教学资源库下载，还有大量丰富的教学资讯！"/>
                    <pic:cNvPicPr>
                      <a:picLocks noChangeAspect="1"/>
                    </pic:cNvPicPr>
                  </pic:nvPicPr>
                  <pic:blipFill>
                    <a:blip r:embed="rId44" cstate="print"/>
                    <a:stretch>
                      <a:fillRect/>
                    </a:stretch>
                  </pic:blipFill>
                  <pic:spPr>
                    <a:xfrm>
                      <a:off x="0" y="0"/>
                      <a:ext cx="428625" cy="752475"/>
                    </a:xfrm>
                    <a:prstGeom prst="rect">
                      <a:avLst/>
                    </a:prstGeom>
                    <a:noFill/>
                    <a:ln>
                      <a:noFill/>
                    </a:ln>
                  </pic:spPr>
                </pic:pic>
              </a:graphicData>
            </a:graphic>
          </wp:inline>
        </w:drawing>
      </w:r>
      <w:r>
        <w:rPr>
          <w:rFonts w:hAnsiTheme="minorEastAsia" w:eastAsiaTheme="minorEastAsia"/>
          <w:szCs w:val="21"/>
        </w:rPr>
        <w:t>集气瓶</w:t>
      </w:r>
      <w:r>
        <w:rPr>
          <w:rFonts w:eastAsiaTheme="minorEastAsia"/>
          <w:szCs w:val="21"/>
        </w:rPr>
        <w:tab/>
      </w:r>
      <w:r>
        <w:rPr>
          <w:rFonts w:eastAsiaTheme="minorEastAsia"/>
          <w:szCs w:val="21"/>
        </w:rPr>
        <w:t>D</w:t>
      </w:r>
      <w:r>
        <w:rPr>
          <w:rFonts w:hAnsiTheme="minorEastAsia" w:eastAsiaTheme="minorEastAsia"/>
          <w:szCs w:val="21"/>
        </w:rPr>
        <w:t>．</w:t>
      </w:r>
      <w:r>
        <w:rPr>
          <w:rFonts w:eastAsiaTheme="minorEastAsia"/>
          <w:szCs w:val="21"/>
        </w:rPr>
        <w:drawing>
          <wp:inline distT="0" distB="0" distL="114300" distR="114300">
            <wp:extent cx="276225" cy="838200"/>
            <wp:effectExtent l="0" t="0" r="3175" b="0"/>
            <wp:docPr id="117" name="图片 2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 name="图片 21" descr="学科网(www.zxxk.com)--教育资源门户，提供试题试卷、教案、课件、教学论文、素材等各类教学资源库下载，还有大量丰富的教学资讯！"/>
                    <pic:cNvPicPr>
                      <a:picLocks noChangeAspect="1"/>
                    </pic:cNvPicPr>
                  </pic:nvPicPr>
                  <pic:blipFill>
                    <a:blip r:embed="rId45" cstate="print"/>
                    <a:stretch>
                      <a:fillRect/>
                    </a:stretch>
                  </pic:blipFill>
                  <pic:spPr>
                    <a:xfrm>
                      <a:off x="0" y="0"/>
                      <a:ext cx="276225" cy="838200"/>
                    </a:xfrm>
                    <a:prstGeom prst="rect">
                      <a:avLst/>
                    </a:prstGeom>
                    <a:noFill/>
                    <a:ln>
                      <a:noFill/>
                    </a:ln>
                  </pic:spPr>
                </pic:pic>
              </a:graphicData>
            </a:graphic>
          </wp:inline>
        </w:drawing>
      </w:r>
      <w:r>
        <w:rPr>
          <w:rFonts w:hAnsiTheme="minorEastAsia" w:eastAsiaTheme="minorEastAsia"/>
          <w:szCs w:val="21"/>
        </w:rPr>
        <w:t>分液漏斗</w:t>
      </w:r>
    </w:p>
    <w:p>
      <w:pPr>
        <w:spacing w:line="360" w:lineRule="auto"/>
        <w:ind w:left="273" w:leftChars="130"/>
        <w:textAlignment w:val="center"/>
        <w:rPr>
          <w:rFonts w:hAnsiTheme="minorEastAsia" w:eastAsiaTheme="minorEastAsia"/>
          <w:color w:val="FF0000"/>
          <w:szCs w:val="21"/>
        </w:rPr>
      </w:pPr>
      <w:r>
        <w:rPr>
          <w:rFonts w:hint="eastAsia" w:hAnsiTheme="minorEastAsia" w:eastAsiaTheme="minorEastAsia"/>
          <w:color w:val="FF0000"/>
          <w:szCs w:val="21"/>
        </w:rPr>
        <w:t>【答案】A</w:t>
      </w:r>
    </w:p>
    <w:p>
      <w:pPr>
        <w:spacing w:line="360" w:lineRule="auto"/>
        <w:ind w:left="273" w:leftChars="130"/>
        <w:textAlignment w:val="center"/>
        <w:rPr>
          <w:rFonts w:eastAsiaTheme="minorEastAsia"/>
          <w:color w:val="FF0000"/>
          <w:szCs w:val="21"/>
        </w:rPr>
      </w:pPr>
      <w:r>
        <w:rPr>
          <w:rFonts w:hAnsiTheme="minorEastAsia" w:eastAsiaTheme="minorEastAsia"/>
          <w:color w:val="FF0000"/>
          <w:szCs w:val="21"/>
        </w:rPr>
        <w:t>【解析】过氧化氢在二氧化锰的催化作用下生成水和氧气，属于固、液常温型，不需要加热，一定不需要酒精灯。</w:t>
      </w:r>
    </w:p>
    <w:p>
      <w:pPr>
        <w:spacing w:line="360" w:lineRule="auto"/>
        <w:ind w:left="273" w:hanging="273" w:hangingChars="130"/>
        <w:textAlignment w:val="center"/>
        <w:rPr>
          <w:rFonts w:eastAsiaTheme="minorEastAsia"/>
          <w:szCs w:val="21"/>
        </w:rPr>
      </w:pPr>
      <w:r>
        <w:rPr>
          <w:rFonts w:eastAsiaTheme="minorEastAsia"/>
          <w:szCs w:val="21"/>
        </w:rPr>
        <w:t>2</w:t>
      </w:r>
      <w:r>
        <w:rPr>
          <w:rFonts w:hAnsiTheme="minorEastAsia" w:eastAsiaTheme="minorEastAsia"/>
          <w:szCs w:val="21"/>
        </w:rPr>
        <w:t>．实验室制取氧气的过程大致分为以下六个主要操作步骤，正确的操作顺序是（　　）</w:t>
      </w:r>
    </w:p>
    <w:p>
      <w:pPr>
        <w:spacing w:line="360" w:lineRule="auto"/>
        <w:ind w:left="273" w:leftChars="130"/>
        <w:textAlignment w:val="center"/>
        <w:rPr>
          <w:rFonts w:eastAsiaTheme="minorEastAsia"/>
          <w:szCs w:val="21"/>
        </w:rPr>
      </w:pPr>
      <w:r>
        <w:rPr>
          <w:rFonts w:asciiTheme="minorEastAsia" w:hAnsiTheme="minorEastAsia" w:eastAsiaTheme="minorEastAsia"/>
          <w:szCs w:val="21"/>
        </w:rPr>
        <w:t>①</w:t>
      </w:r>
      <w:r>
        <w:rPr>
          <w:rFonts w:hAnsiTheme="minorEastAsia" w:eastAsiaTheme="minorEastAsia"/>
          <w:szCs w:val="21"/>
        </w:rPr>
        <w:t>点燃酒精灯，给试管加热</w:t>
      </w:r>
    </w:p>
    <w:p>
      <w:pPr>
        <w:spacing w:line="360" w:lineRule="auto"/>
        <w:ind w:left="273" w:leftChars="130"/>
        <w:textAlignment w:val="center"/>
        <w:rPr>
          <w:rFonts w:eastAsiaTheme="minorEastAsia"/>
          <w:szCs w:val="21"/>
        </w:rPr>
      </w:pPr>
      <w:r>
        <w:rPr>
          <w:rFonts w:asciiTheme="minorEastAsia" w:hAnsiTheme="minorEastAsia" w:eastAsiaTheme="minorEastAsia"/>
          <w:szCs w:val="21"/>
        </w:rPr>
        <w:t>②</w:t>
      </w:r>
      <w:r>
        <w:rPr>
          <w:rFonts w:hAnsiTheme="minorEastAsia" w:eastAsiaTheme="minorEastAsia"/>
          <w:szCs w:val="21"/>
        </w:rPr>
        <w:t>熄灭酒精灯</w:t>
      </w:r>
    </w:p>
    <w:p>
      <w:pPr>
        <w:spacing w:line="360" w:lineRule="auto"/>
        <w:ind w:left="273" w:leftChars="130"/>
        <w:textAlignment w:val="center"/>
        <w:rPr>
          <w:rFonts w:eastAsiaTheme="minorEastAsia"/>
          <w:szCs w:val="21"/>
        </w:rPr>
      </w:pPr>
      <w:r>
        <w:rPr>
          <w:rFonts w:asciiTheme="minorEastAsia" w:hAnsiTheme="minorEastAsia" w:eastAsiaTheme="minorEastAsia"/>
          <w:szCs w:val="21"/>
        </w:rPr>
        <w:t>③</w:t>
      </w:r>
      <w:r>
        <w:rPr>
          <w:rFonts w:hAnsiTheme="minorEastAsia" w:eastAsiaTheme="minorEastAsia"/>
          <w:szCs w:val="21"/>
        </w:rPr>
        <w:t>检查装置的气密性</w:t>
      </w:r>
    </w:p>
    <w:p>
      <w:pPr>
        <w:spacing w:line="360" w:lineRule="auto"/>
        <w:ind w:left="273" w:leftChars="130"/>
        <w:textAlignment w:val="center"/>
        <w:rPr>
          <w:rFonts w:eastAsiaTheme="minorEastAsia"/>
          <w:szCs w:val="21"/>
        </w:rPr>
      </w:pPr>
      <w:r>
        <w:rPr>
          <w:rFonts w:asciiTheme="minorEastAsia" w:hAnsiTheme="minorEastAsia" w:eastAsiaTheme="minorEastAsia"/>
          <w:szCs w:val="21"/>
        </w:rPr>
        <w:t>④</w:t>
      </w:r>
      <w:r>
        <w:rPr>
          <w:rFonts w:hAnsiTheme="minorEastAsia" w:eastAsiaTheme="minorEastAsia"/>
          <w:szCs w:val="21"/>
        </w:rPr>
        <w:t>将盛有药品的试管固定在铁架台上</w:t>
      </w:r>
    </w:p>
    <w:p>
      <w:pPr>
        <w:spacing w:line="360" w:lineRule="auto"/>
        <w:ind w:left="273" w:leftChars="130"/>
        <w:textAlignment w:val="center"/>
        <w:rPr>
          <w:rFonts w:eastAsiaTheme="minorEastAsia"/>
          <w:szCs w:val="21"/>
        </w:rPr>
      </w:pPr>
      <w:r>
        <w:rPr>
          <w:rFonts w:asciiTheme="minorEastAsia" w:hAnsiTheme="minorEastAsia" w:eastAsiaTheme="minorEastAsia"/>
          <w:szCs w:val="21"/>
        </w:rPr>
        <w:t>⑤</w:t>
      </w:r>
      <w:r>
        <w:rPr>
          <w:rFonts w:hAnsiTheme="minorEastAsia" w:eastAsiaTheme="minorEastAsia"/>
          <w:szCs w:val="21"/>
        </w:rPr>
        <w:t>用排水法收集氧气</w:t>
      </w:r>
    </w:p>
    <w:p>
      <w:pPr>
        <w:spacing w:line="360" w:lineRule="auto"/>
        <w:ind w:left="273" w:leftChars="130"/>
        <w:textAlignment w:val="center"/>
        <w:rPr>
          <w:rFonts w:eastAsiaTheme="minorEastAsia"/>
          <w:szCs w:val="21"/>
        </w:rPr>
      </w:pPr>
      <w:r>
        <w:rPr>
          <w:rFonts w:asciiTheme="minorEastAsia" w:hAnsiTheme="minorEastAsia" w:eastAsiaTheme="minorEastAsia"/>
          <w:szCs w:val="21"/>
        </w:rPr>
        <w:t>⑥</w:t>
      </w:r>
      <w:r>
        <w:rPr>
          <w:rFonts w:hAnsiTheme="minorEastAsia" w:eastAsiaTheme="minorEastAsia"/>
          <w:szCs w:val="21"/>
        </w:rPr>
        <w:t>将导管从水面下取出</w:t>
      </w:r>
    </w:p>
    <w:p>
      <w:pPr>
        <w:tabs>
          <w:tab w:val="left" w:pos="2300"/>
          <w:tab w:val="left" w:pos="4400"/>
          <w:tab w:val="left" w:pos="6400"/>
        </w:tabs>
        <w:spacing w:line="360" w:lineRule="auto"/>
        <w:ind w:firstLine="273" w:firstLineChars="130"/>
        <w:jc w:val="left"/>
        <w:textAlignment w:val="center"/>
        <w:rPr>
          <w:rFonts w:eastAsiaTheme="minorEastAsia"/>
          <w:szCs w:val="21"/>
        </w:rPr>
      </w:pPr>
      <w:r>
        <w:rPr>
          <w:rFonts w:eastAsiaTheme="minorEastAsia"/>
          <w:szCs w:val="21"/>
        </w:rPr>
        <w:t>A</w:t>
      </w:r>
      <w:r>
        <w:rPr>
          <w:rFonts w:hAnsiTheme="minorEastAsia" w:eastAsiaTheme="minorEastAsia"/>
          <w:szCs w:val="21"/>
        </w:rPr>
        <w:t>．</w:t>
      </w:r>
      <w:r>
        <w:rPr>
          <w:rFonts w:asciiTheme="minorEastAsia" w:hAnsiTheme="minorEastAsia" w:eastAsiaTheme="minorEastAsia"/>
          <w:szCs w:val="21"/>
        </w:rPr>
        <w:t>③④①⑤⑥②</w:t>
      </w:r>
      <w:r>
        <w:rPr>
          <w:rFonts w:eastAsiaTheme="minorEastAsia"/>
          <w:szCs w:val="21"/>
        </w:rPr>
        <w:tab/>
      </w:r>
      <w:r>
        <w:rPr>
          <w:rFonts w:eastAsiaTheme="minorEastAsia"/>
          <w:szCs w:val="21"/>
        </w:rPr>
        <w:t>B</w:t>
      </w:r>
      <w:r>
        <w:rPr>
          <w:rFonts w:hAnsiTheme="minorEastAsia" w:eastAsiaTheme="minorEastAsia"/>
          <w:szCs w:val="21"/>
        </w:rPr>
        <w:t>．</w:t>
      </w:r>
      <w:r>
        <w:rPr>
          <w:rFonts w:asciiTheme="minorEastAsia" w:hAnsiTheme="minorEastAsia" w:eastAsiaTheme="minorEastAsia"/>
          <w:szCs w:val="21"/>
        </w:rPr>
        <w:t>③④①⑤②⑥</w:t>
      </w:r>
      <w:r>
        <w:rPr>
          <w:rFonts w:eastAsiaTheme="minorEastAsia"/>
          <w:szCs w:val="21"/>
        </w:rPr>
        <w:tab/>
      </w:r>
      <w:r>
        <w:rPr>
          <w:rFonts w:eastAsiaTheme="minorEastAsia"/>
          <w:szCs w:val="21"/>
        </w:rPr>
        <w:t>C</w:t>
      </w:r>
      <w:r>
        <w:rPr>
          <w:rFonts w:hAnsiTheme="minorEastAsia" w:eastAsiaTheme="minorEastAsia"/>
          <w:szCs w:val="21"/>
        </w:rPr>
        <w:t>．</w:t>
      </w:r>
      <w:r>
        <w:rPr>
          <w:rFonts w:asciiTheme="minorEastAsia" w:hAnsiTheme="minorEastAsia" w:eastAsiaTheme="minorEastAsia"/>
          <w:szCs w:val="21"/>
        </w:rPr>
        <w:t>④①③⑤②⑥</w:t>
      </w:r>
      <w:r>
        <w:rPr>
          <w:rFonts w:eastAsiaTheme="minorEastAsia"/>
          <w:szCs w:val="21"/>
        </w:rPr>
        <w:tab/>
      </w:r>
      <w:r>
        <w:rPr>
          <w:rFonts w:eastAsiaTheme="minorEastAsia"/>
          <w:szCs w:val="21"/>
        </w:rPr>
        <w:t>D</w:t>
      </w:r>
      <w:r>
        <w:rPr>
          <w:rFonts w:hAnsiTheme="minorEastAsia" w:eastAsiaTheme="minorEastAsia"/>
          <w:szCs w:val="21"/>
        </w:rPr>
        <w:t>．</w:t>
      </w:r>
      <w:r>
        <w:rPr>
          <w:rFonts w:asciiTheme="minorEastAsia" w:hAnsiTheme="minorEastAsia" w:eastAsiaTheme="minorEastAsia"/>
          <w:szCs w:val="21"/>
        </w:rPr>
        <w:t>④①③⑤⑥②</w:t>
      </w:r>
    </w:p>
    <w:p>
      <w:pPr>
        <w:spacing w:line="360" w:lineRule="auto"/>
        <w:ind w:left="273" w:leftChars="130"/>
        <w:textAlignment w:val="center"/>
        <w:rPr>
          <w:rFonts w:hAnsiTheme="minorEastAsia" w:eastAsiaTheme="minorEastAsia"/>
          <w:color w:val="FF0000"/>
          <w:szCs w:val="21"/>
        </w:rPr>
      </w:pPr>
      <w:r>
        <w:rPr>
          <w:rFonts w:hint="eastAsia" w:hAnsiTheme="minorEastAsia" w:eastAsiaTheme="minorEastAsia"/>
          <w:color w:val="FF0000"/>
          <w:szCs w:val="21"/>
        </w:rPr>
        <w:t>【答案】A</w:t>
      </w:r>
    </w:p>
    <w:p>
      <w:pPr>
        <w:spacing w:line="360" w:lineRule="auto"/>
        <w:ind w:left="273" w:leftChars="130"/>
        <w:textAlignment w:val="center"/>
        <w:rPr>
          <w:rFonts w:eastAsiaTheme="minorEastAsia"/>
          <w:color w:val="FF0000"/>
          <w:szCs w:val="21"/>
        </w:rPr>
      </w:pPr>
      <w:r>
        <w:rPr>
          <w:rFonts w:hAnsiTheme="minorEastAsia" w:eastAsiaTheme="minorEastAsia"/>
          <w:color w:val="FF0000"/>
          <w:szCs w:val="21"/>
        </w:rPr>
        <w:t>【解析】实验室加热高锰酸钾或氯酸钾制取氧气的操作步骤和注意点分别是：连（连接仪器、组装实验装置）</w:t>
      </w:r>
      <w:r>
        <w:rPr>
          <w:rFonts w:eastAsiaTheme="minorEastAsia"/>
          <w:color w:val="FF0000"/>
          <w:szCs w:val="21"/>
        </w:rPr>
        <w:t>→</w:t>
      </w:r>
      <w:r>
        <w:rPr>
          <w:rFonts w:hAnsiTheme="minorEastAsia" w:eastAsiaTheme="minorEastAsia"/>
          <w:color w:val="FF0000"/>
          <w:szCs w:val="21"/>
        </w:rPr>
        <w:t>查（检查装置的气密性）</w:t>
      </w:r>
      <w:r>
        <w:rPr>
          <w:rFonts w:eastAsiaTheme="minorEastAsia"/>
          <w:color w:val="FF0000"/>
          <w:szCs w:val="21"/>
        </w:rPr>
        <w:t>→</w:t>
      </w:r>
      <w:r>
        <w:rPr>
          <w:rFonts w:hAnsiTheme="minorEastAsia" w:eastAsiaTheme="minorEastAsia"/>
          <w:color w:val="FF0000"/>
          <w:szCs w:val="21"/>
        </w:rPr>
        <w:t>装（装入固体药品，注意用高锰酸钾时，在试管口放一团棉花）</w:t>
      </w:r>
      <w:r>
        <w:rPr>
          <w:rFonts w:eastAsiaTheme="minorEastAsia"/>
          <w:color w:val="FF0000"/>
          <w:szCs w:val="21"/>
        </w:rPr>
        <w:t>→</w:t>
      </w:r>
      <w:r>
        <w:rPr>
          <w:rFonts w:hAnsiTheme="minorEastAsia" w:eastAsiaTheme="minorEastAsia"/>
          <w:color w:val="FF0000"/>
          <w:szCs w:val="21"/>
        </w:rPr>
        <w:t>定（用铁架台固定仪器装置）</w:t>
      </w:r>
      <w:r>
        <w:rPr>
          <w:rFonts w:eastAsiaTheme="minorEastAsia"/>
          <w:color w:val="FF0000"/>
          <w:szCs w:val="21"/>
        </w:rPr>
        <w:t>→</w:t>
      </w:r>
      <w:r>
        <w:rPr>
          <w:rFonts w:hAnsiTheme="minorEastAsia" w:eastAsiaTheme="minorEastAsia"/>
          <w:color w:val="FF0000"/>
          <w:szCs w:val="21"/>
        </w:rPr>
        <w:t>点（用火柴点燃酒精灯，给试管加热）</w:t>
      </w:r>
      <w:r>
        <w:rPr>
          <w:rFonts w:eastAsiaTheme="minorEastAsia"/>
          <w:color w:val="FF0000"/>
          <w:szCs w:val="21"/>
        </w:rPr>
        <w:t>→</w:t>
      </w:r>
      <w:r>
        <w:rPr>
          <w:rFonts w:hAnsiTheme="minorEastAsia" w:eastAsiaTheme="minorEastAsia"/>
          <w:color w:val="FF0000"/>
          <w:szCs w:val="21"/>
        </w:rPr>
        <w:t>收（收集氧气）</w:t>
      </w:r>
      <w:r>
        <w:rPr>
          <w:rFonts w:eastAsiaTheme="minorEastAsia"/>
          <w:color w:val="FF0000"/>
          <w:szCs w:val="21"/>
        </w:rPr>
        <w:t>→</w:t>
      </w:r>
      <w:r>
        <w:rPr>
          <w:rFonts w:hAnsiTheme="minorEastAsia" w:eastAsiaTheme="minorEastAsia"/>
          <w:color w:val="FF0000"/>
          <w:szCs w:val="21"/>
        </w:rPr>
        <w:t>移（把导管移出水面）</w:t>
      </w:r>
      <w:r>
        <w:rPr>
          <w:rFonts w:eastAsiaTheme="minorEastAsia"/>
          <w:color w:val="FF0000"/>
          <w:szCs w:val="21"/>
        </w:rPr>
        <w:t>→</w:t>
      </w:r>
      <w:r>
        <w:rPr>
          <w:rFonts w:hAnsiTheme="minorEastAsia" w:eastAsiaTheme="minorEastAsia"/>
          <w:color w:val="FF0000"/>
          <w:szCs w:val="21"/>
        </w:rPr>
        <w:t>熄（熄灭酒精灯），可得正确的操作顺序是：</w:t>
      </w:r>
      <w:r>
        <w:rPr>
          <w:rFonts w:asciiTheme="minorEastAsia" w:hAnsiTheme="minorEastAsia" w:eastAsiaTheme="minorEastAsia"/>
          <w:color w:val="FF0000"/>
          <w:szCs w:val="21"/>
        </w:rPr>
        <w:t>③④①⑤⑥②</w:t>
      </w:r>
      <w:r>
        <w:rPr>
          <w:rFonts w:hAnsiTheme="minorEastAsia" w:eastAsiaTheme="minorEastAsia"/>
          <w:color w:val="FF0000"/>
          <w:szCs w:val="21"/>
        </w:rPr>
        <w:t>。</w:t>
      </w:r>
    </w:p>
    <w:p>
      <w:pPr>
        <w:spacing w:line="360" w:lineRule="auto"/>
        <w:ind w:left="273" w:hanging="273" w:hangingChars="130"/>
        <w:textAlignment w:val="center"/>
        <w:rPr>
          <w:rFonts w:eastAsiaTheme="minorEastAsia"/>
          <w:szCs w:val="21"/>
        </w:rPr>
      </w:pPr>
      <w:r>
        <w:rPr>
          <w:rFonts w:eastAsiaTheme="minorEastAsia"/>
          <w:szCs w:val="21"/>
        </w:rPr>
        <w:t>3</w:t>
      </w:r>
      <w:r>
        <w:rPr>
          <w:rFonts w:hAnsiTheme="minorEastAsia" w:eastAsiaTheme="minorEastAsia"/>
          <w:szCs w:val="21"/>
        </w:rPr>
        <w:t>．下列关于</w:t>
      </w:r>
      <w:r>
        <w:rPr>
          <w:rFonts w:eastAsiaTheme="minorEastAsia"/>
          <w:szCs w:val="21"/>
        </w:rPr>
        <w:t>O</w:t>
      </w:r>
      <w:r>
        <w:rPr>
          <w:rFonts w:eastAsiaTheme="minorEastAsia"/>
          <w:szCs w:val="21"/>
          <w:vertAlign w:val="subscript"/>
        </w:rPr>
        <w:t>2</w:t>
      </w:r>
      <w:r>
        <w:rPr>
          <w:rFonts w:hAnsiTheme="minorEastAsia" w:eastAsiaTheme="minorEastAsia"/>
          <w:szCs w:val="21"/>
        </w:rPr>
        <w:t>的实验室制法及性质实验的说法不正确的是（　　）</w:t>
      </w:r>
    </w:p>
    <w:tbl>
      <w:tblPr>
        <w:tblStyle w:val="12"/>
        <w:tblW w:w="8220" w:type="dxa"/>
        <w:tblInd w:w="280" w:type="dxa"/>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30" w:type="dxa"/>
          <w:left w:w="30" w:type="dxa"/>
          <w:bottom w:w="30" w:type="dxa"/>
          <w:right w:w="30" w:type="dxa"/>
        </w:tblCellMar>
      </w:tblPr>
      <w:tblGrid>
        <w:gridCol w:w="1995"/>
        <w:gridCol w:w="1995"/>
        <w:gridCol w:w="1995"/>
        <w:gridCol w:w="2235"/>
      </w:tblGrid>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30" w:type="dxa"/>
            <w:left w:w="30" w:type="dxa"/>
            <w:bottom w:w="30" w:type="dxa"/>
            <w:right w:w="30" w:type="dxa"/>
          </w:tblCellMar>
        </w:tblPrEx>
        <w:tc>
          <w:tcPr>
            <w:tcW w:w="1995" w:type="dxa"/>
          </w:tcPr>
          <w:p>
            <w:pPr>
              <w:spacing w:line="360" w:lineRule="auto"/>
              <w:jc w:val="center"/>
              <w:textAlignment w:val="center"/>
              <w:rPr>
                <w:rFonts w:eastAsiaTheme="minorEastAsia"/>
                <w:szCs w:val="21"/>
              </w:rPr>
            </w:pPr>
            <w:r>
              <w:rPr>
                <w:rFonts w:eastAsiaTheme="minorEastAsia"/>
                <w:szCs w:val="21"/>
              </w:rPr>
              <w:t xml:space="preserve"> </w:t>
            </w:r>
            <w:r>
              <w:rPr>
                <w:rFonts w:eastAsiaTheme="minorEastAsia"/>
                <w:szCs w:val="21"/>
              </w:rPr>
              <w:drawing>
                <wp:inline distT="0" distB="0" distL="114300" distR="114300">
                  <wp:extent cx="1038225" cy="819150"/>
                  <wp:effectExtent l="0" t="0" r="3175" b="6350"/>
                  <wp:docPr id="122" name="图片 2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 name="图片 22" descr="学科网(www.zxxk.com)--教育资源门户，提供试题试卷、教案、课件、教学论文、素材等各类教学资源库下载，还有大量丰富的教学资讯！"/>
                          <pic:cNvPicPr>
                            <a:picLocks noChangeAspect="1"/>
                          </pic:cNvPicPr>
                        </pic:nvPicPr>
                        <pic:blipFill>
                          <a:blip r:embed="rId46" cstate="print"/>
                          <a:stretch>
                            <a:fillRect/>
                          </a:stretch>
                        </pic:blipFill>
                        <pic:spPr>
                          <a:xfrm>
                            <a:off x="0" y="0"/>
                            <a:ext cx="1038225" cy="819150"/>
                          </a:xfrm>
                          <a:prstGeom prst="rect">
                            <a:avLst/>
                          </a:prstGeom>
                          <a:noFill/>
                          <a:ln>
                            <a:noFill/>
                          </a:ln>
                        </pic:spPr>
                      </pic:pic>
                    </a:graphicData>
                  </a:graphic>
                </wp:inline>
              </w:drawing>
            </w:r>
          </w:p>
        </w:tc>
        <w:tc>
          <w:tcPr>
            <w:tcW w:w="1995" w:type="dxa"/>
          </w:tcPr>
          <w:p>
            <w:pPr>
              <w:spacing w:line="360" w:lineRule="auto"/>
              <w:jc w:val="center"/>
              <w:textAlignment w:val="center"/>
              <w:rPr>
                <w:rFonts w:eastAsiaTheme="minorEastAsia"/>
                <w:szCs w:val="21"/>
              </w:rPr>
            </w:pPr>
            <w:r>
              <w:rPr>
                <w:rFonts w:eastAsiaTheme="minorEastAsia"/>
                <w:szCs w:val="21"/>
              </w:rPr>
              <w:t xml:space="preserve"> </w:t>
            </w:r>
            <w:r>
              <w:rPr>
                <w:rFonts w:eastAsiaTheme="minorEastAsia"/>
                <w:szCs w:val="21"/>
              </w:rPr>
              <w:drawing>
                <wp:inline distT="0" distB="0" distL="114300" distR="114300">
                  <wp:extent cx="733425" cy="1000125"/>
                  <wp:effectExtent l="0" t="0" r="3175" b="3175"/>
                  <wp:docPr id="119" name="图片 2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 name="图片 23" descr="学科网(www.zxxk.com)--教育资源门户，提供试题试卷、教案、课件、教学论文、素材等各类教学资源库下载，还有大量丰富的教学资讯！"/>
                          <pic:cNvPicPr>
                            <a:picLocks noChangeAspect="1"/>
                          </pic:cNvPicPr>
                        </pic:nvPicPr>
                        <pic:blipFill>
                          <a:blip r:embed="rId47" cstate="print"/>
                          <a:stretch>
                            <a:fillRect/>
                          </a:stretch>
                        </pic:blipFill>
                        <pic:spPr>
                          <a:xfrm>
                            <a:off x="0" y="0"/>
                            <a:ext cx="733425" cy="1000125"/>
                          </a:xfrm>
                          <a:prstGeom prst="rect">
                            <a:avLst/>
                          </a:prstGeom>
                          <a:noFill/>
                          <a:ln>
                            <a:noFill/>
                          </a:ln>
                        </pic:spPr>
                      </pic:pic>
                    </a:graphicData>
                  </a:graphic>
                </wp:inline>
              </w:drawing>
            </w:r>
          </w:p>
        </w:tc>
        <w:tc>
          <w:tcPr>
            <w:tcW w:w="1995" w:type="dxa"/>
          </w:tcPr>
          <w:p>
            <w:pPr>
              <w:spacing w:line="360" w:lineRule="auto"/>
              <w:jc w:val="center"/>
              <w:textAlignment w:val="center"/>
              <w:rPr>
                <w:rFonts w:eastAsiaTheme="minorEastAsia"/>
                <w:szCs w:val="21"/>
              </w:rPr>
            </w:pPr>
            <w:r>
              <w:rPr>
                <w:rFonts w:eastAsiaTheme="minorEastAsia"/>
                <w:szCs w:val="21"/>
              </w:rPr>
              <w:t xml:space="preserve"> </w:t>
            </w:r>
            <w:r>
              <w:rPr>
                <w:rFonts w:eastAsiaTheme="minorEastAsia"/>
                <w:szCs w:val="21"/>
              </w:rPr>
              <w:drawing>
                <wp:inline distT="0" distB="0" distL="114300" distR="114300">
                  <wp:extent cx="723900" cy="762000"/>
                  <wp:effectExtent l="0" t="0" r="0" b="0"/>
                  <wp:docPr id="126" name="图片 2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 name="图片 24" descr="学科网(www.zxxk.com)--教育资源门户，提供试题试卷、教案、课件、教学论文、素材等各类教学资源库下载，还有大量丰富的教学资讯！"/>
                          <pic:cNvPicPr>
                            <a:picLocks noChangeAspect="1"/>
                          </pic:cNvPicPr>
                        </pic:nvPicPr>
                        <pic:blipFill>
                          <a:blip r:embed="rId48" cstate="print"/>
                          <a:stretch>
                            <a:fillRect/>
                          </a:stretch>
                        </pic:blipFill>
                        <pic:spPr>
                          <a:xfrm>
                            <a:off x="0" y="0"/>
                            <a:ext cx="723900" cy="762000"/>
                          </a:xfrm>
                          <a:prstGeom prst="rect">
                            <a:avLst/>
                          </a:prstGeom>
                          <a:noFill/>
                          <a:ln>
                            <a:noFill/>
                          </a:ln>
                        </pic:spPr>
                      </pic:pic>
                    </a:graphicData>
                  </a:graphic>
                </wp:inline>
              </w:drawing>
            </w:r>
          </w:p>
        </w:tc>
        <w:tc>
          <w:tcPr>
            <w:tcW w:w="2235" w:type="dxa"/>
          </w:tcPr>
          <w:p>
            <w:pPr>
              <w:spacing w:line="360" w:lineRule="auto"/>
              <w:jc w:val="center"/>
              <w:textAlignment w:val="center"/>
              <w:rPr>
                <w:rFonts w:eastAsiaTheme="minorEastAsia"/>
                <w:szCs w:val="21"/>
              </w:rPr>
            </w:pPr>
            <w:r>
              <w:rPr>
                <w:rFonts w:eastAsiaTheme="minorEastAsia"/>
                <w:szCs w:val="21"/>
              </w:rPr>
              <w:t xml:space="preserve"> </w:t>
            </w:r>
            <w:r>
              <w:rPr>
                <w:rFonts w:eastAsiaTheme="minorEastAsia"/>
                <w:szCs w:val="21"/>
              </w:rPr>
              <w:drawing>
                <wp:inline distT="0" distB="0" distL="114300" distR="114300">
                  <wp:extent cx="942975" cy="904875"/>
                  <wp:effectExtent l="0" t="0" r="9525" b="9525"/>
                  <wp:docPr id="116" name="图片 2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 name="图片 25" descr="学科网(www.zxxk.com)--教育资源门户，提供试题试卷、教案、课件、教学论文、素材等各类教学资源库下载，还有大量丰富的教学资讯！"/>
                          <pic:cNvPicPr>
                            <a:picLocks noChangeAspect="1"/>
                          </pic:cNvPicPr>
                        </pic:nvPicPr>
                        <pic:blipFill>
                          <a:blip r:embed="rId49" cstate="print"/>
                          <a:stretch>
                            <a:fillRect/>
                          </a:stretch>
                        </pic:blipFill>
                        <pic:spPr>
                          <a:xfrm>
                            <a:off x="0" y="0"/>
                            <a:ext cx="942975" cy="904875"/>
                          </a:xfrm>
                          <a:prstGeom prst="rect">
                            <a:avLst/>
                          </a:prstGeom>
                          <a:noFill/>
                          <a:ln>
                            <a:noFill/>
                          </a:ln>
                        </pic:spPr>
                      </pic:pic>
                    </a:graphicData>
                  </a:graphic>
                </wp:inline>
              </w:drawing>
            </w:r>
          </w:p>
        </w:tc>
      </w:tr>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30" w:type="dxa"/>
            <w:left w:w="30" w:type="dxa"/>
            <w:bottom w:w="30" w:type="dxa"/>
            <w:right w:w="30" w:type="dxa"/>
          </w:tblCellMar>
        </w:tblPrEx>
        <w:tc>
          <w:tcPr>
            <w:tcW w:w="1995" w:type="dxa"/>
          </w:tcPr>
          <w:p>
            <w:pPr>
              <w:spacing w:line="360" w:lineRule="auto"/>
              <w:jc w:val="center"/>
              <w:textAlignment w:val="center"/>
              <w:rPr>
                <w:rFonts w:eastAsiaTheme="minorEastAsia"/>
                <w:szCs w:val="21"/>
              </w:rPr>
            </w:pPr>
            <w:r>
              <w:rPr>
                <w:rFonts w:eastAsiaTheme="minorEastAsia"/>
                <w:szCs w:val="21"/>
              </w:rPr>
              <w:t>A</w:t>
            </w:r>
            <w:r>
              <w:rPr>
                <w:rFonts w:hAnsiTheme="minorEastAsia" w:eastAsiaTheme="minorEastAsia"/>
                <w:szCs w:val="21"/>
              </w:rPr>
              <w:t>．制</w:t>
            </w:r>
            <w:r>
              <w:rPr>
                <w:rFonts w:eastAsiaTheme="minorEastAsia"/>
                <w:szCs w:val="21"/>
              </w:rPr>
              <w:t>O</w:t>
            </w:r>
            <w:r>
              <w:rPr>
                <w:rFonts w:eastAsiaTheme="minorEastAsia"/>
                <w:szCs w:val="21"/>
                <w:vertAlign w:val="subscript"/>
              </w:rPr>
              <w:t>2</w:t>
            </w:r>
            <w:r>
              <w:rPr>
                <w:rFonts w:hAnsiTheme="minorEastAsia" w:eastAsiaTheme="minorEastAsia"/>
                <w:szCs w:val="21"/>
              </w:rPr>
              <w:t>的药品</w:t>
            </w:r>
          </w:p>
        </w:tc>
        <w:tc>
          <w:tcPr>
            <w:tcW w:w="1995" w:type="dxa"/>
          </w:tcPr>
          <w:p>
            <w:pPr>
              <w:spacing w:line="360" w:lineRule="auto"/>
              <w:jc w:val="center"/>
              <w:textAlignment w:val="center"/>
              <w:rPr>
                <w:rFonts w:eastAsiaTheme="minorEastAsia"/>
                <w:szCs w:val="21"/>
              </w:rPr>
            </w:pPr>
            <w:r>
              <w:rPr>
                <w:rFonts w:eastAsiaTheme="minorEastAsia"/>
                <w:szCs w:val="21"/>
              </w:rPr>
              <w:t>B</w:t>
            </w:r>
            <w:r>
              <w:rPr>
                <w:rFonts w:hAnsiTheme="minorEastAsia" w:eastAsiaTheme="minorEastAsia"/>
                <w:szCs w:val="21"/>
              </w:rPr>
              <w:t>．发生装置</w:t>
            </w:r>
          </w:p>
        </w:tc>
        <w:tc>
          <w:tcPr>
            <w:tcW w:w="1995" w:type="dxa"/>
          </w:tcPr>
          <w:p>
            <w:pPr>
              <w:spacing w:line="360" w:lineRule="auto"/>
              <w:jc w:val="center"/>
              <w:textAlignment w:val="center"/>
              <w:rPr>
                <w:rFonts w:eastAsiaTheme="minorEastAsia"/>
                <w:szCs w:val="21"/>
              </w:rPr>
            </w:pPr>
            <w:r>
              <w:rPr>
                <w:rFonts w:eastAsiaTheme="minorEastAsia"/>
                <w:szCs w:val="21"/>
              </w:rPr>
              <w:t>C</w:t>
            </w:r>
            <w:r>
              <w:rPr>
                <w:rFonts w:hAnsiTheme="minorEastAsia" w:eastAsiaTheme="minorEastAsia"/>
                <w:szCs w:val="21"/>
              </w:rPr>
              <w:t>．收集装置</w:t>
            </w:r>
          </w:p>
        </w:tc>
        <w:tc>
          <w:tcPr>
            <w:tcW w:w="2235" w:type="dxa"/>
          </w:tcPr>
          <w:p>
            <w:pPr>
              <w:spacing w:line="360" w:lineRule="auto"/>
              <w:jc w:val="center"/>
              <w:textAlignment w:val="center"/>
              <w:rPr>
                <w:rFonts w:eastAsiaTheme="minorEastAsia"/>
                <w:szCs w:val="21"/>
              </w:rPr>
            </w:pPr>
            <w:r>
              <w:rPr>
                <w:rFonts w:eastAsiaTheme="minorEastAsia"/>
                <w:szCs w:val="21"/>
              </w:rPr>
              <w:t>D</w:t>
            </w:r>
            <w:r>
              <w:rPr>
                <w:rFonts w:hAnsiTheme="minorEastAsia" w:eastAsiaTheme="minorEastAsia"/>
                <w:szCs w:val="21"/>
              </w:rPr>
              <w:t>．验证</w:t>
            </w:r>
            <w:r>
              <w:rPr>
                <w:rFonts w:eastAsiaTheme="minorEastAsia"/>
                <w:szCs w:val="21"/>
              </w:rPr>
              <w:t>O</w:t>
            </w:r>
            <w:r>
              <w:rPr>
                <w:rFonts w:eastAsiaTheme="minorEastAsia"/>
                <w:szCs w:val="21"/>
                <w:vertAlign w:val="subscript"/>
              </w:rPr>
              <w:t>2</w:t>
            </w:r>
            <w:r>
              <w:rPr>
                <w:rFonts w:hAnsiTheme="minorEastAsia" w:eastAsiaTheme="minorEastAsia"/>
                <w:szCs w:val="21"/>
              </w:rPr>
              <w:t>的可燃性</w:t>
            </w:r>
          </w:p>
        </w:tc>
      </w:tr>
    </w:tbl>
    <w:p>
      <w:pPr>
        <w:spacing w:line="360" w:lineRule="auto"/>
        <w:ind w:firstLine="210" w:firstLineChars="100"/>
        <w:textAlignment w:val="center"/>
        <w:rPr>
          <w:rFonts w:hAnsiTheme="minorEastAsia" w:eastAsiaTheme="minorEastAsia"/>
          <w:color w:val="FF0000"/>
          <w:szCs w:val="21"/>
        </w:rPr>
      </w:pPr>
      <w:r>
        <w:rPr>
          <w:rFonts w:hint="eastAsia" w:hAnsiTheme="minorEastAsia" w:eastAsiaTheme="minorEastAsia"/>
          <w:color w:val="FF0000"/>
          <w:szCs w:val="21"/>
        </w:rPr>
        <w:t>【答案】D</w:t>
      </w:r>
    </w:p>
    <w:p>
      <w:pPr>
        <w:spacing w:line="360" w:lineRule="auto"/>
        <w:ind w:left="273" w:leftChars="130"/>
        <w:textAlignment w:val="center"/>
        <w:rPr>
          <w:rFonts w:eastAsiaTheme="minorEastAsia"/>
          <w:color w:val="FF0000"/>
          <w:szCs w:val="21"/>
        </w:rPr>
      </w:pPr>
      <w:r>
        <w:rPr>
          <w:rFonts w:hAnsiTheme="minorEastAsia" w:eastAsiaTheme="minorEastAsia"/>
          <w:color w:val="FF0000"/>
          <w:szCs w:val="21"/>
        </w:rPr>
        <w:t>【解析】</w:t>
      </w:r>
      <w:r>
        <w:rPr>
          <w:rFonts w:eastAsiaTheme="minorEastAsia"/>
          <w:color w:val="FF0000"/>
          <w:szCs w:val="21"/>
        </w:rPr>
        <w:t>A</w:t>
      </w:r>
      <w:r>
        <w:rPr>
          <w:rFonts w:hAnsiTheme="minorEastAsia" w:eastAsiaTheme="minorEastAsia"/>
          <w:color w:val="FF0000"/>
          <w:szCs w:val="21"/>
        </w:rPr>
        <w:t>．实验室常用过氧化氢溶液和二氧化锰制取氧气，故</w:t>
      </w:r>
      <w:r>
        <w:rPr>
          <w:rFonts w:eastAsiaTheme="minorEastAsia"/>
          <w:color w:val="FF0000"/>
          <w:szCs w:val="21"/>
        </w:rPr>
        <w:t>A</w:t>
      </w:r>
      <w:r>
        <w:rPr>
          <w:rFonts w:hAnsiTheme="minorEastAsia" w:eastAsiaTheme="minorEastAsia"/>
          <w:color w:val="FF0000"/>
          <w:szCs w:val="21"/>
        </w:rPr>
        <w:t>正确；</w:t>
      </w:r>
    </w:p>
    <w:p>
      <w:pPr>
        <w:spacing w:line="360" w:lineRule="auto"/>
        <w:ind w:left="273" w:leftChars="130"/>
        <w:textAlignment w:val="center"/>
        <w:rPr>
          <w:rFonts w:eastAsiaTheme="minorEastAsia"/>
          <w:color w:val="FF0000"/>
          <w:szCs w:val="21"/>
        </w:rPr>
      </w:pPr>
      <w:r>
        <w:rPr>
          <w:rFonts w:eastAsiaTheme="minorEastAsia"/>
          <w:color w:val="FF0000"/>
          <w:szCs w:val="21"/>
        </w:rPr>
        <w:t>B..</w:t>
      </w:r>
      <w:r>
        <w:rPr>
          <w:rFonts w:hAnsiTheme="minorEastAsia" w:eastAsiaTheme="minorEastAsia"/>
          <w:color w:val="FF0000"/>
          <w:szCs w:val="21"/>
        </w:rPr>
        <w:t>实验室常用过氧化氢溶液和二氧化锰制取氧气，反应物是固体和液体，不需要加热，可选该装置作为发生装置，故</w:t>
      </w:r>
      <w:r>
        <w:rPr>
          <w:rFonts w:eastAsiaTheme="minorEastAsia"/>
          <w:color w:val="FF0000"/>
          <w:szCs w:val="21"/>
        </w:rPr>
        <w:t>B</w:t>
      </w:r>
      <w:r>
        <w:rPr>
          <w:rFonts w:hAnsiTheme="minorEastAsia" w:eastAsiaTheme="minorEastAsia"/>
          <w:color w:val="FF0000"/>
          <w:szCs w:val="21"/>
        </w:rPr>
        <w:t>正确；</w:t>
      </w:r>
    </w:p>
    <w:p>
      <w:pPr>
        <w:spacing w:line="360" w:lineRule="auto"/>
        <w:ind w:left="273" w:leftChars="130"/>
        <w:textAlignment w:val="center"/>
        <w:rPr>
          <w:rFonts w:eastAsiaTheme="minorEastAsia"/>
          <w:color w:val="FF0000"/>
          <w:szCs w:val="21"/>
        </w:rPr>
      </w:pPr>
      <w:r>
        <w:rPr>
          <w:rFonts w:eastAsiaTheme="minorEastAsia"/>
          <w:color w:val="FF0000"/>
          <w:szCs w:val="21"/>
        </w:rPr>
        <w:t>C</w:t>
      </w:r>
      <w:r>
        <w:rPr>
          <w:rFonts w:hAnsiTheme="minorEastAsia" w:eastAsiaTheme="minorEastAsia"/>
          <w:color w:val="FF0000"/>
          <w:szCs w:val="21"/>
        </w:rPr>
        <w:t>．氧气的密度比空气大，可用向上排空气法收集，故</w:t>
      </w:r>
      <w:r>
        <w:rPr>
          <w:rFonts w:eastAsiaTheme="minorEastAsia"/>
          <w:color w:val="FF0000"/>
          <w:szCs w:val="21"/>
        </w:rPr>
        <w:t>C</w:t>
      </w:r>
      <w:r>
        <w:rPr>
          <w:rFonts w:hAnsiTheme="minorEastAsia" w:eastAsiaTheme="minorEastAsia"/>
          <w:color w:val="FF0000"/>
          <w:szCs w:val="21"/>
        </w:rPr>
        <w:t>正确；</w:t>
      </w:r>
    </w:p>
    <w:p>
      <w:pPr>
        <w:spacing w:line="360" w:lineRule="auto"/>
        <w:ind w:left="273" w:leftChars="130"/>
        <w:textAlignment w:val="center"/>
        <w:rPr>
          <w:rFonts w:eastAsiaTheme="minorEastAsia"/>
          <w:color w:val="FF0000"/>
          <w:szCs w:val="21"/>
        </w:rPr>
      </w:pPr>
      <w:r>
        <w:rPr>
          <w:rFonts w:eastAsiaTheme="minorEastAsia"/>
          <w:color w:val="FF0000"/>
          <w:szCs w:val="21"/>
        </w:rPr>
        <w:t>D</w:t>
      </w:r>
      <w:r>
        <w:rPr>
          <w:rFonts w:hAnsiTheme="minorEastAsia" w:eastAsiaTheme="minorEastAsia"/>
          <w:color w:val="FF0000"/>
          <w:szCs w:val="21"/>
        </w:rPr>
        <w:t>．氧气不具有可燃性，故</w:t>
      </w:r>
      <w:r>
        <w:rPr>
          <w:rFonts w:eastAsiaTheme="minorEastAsia"/>
          <w:color w:val="FF0000"/>
          <w:szCs w:val="21"/>
        </w:rPr>
        <w:t>D</w:t>
      </w:r>
      <w:r>
        <w:rPr>
          <w:rFonts w:hAnsiTheme="minorEastAsia" w:eastAsiaTheme="minorEastAsia"/>
          <w:color w:val="FF0000"/>
          <w:szCs w:val="21"/>
        </w:rPr>
        <w:t>错误。</w:t>
      </w:r>
    </w:p>
    <w:p>
      <w:pPr>
        <w:spacing w:line="360" w:lineRule="auto"/>
        <w:ind w:left="273" w:hanging="273" w:hangingChars="130"/>
        <w:textAlignment w:val="center"/>
        <w:rPr>
          <w:rFonts w:eastAsiaTheme="minorEastAsia"/>
          <w:szCs w:val="21"/>
        </w:rPr>
      </w:pPr>
      <w:r>
        <w:rPr>
          <w:rFonts w:eastAsiaTheme="minorEastAsia"/>
          <w:szCs w:val="21"/>
        </w:rPr>
        <w:t>4</w:t>
      </w:r>
      <w:r>
        <w:rPr>
          <w:rFonts w:hAnsiTheme="minorEastAsia" w:eastAsiaTheme="minorEastAsia"/>
          <w:szCs w:val="21"/>
        </w:rPr>
        <w:t>．如图依次是实验室制取、收集、检验氧气和验证其性质的装置。其中错误的是（　　）</w:t>
      </w:r>
    </w:p>
    <w:p>
      <w:pPr>
        <w:tabs>
          <w:tab w:val="left" w:pos="4400"/>
        </w:tabs>
        <w:spacing w:line="360" w:lineRule="auto"/>
        <w:ind w:firstLine="273" w:firstLineChars="130"/>
        <w:jc w:val="left"/>
        <w:textAlignment w:val="center"/>
        <w:rPr>
          <w:rFonts w:eastAsiaTheme="minorEastAsia"/>
          <w:szCs w:val="21"/>
        </w:rPr>
      </w:pPr>
      <w:r>
        <w:rPr>
          <w:rFonts w:eastAsiaTheme="minorEastAsia"/>
          <w:szCs w:val="21"/>
        </w:rPr>
        <w:t>A</w:t>
      </w:r>
      <w:r>
        <w:rPr>
          <w:rFonts w:hAnsiTheme="minorEastAsia" w:eastAsiaTheme="minorEastAsia"/>
          <w:szCs w:val="21"/>
        </w:rPr>
        <w:t>．</w:t>
      </w:r>
      <w:r>
        <w:rPr>
          <w:rFonts w:eastAsiaTheme="minorEastAsia"/>
          <w:szCs w:val="21"/>
        </w:rPr>
        <w:drawing>
          <wp:inline distT="0" distB="0" distL="114300" distR="114300">
            <wp:extent cx="1028700" cy="1314450"/>
            <wp:effectExtent l="0" t="0" r="0" b="6350"/>
            <wp:docPr id="118" name="图片 2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 name="图片 26" descr="学科网(www.zxxk.com)--教育资源门户，提供试题试卷、教案、课件、教学论文、素材等各类教学资源库下载，还有大量丰富的教学资讯！"/>
                    <pic:cNvPicPr>
                      <a:picLocks noChangeAspect="1"/>
                    </pic:cNvPicPr>
                  </pic:nvPicPr>
                  <pic:blipFill>
                    <a:blip r:embed="rId50" cstate="print"/>
                    <a:stretch>
                      <a:fillRect/>
                    </a:stretch>
                  </pic:blipFill>
                  <pic:spPr>
                    <a:xfrm>
                      <a:off x="0" y="0"/>
                      <a:ext cx="1028700" cy="1314450"/>
                    </a:xfrm>
                    <a:prstGeom prst="rect">
                      <a:avLst/>
                    </a:prstGeom>
                    <a:noFill/>
                    <a:ln>
                      <a:noFill/>
                    </a:ln>
                  </pic:spPr>
                </pic:pic>
              </a:graphicData>
            </a:graphic>
          </wp:inline>
        </w:drawing>
      </w:r>
      <w:r>
        <w:rPr>
          <w:rFonts w:eastAsiaTheme="minorEastAsia"/>
          <w:szCs w:val="21"/>
        </w:rPr>
        <w:tab/>
      </w:r>
      <w:r>
        <w:rPr>
          <w:rFonts w:eastAsiaTheme="minorEastAsia"/>
          <w:szCs w:val="21"/>
        </w:rPr>
        <w:t>B</w:t>
      </w:r>
      <w:r>
        <w:rPr>
          <w:rFonts w:hAnsiTheme="minorEastAsia" w:eastAsiaTheme="minorEastAsia"/>
          <w:szCs w:val="21"/>
        </w:rPr>
        <w:t>．</w:t>
      </w:r>
      <w:r>
        <w:rPr>
          <w:rFonts w:eastAsiaTheme="minorEastAsia"/>
          <w:szCs w:val="21"/>
        </w:rPr>
        <w:drawing>
          <wp:inline distT="0" distB="0" distL="114300" distR="114300">
            <wp:extent cx="533400" cy="857250"/>
            <wp:effectExtent l="0" t="0" r="0" b="6350"/>
            <wp:docPr id="123" name="图片 2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 name="图片 27" descr="学科网(www.zxxk.com)--教育资源门户，提供试题试卷、教案、课件、教学论文、素材等各类教学资源库下载，还有大量丰富的教学资讯！"/>
                    <pic:cNvPicPr>
                      <a:picLocks noChangeAspect="1"/>
                    </pic:cNvPicPr>
                  </pic:nvPicPr>
                  <pic:blipFill>
                    <a:blip r:embed="rId51" cstate="print"/>
                    <a:stretch>
                      <a:fillRect/>
                    </a:stretch>
                  </pic:blipFill>
                  <pic:spPr>
                    <a:xfrm>
                      <a:off x="0" y="0"/>
                      <a:ext cx="533400" cy="857250"/>
                    </a:xfrm>
                    <a:prstGeom prst="rect">
                      <a:avLst/>
                    </a:prstGeom>
                    <a:noFill/>
                    <a:ln>
                      <a:noFill/>
                    </a:ln>
                  </pic:spPr>
                </pic:pic>
              </a:graphicData>
            </a:graphic>
          </wp:inline>
        </w:drawing>
      </w:r>
      <w:r>
        <w:rPr>
          <w:rFonts w:eastAsiaTheme="minorEastAsia"/>
          <w:szCs w:val="21"/>
        </w:rPr>
        <w:tab/>
      </w:r>
    </w:p>
    <w:p>
      <w:pPr>
        <w:tabs>
          <w:tab w:val="left" w:pos="4400"/>
        </w:tabs>
        <w:spacing w:line="360" w:lineRule="auto"/>
        <w:ind w:firstLine="273" w:firstLineChars="130"/>
        <w:jc w:val="left"/>
        <w:textAlignment w:val="center"/>
        <w:rPr>
          <w:rFonts w:eastAsiaTheme="minorEastAsia"/>
          <w:szCs w:val="21"/>
        </w:rPr>
      </w:pPr>
      <w:r>
        <w:rPr>
          <w:rFonts w:eastAsiaTheme="minorEastAsia"/>
          <w:szCs w:val="21"/>
        </w:rPr>
        <w:t>C</w:t>
      </w:r>
      <w:r>
        <w:rPr>
          <w:rFonts w:hAnsiTheme="minorEastAsia" w:eastAsiaTheme="minorEastAsia"/>
          <w:szCs w:val="21"/>
        </w:rPr>
        <w:t>．</w:t>
      </w:r>
      <w:r>
        <w:rPr>
          <w:rFonts w:eastAsiaTheme="minorEastAsia"/>
          <w:szCs w:val="21"/>
        </w:rPr>
        <w:drawing>
          <wp:inline distT="0" distB="0" distL="114300" distR="114300">
            <wp:extent cx="1095375" cy="1266825"/>
            <wp:effectExtent l="0" t="0" r="9525" b="3175"/>
            <wp:docPr id="125" name="图片 2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 name="图片 28" descr="学科网(www.zxxk.com)--教育资源门户，提供试题试卷、教案、课件、教学论文、素材等各类教学资源库下载，还有大量丰富的教学资讯！"/>
                    <pic:cNvPicPr>
                      <a:picLocks noChangeAspect="1"/>
                    </pic:cNvPicPr>
                  </pic:nvPicPr>
                  <pic:blipFill>
                    <a:blip r:embed="rId52" cstate="print"/>
                    <a:stretch>
                      <a:fillRect/>
                    </a:stretch>
                  </pic:blipFill>
                  <pic:spPr>
                    <a:xfrm>
                      <a:off x="0" y="0"/>
                      <a:ext cx="1095375" cy="1266825"/>
                    </a:xfrm>
                    <a:prstGeom prst="rect">
                      <a:avLst/>
                    </a:prstGeom>
                    <a:noFill/>
                    <a:ln>
                      <a:noFill/>
                    </a:ln>
                  </pic:spPr>
                </pic:pic>
              </a:graphicData>
            </a:graphic>
          </wp:inline>
        </w:drawing>
      </w:r>
      <w:r>
        <w:rPr>
          <w:rFonts w:eastAsiaTheme="minorEastAsia"/>
          <w:szCs w:val="21"/>
        </w:rPr>
        <w:tab/>
      </w:r>
      <w:r>
        <w:rPr>
          <w:rFonts w:eastAsiaTheme="minorEastAsia"/>
          <w:szCs w:val="21"/>
        </w:rPr>
        <w:t>D</w:t>
      </w:r>
      <w:r>
        <w:rPr>
          <w:rFonts w:hAnsiTheme="minorEastAsia" w:eastAsiaTheme="minorEastAsia"/>
          <w:szCs w:val="21"/>
        </w:rPr>
        <w:t>．</w:t>
      </w:r>
      <w:r>
        <w:rPr>
          <w:rFonts w:eastAsiaTheme="minorEastAsia"/>
          <w:szCs w:val="21"/>
        </w:rPr>
        <w:drawing>
          <wp:inline distT="0" distB="0" distL="114300" distR="114300">
            <wp:extent cx="1485900" cy="1390650"/>
            <wp:effectExtent l="0" t="0" r="0" b="6350"/>
            <wp:docPr id="120" name="图片 2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 name="图片 29" descr="学科网(www.zxxk.com)--教育资源门户，提供试题试卷、教案、课件、教学论文、素材等各类教学资源库下载，还有大量丰富的教学资讯！"/>
                    <pic:cNvPicPr>
                      <a:picLocks noChangeAspect="1"/>
                    </pic:cNvPicPr>
                  </pic:nvPicPr>
                  <pic:blipFill>
                    <a:blip r:embed="rId53" cstate="print"/>
                    <a:stretch>
                      <a:fillRect/>
                    </a:stretch>
                  </pic:blipFill>
                  <pic:spPr>
                    <a:xfrm>
                      <a:off x="0" y="0"/>
                      <a:ext cx="1485900" cy="1390650"/>
                    </a:xfrm>
                    <a:prstGeom prst="rect">
                      <a:avLst/>
                    </a:prstGeom>
                    <a:noFill/>
                    <a:ln>
                      <a:noFill/>
                    </a:ln>
                  </pic:spPr>
                </pic:pic>
              </a:graphicData>
            </a:graphic>
          </wp:inline>
        </w:drawing>
      </w:r>
    </w:p>
    <w:p>
      <w:pPr>
        <w:spacing w:line="360" w:lineRule="auto"/>
        <w:ind w:left="273" w:leftChars="130"/>
        <w:textAlignment w:val="center"/>
        <w:rPr>
          <w:rFonts w:hAnsiTheme="minorEastAsia" w:eastAsiaTheme="minorEastAsia"/>
          <w:color w:val="FF0000"/>
          <w:szCs w:val="21"/>
        </w:rPr>
      </w:pPr>
      <w:r>
        <w:rPr>
          <w:rFonts w:hint="eastAsia" w:hAnsiTheme="minorEastAsia" w:eastAsiaTheme="minorEastAsia"/>
          <w:color w:val="FF0000"/>
          <w:szCs w:val="21"/>
        </w:rPr>
        <w:t>【答案】C</w:t>
      </w:r>
    </w:p>
    <w:p>
      <w:pPr>
        <w:spacing w:line="360" w:lineRule="auto"/>
        <w:ind w:left="273" w:leftChars="130"/>
        <w:textAlignment w:val="center"/>
        <w:rPr>
          <w:rFonts w:eastAsiaTheme="minorEastAsia"/>
          <w:color w:val="FF0000"/>
          <w:szCs w:val="21"/>
        </w:rPr>
      </w:pPr>
      <w:r>
        <w:rPr>
          <w:rFonts w:hAnsiTheme="minorEastAsia" w:eastAsiaTheme="minorEastAsia"/>
          <w:color w:val="FF0000"/>
          <w:szCs w:val="21"/>
        </w:rPr>
        <w:t>【解析】</w:t>
      </w:r>
      <w:r>
        <w:rPr>
          <w:rFonts w:eastAsiaTheme="minorEastAsia"/>
          <w:color w:val="FF0000"/>
          <w:szCs w:val="21"/>
        </w:rPr>
        <w:t>A</w:t>
      </w:r>
      <w:r>
        <w:rPr>
          <w:rFonts w:hAnsiTheme="minorEastAsia" w:eastAsiaTheme="minorEastAsia"/>
          <w:color w:val="FF0000"/>
          <w:szCs w:val="21"/>
        </w:rPr>
        <w:t>、氯酸钾和二氧化锰制氧气需要加热，故选项正确；</w:t>
      </w:r>
    </w:p>
    <w:p>
      <w:pPr>
        <w:spacing w:line="360" w:lineRule="auto"/>
        <w:ind w:left="273" w:leftChars="130"/>
        <w:textAlignment w:val="center"/>
        <w:rPr>
          <w:rFonts w:eastAsiaTheme="minorEastAsia"/>
          <w:color w:val="FF0000"/>
          <w:szCs w:val="21"/>
        </w:rPr>
      </w:pPr>
      <w:r>
        <w:rPr>
          <w:rFonts w:eastAsiaTheme="minorEastAsia"/>
          <w:color w:val="FF0000"/>
          <w:szCs w:val="21"/>
        </w:rPr>
        <w:t>B</w:t>
      </w:r>
      <w:r>
        <w:rPr>
          <w:rFonts w:hAnsiTheme="minorEastAsia" w:eastAsiaTheme="minorEastAsia"/>
          <w:color w:val="FF0000"/>
          <w:szCs w:val="21"/>
        </w:rPr>
        <w:t>、用向上排空气法收集氧气，导管要伸到集气瓶的底部，故选项正确；</w:t>
      </w:r>
    </w:p>
    <w:p>
      <w:pPr>
        <w:spacing w:line="360" w:lineRule="auto"/>
        <w:ind w:left="273" w:leftChars="130"/>
        <w:textAlignment w:val="center"/>
        <w:rPr>
          <w:rFonts w:eastAsiaTheme="minorEastAsia"/>
          <w:color w:val="FF0000"/>
          <w:szCs w:val="21"/>
        </w:rPr>
      </w:pPr>
      <w:r>
        <w:rPr>
          <w:rFonts w:eastAsiaTheme="minorEastAsia"/>
          <w:color w:val="FF0000"/>
          <w:szCs w:val="21"/>
        </w:rPr>
        <w:t>C</w:t>
      </w:r>
      <w:r>
        <w:rPr>
          <w:rFonts w:hAnsiTheme="minorEastAsia" w:eastAsiaTheme="minorEastAsia"/>
          <w:color w:val="FF0000"/>
          <w:szCs w:val="21"/>
        </w:rPr>
        <w:t>、检验氧气应用带火星的木条，用澄清石灰水是错误的，故选项错误；</w:t>
      </w:r>
    </w:p>
    <w:p>
      <w:pPr>
        <w:spacing w:line="360" w:lineRule="auto"/>
        <w:ind w:left="273" w:leftChars="130"/>
        <w:textAlignment w:val="center"/>
        <w:rPr>
          <w:rFonts w:eastAsiaTheme="minorEastAsia"/>
          <w:color w:val="FF0000"/>
          <w:szCs w:val="21"/>
        </w:rPr>
      </w:pPr>
      <w:r>
        <w:rPr>
          <w:rFonts w:eastAsiaTheme="minorEastAsia"/>
          <w:color w:val="FF0000"/>
          <w:szCs w:val="21"/>
        </w:rPr>
        <w:t>D</w:t>
      </w:r>
      <w:r>
        <w:rPr>
          <w:rFonts w:hAnsiTheme="minorEastAsia" w:eastAsiaTheme="minorEastAsia"/>
          <w:color w:val="FF0000"/>
          <w:szCs w:val="21"/>
        </w:rPr>
        <w:t>、木炭在氧气中燃烧，说明氧气具有助燃性和氧化性，故选项正确；</w:t>
      </w:r>
    </w:p>
    <w:p>
      <w:pPr>
        <w:spacing w:line="360" w:lineRule="auto"/>
        <w:ind w:left="273" w:hanging="273" w:hangingChars="130"/>
        <w:textAlignment w:val="center"/>
        <w:rPr>
          <w:rFonts w:eastAsiaTheme="minorEastAsia"/>
          <w:szCs w:val="21"/>
        </w:rPr>
      </w:pPr>
      <w:r>
        <w:rPr>
          <w:rFonts w:eastAsiaTheme="minorEastAsia"/>
          <w:szCs w:val="21"/>
        </w:rPr>
        <w:t>5</w:t>
      </w:r>
      <w:r>
        <w:rPr>
          <w:rFonts w:hAnsiTheme="minorEastAsia" w:eastAsiaTheme="minorEastAsia"/>
          <w:szCs w:val="21"/>
        </w:rPr>
        <w:t>．在一集气瓶中收集半瓶比较纯净的氧气，应用（　　）</w:t>
      </w:r>
    </w:p>
    <w:p>
      <w:pPr>
        <w:tabs>
          <w:tab w:val="left" w:pos="4400"/>
        </w:tabs>
        <w:spacing w:line="360" w:lineRule="auto"/>
        <w:ind w:firstLine="273" w:firstLineChars="130"/>
        <w:jc w:val="left"/>
        <w:textAlignment w:val="center"/>
        <w:rPr>
          <w:rFonts w:eastAsiaTheme="minorEastAsia"/>
          <w:szCs w:val="21"/>
        </w:rPr>
      </w:pPr>
      <w:r>
        <w:rPr>
          <w:rFonts w:eastAsiaTheme="minorEastAsia"/>
          <w:szCs w:val="21"/>
        </w:rPr>
        <w:t>A</w:t>
      </w:r>
      <w:r>
        <w:rPr>
          <w:rFonts w:hAnsiTheme="minorEastAsia" w:eastAsiaTheme="minorEastAsia"/>
          <w:szCs w:val="21"/>
        </w:rPr>
        <w:t>．向下排空气法</w:t>
      </w:r>
      <w:r>
        <w:rPr>
          <w:rFonts w:eastAsiaTheme="minorEastAsia"/>
          <w:szCs w:val="21"/>
        </w:rPr>
        <w:tab/>
      </w:r>
      <w:r>
        <w:rPr>
          <w:rFonts w:eastAsiaTheme="minorEastAsia"/>
          <w:szCs w:val="21"/>
        </w:rPr>
        <w:t>B</w:t>
      </w:r>
      <w:r>
        <w:rPr>
          <w:rFonts w:hAnsiTheme="minorEastAsia" w:eastAsiaTheme="minorEastAsia"/>
          <w:szCs w:val="21"/>
        </w:rPr>
        <w:t>．向上排空气法</w:t>
      </w:r>
      <w:r>
        <w:rPr>
          <w:rFonts w:eastAsiaTheme="minorEastAsia"/>
          <w:szCs w:val="21"/>
        </w:rPr>
        <w:tab/>
      </w:r>
    </w:p>
    <w:p>
      <w:pPr>
        <w:tabs>
          <w:tab w:val="left" w:pos="4400"/>
        </w:tabs>
        <w:spacing w:line="360" w:lineRule="auto"/>
        <w:ind w:firstLine="273" w:firstLineChars="130"/>
        <w:jc w:val="left"/>
        <w:textAlignment w:val="center"/>
        <w:rPr>
          <w:rFonts w:eastAsiaTheme="minorEastAsia"/>
          <w:szCs w:val="21"/>
        </w:rPr>
      </w:pPr>
      <w:r>
        <w:rPr>
          <w:rFonts w:eastAsiaTheme="minorEastAsia"/>
          <w:szCs w:val="21"/>
        </w:rPr>
        <w:t>C</w:t>
      </w:r>
      <w:r>
        <w:rPr>
          <w:rFonts w:hAnsiTheme="minorEastAsia" w:eastAsiaTheme="minorEastAsia"/>
          <w:szCs w:val="21"/>
        </w:rPr>
        <w:t>．排水法</w:t>
      </w:r>
      <w:r>
        <w:rPr>
          <w:rFonts w:eastAsiaTheme="minorEastAsia"/>
          <w:szCs w:val="21"/>
        </w:rPr>
        <w:tab/>
      </w:r>
      <w:r>
        <w:rPr>
          <w:rFonts w:eastAsiaTheme="minorEastAsia"/>
          <w:szCs w:val="21"/>
        </w:rPr>
        <w:t>D</w:t>
      </w:r>
      <w:r>
        <w:rPr>
          <w:rFonts w:hAnsiTheme="minorEastAsia" w:eastAsiaTheme="minorEastAsia"/>
          <w:szCs w:val="21"/>
        </w:rPr>
        <w:t>．以上方法都可以</w:t>
      </w:r>
    </w:p>
    <w:p>
      <w:pPr>
        <w:spacing w:line="360" w:lineRule="auto"/>
        <w:ind w:left="273" w:leftChars="130"/>
        <w:textAlignment w:val="center"/>
        <w:rPr>
          <w:rFonts w:hAnsiTheme="minorEastAsia" w:eastAsiaTheme="minorEastAsia"/>
          <w:color w:val="FF0000"/>
          <w:szCs w:val="21"/>
        </w:rPr>
      </w:pPr>
      <w:r>
        <w:rPr>
          <w:rFonts w:hint="eastAsia" w:hAnsiTheme="minorEastAsia" w:eastAsiaTheme="minorEastAsia"/>
          <w:color w:val="FF0000"/>
          <w:szCs w:val="21"/>
        </w:rPr>
        <w:t>【答案】C</w:t>
      </w:r>
    </w:p>
    <w:p>
      <w:pPr>
        <w:spacing w:line="360" w:lineRule="auto"/>
        <w:ind w:left="273" w:leftChars="130"/>
        <w:textAlignment w:val="center"/>
        <w:rPr>
          <w:rFonts w:eastAsiaTheme="minorEastAsia"/>
          <w:color w:val="FF0000"/>
          <w:szCs w:val="21"/>
        </w:rPr>
      </w:pPr>
      <w:r>
        <w:rPr>
          <w:rFonts w:hAnsiTheme="minorEastAsia" w:eastAsiaTheme="minorEastAsia"/>
          <w:color w:val="FF0000"/>
          <w:szCs w:val="21"/>
        </w:rPr>
        <w:t>【解析】在一集气瓶中收集半瓶比较纯净的氧气，用排水法能控制收集半瓶收集的也较为纯净，用排空气法收集不好控制同时也不如排水法收集的纯净，故答案选</w:t>
      </w:r>
      <w:r>
        <w:rPr>
          <w:rFonts w:eastAsiaTheme="minorEastAsia"/>
          <w:color w:val="FF0000"/>
          <w:szCs w:val="21"/>
        </w:rPr>
        <w:t>C</w:t>
      </w:r>
      <w:r>
        <w:rPr>
          <w:rFonts w:hAnsiTheme="minorEastAsia" w:eastAsiaTheme="minorEastAsia"/>
          <w:color w:val="FF0000"/>
          <w:szCs w:val="21"/>
        </w:rPr>
        <w:t>。</w:t>
      </w:r>
    </w:p>
    <w:p>
      <w:pPr>
        <w:spacing w:line="360" w:lineRule="auto"/>
        <w:textAlignment w:val="center"/>
        <w:rPr>
          <w:rFonts w:eastAsiaTheme="minorEastAsia"/>
          <w:b/>
          <w:bCs/>
          <w:color w:val="000000"/>
          <w:kern w:val="0"/>
          <w:szCs w:val="21"/>
        </w:rPr>
      </w:pPr>
      <w:r>
        <w:rPr>
          <w:rFonts w:hint="eastAsia" w:hAnsiTheme="minorEastAsia" w:eastAsiaTheme="minorEastAsia"/>
          <w:b/>
          <w:bCs/>
          <w:color w:val="000000"/>
          <w:kern w:val="0"/>
          <w:szCs w:val="21"/>
        </w:rPr>
        <w:drawing>
          <wp:inline distT="0" distB="0" distL="0" distR="0">
            <wp:extent cx="539750" cy="539750"/>
            <wp:effectExtent l="0" t="0" r="0" b="0"/>
            <wp:docPr id="18" name="图片 8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81" descr="学科网(www.zxxk.com)--教育资源门户，提供试题试卷、教案、课件、教学论文、素材等各类教学资源库下载，还有大量丰富的教学资讯！"/>
                    <pic:cNvPicPr>
                      <a:picLocks noChangeAspect="1"/>
                    </pic:cNvPicPr>
                  </pic:nvPicPr>
                  <pic:blipFill>
                    <a:blip/>
                    <a:stretch>
                      <a:fillRect/>
                    </a:stretch>
                  </pic:blipFill>
                  <pic:spPr>
                    <a:xfrm>
                      <a:off x="0" y="0"/>
                      <a:ext cx="539750" cy="539750"/>
                    </a:xfrm>
                    <a:prstGeom prst="rect">
                      <a:avLst/>
                    </a:prstGeom>
                  </pic:spPr>
                </pic:pic>
              </a:graphicData>
            </a:graphic>
          </wp:inline>
        </w:drawing>
      </w:r>
      <w:r>
        <w:rPr>
          <w:rFonts w:hAnsiTheme="minorEastAsia" w:eastAsiaTheme="minorEastAsia"/>
          <w:b/>
          <w:bCs/>
          <w:color w:val="000000"/>
          <w:kern w:val="0"/>
          <w:szCs w:val="21"/>
        </w:rPr>
        <w:t>能力练</w:t>
      </w:r>
    </w:p>
    <w:p>
      <w:pPr>
        <w:spacing w:line="360" w:lineRule="auto"/>
        <w:ind w:left="273" w:hanging="273" w:hangingChars="130"/>
        <w:textAlignment w:val="center"/>
        <w:rPr>
          <w:rFonts w:eastAsiaTheme="minorEastAsia"/>
          <w:szCs w:val="21"/>
        </w:rPr>
      </w:pPr>
      <w:r>
        <w:rPr>
          <w:rFonts w:eastAsiaTheme="minorEastAsia"/>
          <w:szCs w:val="21"/>
        </w:rPr>
        <w:t>6</w:t>
      </w:r>
      <w:r>
        <w:rPr>
          <w:rFonts w:hAnsiTheme="minorEastAsia" w:eastAsiaTheme="minorEastAsia"/>
          <w:szCs w:val="21"/>
        </w:rPr>
        <w:t>．下列有关催化剂的说法正确的是（　　）</w:t>
      </w:r>
    </w:p>
    <w:p>
      <w:pPr>
        <w:spacing w:line="360" w:lineRule="auto"/>
        <w:ind w:firstLine="273" w:firstLineChars="130"/>
        <w:jc w:val="left"/>
        <w:textAlignment w:val="center"/>
        <w:rPr>
          <w:rFonts w:eastAsiaTheme="minorEastAsia"/>
          <w:szCs w:val="21"/>
        </w:rPr>
      </w:pPr>
      <w:r>
        <w:rPr>
          <w:rFonts w:eastAsiaTheme="minorEastAsia"/>
          <w:szCs w:val="21"/>
        </w:rPr>
        <w:t>A</w:t>
      </w:r>
      <w:r>
        <w:rPr>
          <w:rFonts w:hAnsiTheme="minorEastAsia" w:eastAsiaTheme="minorEastAsia"/>
          <w:szCs w:val="21"/>
        </w:rPr>
        <w:t>．反应前后本身的质量不变</w:t>
      </w:r>
      <w:r>
        <w:rPr>
          <w:rFonts w:eastAsiaTheme="minorEastAsia"/>
          <w:szCs w:val="21"/>
        </w:rPr>
        <w:tab/>
      </w:r>
    </w:p>
    <w:p>
      <w:pPr>
        <w:spacing w:line="360" w:lineRule="auto"/>
        <w:ind w:firstLine="273" w:firstLineChars="130"/>
        <w:jc w:val="left"/>
        <w:textAlignment w:val="center"/>
        <w:rPr>
          <w:rFonts w:eastAsiaTheme="minorEastAsia"/>
          <w:szCs w:val="21"/>
        </w:rPr>
      </w:pPr>
      <w:r>
        <w:rPr>
          <w:rFonts w:eastAsiaTheme="minorEastAsia"/>
          <w:szCs w:val="21"/>
        </w:rPr>
        <w:t>B</w:t>
      </w:r>
      <w:r>
        <w:rPr>
          <w:rFonts w:hAnsiTheme="minorEastAsia" w:eastAsiaTheme="minorEastAsia"/>
          <w:szCs w:val="21"/>
        </w:rPr>
        <w:t>．反应前后本身的性质不变</w:t>
      </w:r>
      <w:r>
        <w:rPr>
          <w:rFonts w:eastAsiaTheme="minorEastAsia"/>
          <w:szCs w:val="21"/>
        </w:rPr>
        <w:tab/>
      </w:r>
    </w:p>
    <w:p>
      <w:pPr>
        <w:spacing w:line="360" w:lineRule="auto"/>
        <w:ind w:firstLine="273" w:firstLineChars="130"/>
        <w:jc w:val="left"/>
        <w:textAlignment w:val="center"/>
        <w:rPr>
          <w:rFonts w:eastAsiaTheme="minorEastAsia"/>
          <w:szCs w:val="21"/>
        </w:rPr>
      </w:pPr>
      <w:r>
        <w:rPr>
          <w:rFonts w:eastAsiaTheme="minorEastAsia"/>
          <w:szCs w:val="21"/>
        </w:rPr>
        <w:t>C</w:t>
      </w:r>
      <w:r>
        <w:rPr>
          <w:rFonts w:hAnsiTheme="minorEastAsia" w:eastAsiaTheme="minorEastAsia"/>
          <w:szCs w:val="21"/>
        </w:rPr>
        <w:t>．可以提高生成物的质量</w:t>
      </w:r>
      <w:r>
        <w:rPr>
          <w:rFonts w:eastAsiaTheme="minorEastAsia"/>
          <w:szCs w:val="21"/>
        </w:rPr>
        <w:tab/>
      </w:r>
    </w:p>
    <w:p>
      <w:pPr>
        <w:spacing w:line="360" w:lineRule="auto"/>
        <w:ind w:firstLine="273" w:firstLineChars="130"/>
        <w:jc w:val="left"/>
        <w:textAlignment w:val="center"/>
        <w:rPr>
          <w:rFonts w:eastAsiaTheme="minorEastAsia"/>
          <w:szCs w:val="21"/>
        </w:rPr>
      </w:pPr>
      <w:r>
        <w:rPr>
          <w:rFonts w:eastAsiaTheme="minorEastAsia"/>
          <w:szCs w:val="21"/>
        </w:rPr>
        <w:t>D</w:t>
      </w:r>
      <w:r>
        <w:rPr>
          <w:rFonts w:hAnsiTheme="minorEastAsia" w:eastAsiaTheme="minorEastAsia"/>
          <w:szCs w:val="21"/>
        </w:rPr>
        <w:t>．二氧化锰是一切反应的催化剂</w:t>
      </w:r>
    </w:p>
    <w:p>
      <w:pPr>
        <w:spacing w:line="360" w:lineRule="auto"/>
        <w:ind w:left="273" w:leftChars="130"/>
        <w:textAlignment w:val="center"/>
        <w:rPr>
          <w:rFonts w:hAnsiTheme="minorEastAsia" w:eastAsiaTheme="minorEastAsia"/>
          <w:color w:val="FF0000"/>
          <w:szCs w:val="21"/>
        </w:rPr>
      </w:pPr>
      <w:r>
        <w:rPr>
          <w:rFonts w:hint="eastAsia" w:hAnsiTheme="minorEastAsia" w:eastAsiaTheme="minorEastAsia"/>
          <w:color w:val="FF0000"/>
          <w:szCs w:val="21"/>
        </w:rPr>
        <w:t>【答案】A</w:t>
      </w:r>
    </w:p>
    <w:p>
      <w:pPr>
        <w:spacing w:line="360" w:lineRule="auto"/>
        <w:ind w:left="273" w:leftChars="130"/>
        <w:textAlignment w:val="center"/>
        <w:rPr>
          <w:rFonts w:eastAsiaTheme="minorEastAsia"/>
          <w:color w:val="FF0000"/>
          <w:szCs w:val="21"/>
        </w:rPr>
      </w:pPr>
      <w:r>
        <w:rPr>
          <w:rFonts w:hAnsiTheme="minorEastAsia" w:eastAsiaTheme="minorEastAsia"/>
          <w:color w:val="FF0000"/>
          <w:szCs w:val="21"/>
        </w:rPr>
        <w:t>【解析】</w:t>
      </w:r>
      <w:r>
        <w:rPr>
          <w:rFonts w:eastAsiaTheme="minorEastAsia"/>
          <w:color w:val="FF0000"/>
          <w:szCs w:val="21"/>
        </w:rPr>
        <w:t>A</w:t>
      </w:r>
      <w:r>
        <w:rPr>
          <w:rFonts w:hAnsiTheme="minorEastAsia" w:eastAsiaTheme="minorEastAsia"/>
          <w:color w:val="FF0000"/>
          <w:szCs w:val="21"/>
        </w:rPr>
        <w:t>、在化学反应前后，催化剂本身的质量不变，故选项说法正确。</w:t>
      </w:r>
    </w:p>
    <w:p>
      <w:pPr>
        <w:spacing w:line="360" w:lineRule="auto"/>
        <w:ind w:left="273" w:leftChars="130"/>
        <w:textAlignment w:val="center"/>
        <w:rPr>
          <w:rFonts w:eastAsiaTheme="minorEastAsia"/>
          <w:color w:val="FF0000"/>
          <w:szCs w:val="21"/>
        </w:rPr>
      </w:pPr>
      <w:r>
        <w:rPr>
          <w:rFonts w:eastAsiaTheme="minorEastAsia"/>
          <w:color w:val="FF0000"/>
          <w:szCs w:val="21"/>
        </w:rPr>
        <w:t>B</w:t>
      </w:r>
      <w:r>
        <w:rPr>
          <w:rFonts w:hAnsiTheme="minorEastAsia" w:eastAsiaTheme="minorEastAsia"/>
          <w:color w:val="FF0000"/>
          <w:szCs w:val="21"/>
        </w:rPr>
        <w:t>、催化剂在反应前后化学性质（而不是性质）不变，故选项说法错误。</w:t>
      </w:r>
    </w:p>
    <w:p>
      <w:pPr>
        <w:spacing w:line="360" w:lineRule="auto"/>
        <w:ind w:left="273" w:leftChars="130"/>
        <w:textAlignment w:val="center"/>
        <w:rPr>
          <w:rFonts w:eastAsiaTheme="minorEastAsia"/>
          <w:color w:val="FF0000"/>
          <w:szCs w:val="21"/>
        </w:rPr>
      </w:pPr>
      <w:r>
        <w:rPr>
          <w:rFonts w:eastAsiaTheme="minorEastAsia"/>
          <w:color w:val="FF0000"/>
          <w:szCs w:val="21"/>
        </w:rPr>
        <w:t>C</w:t>
      </w:r>
      <w:r>
        <w:rPr>
          <w:rFonts w:hAnsiTheme="minorEastAsia" w:eastAsiaTheme="minorEastAsia"/>
          <w:color w:val="FF0000"/>
          <w:szCs w:val="21"/>
        </w:rPr>
        <w:t>、催化剂只能改变化学反应速率，对生成物的质量无影响，使用催化剂不能增加生成物的质量，故选项说法错误。</w:t>
      </w:r>
    </w:p>
    <w:p>
      <w:pPr>
        <w:spacing w:line="360" w:lineRule="auto"/>
        <w:ind w:left="273" w:leftChars="130"/>
        <w:textAlignment w:val="center"/>
        <w:rPr>
          <w:rFonts w:eastAsiaTheme="minorEastAsia"/>
          <w:color w:val="FF0000"/>
          <w:szCs w:val="21"/>
        </w:rPr>
      </w:pPr>
      <w:r>
        <w:rPr>
          <w:rFonts w:eastAsiaTheme="minorEastAsia"/>
          <w:color w:val="FF0000"/>
          <w:szCs w:val="21"/>
        </w:rPr>
        <w:t>D</w:t>
      </w:r>
      <w:r>
        <w:rPr>
          <w:rFonts w:hAnsiTheme="minorEastAsia" w:eastAsiaTheme="minorEastAsia"/>
          <w:color w:val="FF0000"/>
          <w:szCs w:val="21"/>
        </w:rPr>
        <w:t>、二氧化锰不是一切反应的催化剂，有的反应不需要催化剂，有的反应的催化剂不是二氧化锰，故选项说法错误。</w:t>
      </w:r>
    </w:p>
    <w:p>
      <w:pPr>
        <w:spacing w:line="360" w:lineRule="auto"/>
        <w:ind w:left="273" w:hanging="273" w:hangingChars="130"/>
        <w:textAlignment w:val="center"/>
        <w:rPr>
          <w:rFonts w:eastAsiaTheme="minorEastAsia"/>
          <w:szCs w:val="21"/>
        </w:rPr>
      </w:pPr>
      <w:r>
        <w:rPr>
          <w:rFonts w:eastAsiaTheme="minorEastAsia"/>
          <w:szCs w:val="21"/>
        </w:rPr>
        <w:t>7.</w:t>
      </w:r>
      <w:r>
        <w:rPr>
          <w:rFonts w:hAnsiTheme="minorEastAsia" w:eastAsiaTheme="minorEastAsia"/>
          <w:szCs w:val="21"/>
        </w:rPr>
        <w:t>已知</w:t>
      </w:r>
      <w:r>
        <w:rPr>
          <w:rFonts w:eastAsiaTheme="minorEastAsia"/>
          <w:szCs w:val="21"/>
        </w:rPr>
        <w:t>FeCl</w:t>
      </w:r>
      <w:r>
        <w:rPr>
          <w:rFonts w:eastAsiaTheme="minorEastAsia"/>
          <w:szCs w:val="21"/>
          <w:vertAlign w:val="subscript"/>
        </w:rPr>
        <w:t>3</w:t>
      </w:r>
      <w:r>
        <w:rPr>
          <w:rFonts w:hAnsiTheme="minorEastAsia" w:eastAsiaTheme="minorEastAsia"/>
          <w:szCs w:val="21"/>
        </w:rPr>
        <w:t>也可以做</w:t>
      </w:r>
      <w:r>
        <w:rPr>
          <w:rFonts w:eastAsiaTheme="minorEastAsia"/>
          <w:szCs w:val="21"/>
        </w:rPr>
        <w:t>H</w:t>
      </w:r>
      <w:r>
        <w:rPr>
          <w:rFonts w:eastAsiaTheme="minorEastAsia"/>
          <w:szCs w:val="21"/>
          <w:vertAlign w:val="subscript"/>
        </w:rPr>
        <w:t>2</w:t>
      </w:r>
      <w:r>
        <w:rPr>
          <w:rFonts w:eastAsiaTheme="minorEastAsia"/>
          <w:szCs w:val="21"/>
        </w:rPr>
        <w:t>O</w:t>
      </w:r>
      <w:r>
        <w:rPr>
          <w:rFonts w:eastAsiaTheme="minorEastAsia"/>
          <w:szCs w:val="21"/>
          <w:vertAlign w:val="subscript"/>
        </w:rPr>
        <w:t>2</w:t>
      </w:r>
      <w:r>
        <w:rPr>
          <w:rFonts w:hAnsiTheme="minorEastAsia" w:eastAsiaTheme="minorEastAsia"/>
          <w:szCs w:val="21"/>
        </w:rPr>
        <w:t>分解的催化剂，现向装有一定量的</w:t>
      </w:r>
      <w:r>
        <w:rPr>
          <w:rFonts w:eastAsiaTheme="minorEastAsia"/>
          <w:szCs w:val="21"/>
        </w:rPr>
        <w:t>H</w:t>
      </w:r>
      <w:r>
        <w:rPr>
          <w:rFonts w:eastAsiaTheme="minorEastAsia"/>
          <w:szCs w:val="21"/>
          <w:vertAlign w:val="subscript"/>
        </w:rPr>
        <w:t>2</w:t>
      </w:r>
      <w:r>
        <w:rPr>
          <w:rFonts w:eastAsiaTheme="minorEastAsia"/>
          <w:szCs w:val="21"/>
        </w:rPr>
        <w:t>O</w:t>
      </w:r>
      <w:r>
        <w:rPr>
          <w:rFonts w:eastAsiaTheme="minorEastAsia"/>
          <w:szCs w:val="21"/>
          <w:vertAlign w:val="subscript"/>
        </w:rPr>
        <w:t>2</w:t>
      </w:r>
      <w:r>
        <w:rPr>
          <w:rFonts w:hAnsiTheme="minorEastAsia" w:eastAsiaTheme="minorEastAsia"/>
          <w:szCs w:val="21"/>
        </w:rPr>
        <w:t>溶液的试管中滴入适量的</w:t>
      </w:r>
      <w:r>
        <w:rPr>
          <w:rFonts w:eastAsiaTheme="minorEastAsia"/>
          <w:szCs w:val="21"/>
        </w:rPr>
        <w:t>FeCl</w:t>
      </w:r>
      <w:r>
        <w:rPr>
          <w:rFonts w:eastAsiaTheme="minorEastAsia"/>
          <w:szCs w:val="21"/>
          <w:vertAlign w:val="subscript"/>
        </w:rPr>
        <w:t>3</w:t>
      </w:r>
      <w:r>
        <w:rPr>
          <w:rFonts w:hAnsiTheme="minorEastAsia" w:eastAsiaTheme="minorEastAsia"/>
          <w:szCs w:val="21"/>
        </w:rPr>
        <w:t>溶液，充分反应（忽略水的挥发）。下列图象正确的是（　　）</w:t>
      </w:r>
    </w:p>
    <w:p>
      <w:pPr>
        <w:tabs>
          <w:tab w:val="left" w:pos="4400"/>
        </w:tabs>
        <w:spacing w:line="360" w:lineRule="auto"/>
        <w:ind w:firstLine="273" w:firstLineChars="130"/>
        <w:jc w:val="left"/>
        <w:textAlignment w:val="center"/>
        <w:rPr>
          <w:rFonts w:eastAsiaTheme="minorEastAsia"/>
          <w:szCs w:val="21"/>
        </w:rPr>
      </w:pPr>
      <w:r>
        <w:rPr>
          <w:rFonts w:eastAsiaTheme="minorEastAsia"/>
          <w:szCs w:val="21"/>
        </w:rPr>
        <w:t>A</w:t>
      </w:r>
      <w:r>
        <w:rPr>
          <w:rFonts w:hAnsiTheme="minorEastAsia" w:eastAsiaTheme="minorEastAsia"/>
          <w:szCs w:val="21"/>
        </w:rPr>
        <w:t>．</w:t>
      </w:r>
      <w:r>
        <w:rPr>
          <w:rFonts w:eastAsiaTheme="minorEastAsia"/>
          <w:szCs w:val="21"/>
        </w:rPr>
        <w:drawing>
          <wp:inline distT="0" distB="0" distL="114300" distR="114300">
            <wp:extent cx="1000125" cy="1171575"/>
            <wp:effectExtent l="0" t="0" r="3175" b="9525"/>
            <wp:docPr id="130" name="图片 3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 name="图片 30" descr="学科网(www.zxxk.com)--教育资源门户，提供试题试卷、教案、课件、教学论文、素材等各类教学资源库下载，还有大量丰富的教学资讯！"/>
                    <pic:cNvPicPr>
                      <a:picLocks noChangeAspect="1"/>
                    </pic:cNvPicPr>
                  </pic:nvPicPr>
                  <pic:blipFill>
                    <a:blip r:embed="rId54" cstate="print"/>
                    <a:stretch>
                      <a:fillRect/>
                    </a:stretch>
                  </pic:blipFill>
                  <pic:spPr>
                    <a:xfrm>
                      <a:off x="0" y="0"/>
                      <a:ext cx="1000125" cy="1171575"/>
                    </a:xfrm>
                    <a:prstGeom prst="rect">
                      <a:avLst/>
                    </a:prstGeom>
                    <a:noFill/>
                    <a:ln>
                      <a:noFill/>
                    </a:ln>
                  </pic:spPr>
                </pic:pic>
              </a:graphicData>
            </a:graphic>
          </wp:inline>
        </w:drawing>
      </w:r>
      <w:r>
        <w:rPr>
          <w:rFonts w:eastAsiaTheme="minorEastAsia"/>
          <w:szCs w:val="21"/>
        </w:rPr>
        <w:tab/>
      </w:r>
      <w:r>
        <w:rPr>
          <w:rFonts w:eastAsiaTheme="minorEastAsia"/>
          <w:szCs w:val="21"/>
        </w:rPr>
        <w:t>B</w:t>
      </w:r>
      <w:r>
        <w:rPr>
          <w:rFonts w:hAnsiTheme="minorEastAsia" w:eastAsiaTheme="minorEastAsia"/>
          <w:szCs w:val="21"/>
        </w:rPr>
        <w:t>．</w:t>
      </w:r>
      <w:r>
        <w:rPr>
          <w:rFonts w:eastAsiaTheme="minorEastAsia"/>
          <w:szCs w:val="21"/>
        </w:rPr>
        <w:drawing>
          <wp:inline distT="0" distB="0" distL="114300" distR="114300">
            <wp:extent cx="990600" cy="1190625"/>
            <wp:effectExtent l="0" t="0" r="0" b="3175"/>
            <wp:docPr id="127" name="图片 3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 name="图片 31" descr="学科网(www.zxxk.com)--教育资源门户，提供试题试卷、教案、课件、教学论文、素材等各类教学资源库下载，还有大量丰富的教学资讯！"/>
                    <pic:cNvPicPr>
                      <a:picLocks noChangeAspect="1"/>
                    </pic:cNvPicPr>
                  </pic:nvPicPr>
                  <pic:blipFill>
                    <a:blip r:embed="rId55" cstate="print"/>
                    <a:stretch>
                      <a:fillRect/>
                    </a:stretch>
                  </pic:blipFill>
                  <pic:spPr>
                    <a:xfrm>
                      <a:off x="0" y="0"/>
                      <a:ext cx="990600" cy="1190625"/>
                    </a:xfrm>
                    <a:prstGeom prst="rect">
                      <a:avLst/>
                    </a:prstGeom>
                    <a:noFill/>
                    <a:ln>
                      <a:noFill/>
                    </a:ln>
                  </pic:spPr>
                </pic:pic>
              </a:graphicData>
            </a:graphic>
          </wp:inline>
        </w:drawing>
      </w:r>
      <w:r>
        <w:rPr>
          <w:rFonts w:eastAsiaTheme="minorEastAsia"/>
          <w:szCs w:val="21"/>
        </w:rPr>
        <w:tab/>
      </w:r>
    </w:p>
    <w:p>
      <w:pPr>
        <w:tabs>
          <w:tab w:val="left" w:pos="4400"/>
        </w:tabs>
        <w:spacing w:line="360" w:lineRule="auto"/>
        <w:ind w:firstLine="273" w:firstLineChars="130"/>
        <w:jc w:val="left"/>
        <w:textAlignment w:val="center"/>
        <w:rPr>
          <w:rFonts w:eastAsiaTheme="minorEastAsia"/>
          <w:szCs w:val="21"/>
        </w:rPr>
      </w:pPr>
      <w:r>
        <w:rPr>
          <w:rFonts w:eastAsiaTheme="minorEastAsia"/>
          <w:szCs w:val="21"/>
        </w:rPr>
        <w:t>C</w:t>
      </w:r>
      <w:r>
        <w:rPr>
          <w:rFonts w:hAnsiTheme="minorEastAsia" w:eastAsiaTheme="minorEastAsia"/>
          <w:szCs w:val="21"/>
        </w:rPr>
        <w:t>．</w:t>
      </w:r>
      <w:r>
        <w:rPr>
          <w:rFonts w:eastAsiaTheme="minorEastAsia"/>
          <w:szCs w:val="21"/>
        </w:rPr>
        <w:drawing>
          <wp:inline distT="0" distB="0" distL="114300" distR="114300">
            <wp:extent cx="1000125" cy="1209675"/>
            <wp:effectExtent l="0" t="0" r="3175" b="9525"/>
            <wp:docPr id="131" name="图片 3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 name="图片 32" descr="学科网(www.zxxk.com)--教育资源门户，提供试题试卷、教案、课件、教学论文、素材等各类教学资源库下载，还有大量丰富的教学资讯！"/>
                    <pic:cNvPicPr>
                      <a:picLocks noChangeAspect="1"/>
                    </pic:cNvPicPr>
                  </pic:nvPicPr>
                  <pic:blipFill>
                    <a:blip r:embed="rId56" cstate="print"/>
                    <a:stretch>
                      <a:fillRect/>
                    </a:stretch>
                  </pic:blipFill>
                  <pic:spPr>
                    <a:xfrm>
                      <a:off x="0" y="0"/>
                      <a:ext cx="1000125" cy="1209675"/>
                    </a:xfrm>
                    <a:prstGeom prst="rect">
                      <a:avLst/>
                    </a:prstGeom>
                    <a:noFill/>
                    <a:ln>
                      <a:noFill/>
                    </a:ln>
                  </pic:spPr>
                </pic:pic>
              </a:graphicData>
            </a:graphic>
          </wp:inline>
        </w:drawing>
      </w:r>
      <w:r>
        <w:rPr>
          <w:rFonts w:eastAsiaTheme="minorEastAsia"/>
          <w:szCs w:val="21"/>
        </w:rPr>
        <w:tab/>
      </w:r>
      <w:r>
        <w:rPr>
          <w:rFonts w:eastAsiaTheme="minorEastAsia"/>
          <w:szCs w:val="21"/>
        </w:rPr>
        <w:t>D</w:t>
      </w:r>
      <w:r>
        <w:rPr>
          <w:rFonts w:hAnsiTheme="minorEastAsia" w:eastAsiaTheme="minorEastAsia"/>
          <w:szCs w:val="21"/>
        </w:rPr>
        <w:t>．</w:t>
      </w:r>
      <w:r>
        <w:rPr>
          <w:rFonts w:eastAsiaTheme="minorEastAsia"/>
          <w:szCs w:val="21"/>
        </w:rPr>
        <w:drawing>
          <wp:inline distT="0" distB="0" distL="114300" distR="114300">
            <wp:extent cx="990600" cy="1171575"/>
            <wp:effectExtent l="0" t="0" r="0" b="9525"/>
            <wp:docPr id="129" name="图片 3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 name="图片 33" descr="学科网(www.zxxk.com)--教育资源门户，提供试题试卷、教案、课件、教学论文、素材等各类教学资源库下载，还有大量丰富的教学资讯！"/>
                    <pic:cNvPicPr>
                      <a:picLocks noChangeAspect="1"/>
                    </pic:cNvPicPr>
                  </pic:nvPicPr>
                  <pic:blipFill>
                    <a:blip r:embed="rId57" cstate="print"/>
                    <a:stretch>
                      <a:fillRect/>
                    </a:stretch>
                  </pic:blipFill>
                  <pic:spPr>
                    <a:xfrm>
                      <a:off x="0" y="0"/>
                      <a:ext cx="990600" cy="1171575"/>
                    </a:xfrm>
                    <a:prstGeom prst="rect">
                      <a:avLst/>
                    </a:prstGeom>
                    <a:noFill/>
                    <a:ln>
                      <a:noFill/>
                    </a:ln>
                  </pic:spPr>
                </pic:pic>
              </a:graphicData>
            </a:graphic>
          </wp:inline>
        </w:drawing>
      </w:r>
    </w:p>
    <w:p>
      <w:pPr>
        <w:spacing w:line="360" w:lineRule="auto"/>
        <w:ind w:left="273" w:leftChars="130"/>
        <w:textAlignment w:val="center"/>
        <w:rPr>
          <w:rFonts w:hAnsiTheme="minorEastAsia" w:eastAsiaTheme="minorEastAsia"/>
          <w:color w:val="FF0000"/>
          <w:szCs w:val="21"/>
        </w:rPr>
      </w:pPr>
      <w:r>
        <w:rPr>
          <w:rFonts w:hint="eastAsia" w:hAnsiTheme="minorEastAsia" w:eastAsiaTheme="minorEastAsia"/>
          <w:color w:val="FF0000"/>
          <w:szCs w:val="21"/>
        </w:rPr>
        <w:t>【答案】C</w:t>
      </w:r>
    </w:p>
    <w:p>
      <w:pPr>
        <w:spacing w:line="360" w:lineRule="auto"/>
        <w:ind w:left="273" w:leftChars="130"/>
        <w:textAlignment w:val="center"/>
        <w:rPr>
          <w:rFonts w:eastAsiaTheme="minorEastAsia"/>
          <w:color w:val="FF0000"/>
          <w:szCs w:val="21"/>
        </w:rPr>
      </w:pPr>
      <w:r>
        <w:rPr>
          <w:rFonts w:hAnsiTheme="minorEastAsia" w:eastAsiaTheme="minorEastAsia"/>
          <w:color w:val="FF0000"/>
          <w:szCs w:val="21"/>
        </w:rPr>
        <w:t>【解析】</w:t>
      </w:r>
      <w:r>
        <w:rPr>
          <w:rFonts w:eastAsiaTheme="minorEastAsia"/>
          <w:color w:val="FF0000"/>
          <w:szCs w:val="21"/>
        </w:rPr>
        <w:t>A</w:t>
      </w:r>
      <w:r>
        <w:rPr>
          <w:rFonts w:hAnsiTheme="minorEastAsia" w:eastAsiaTheme="minorEastAsia"/>
          <w:color w:val="FF0000"/>
          <w:szCs w:val="21"/>
        </w:rPr>
        <w:t>、过氧化氢在氯化铁溶液的催化作用下分解生成水和氧气，过氧化氢的质量逐渐减少，最终减少至</w:t>
      </w:r>
      <w:r>
        <w:rPr>
          <w:rFonts w:eastAsiaTheme="minorEastAsia"/>
          <w:color w:val="FF0000"/>
          <w:szCs w:val="21"/>
        </w:rPr>
        <w:t>0</w:t>
      </w:r>
      <w:r>
        <w:rPr>
          <w:rFonts w:hAnsiTheme="minorEastAsia" w:eastAsiaTheme="minorEastAsia"/>
          <w:color w:val="FF0000"/>
          <w:szCs w:val="21"/>
        </w:rPr>
        <w:t>，故选项错误。</w:t>
      </w:r>
    </w:p>
    <w:p>
      <w:pPr>
        <w:spacing w:line="360" w:lineRule="auto"/>
        <w:ind w:left="273" w:leftChars="130"/>
        <w:textAlignment w:val="center"/>
        <w:rPr>
          <w:rFonts w:eastAsiaTheme="minorEastAsia"/>
          <w:color w:val="FF0000"/>
          <w:szCs w:val="21"/>
        </w:rPr>
      </w:pPr>
      <w:r>
        <w:rPr>
          <w:rFonts w:eastAsiaTheme="minorEastAsia"/>
          <w:color w:val="FF0000"/>
          <w:szCs w:val="21"/>
        </w:rPr>
        <w:t>B</w:t>
      </w:r>
      <w:r>
        <w:rPr>
          <w:rFonts w:hAnsiTheme="minorEastAsia" w:eastAsiaTheme="minorEastAsia"/>
          <w:color w:val="FF0000"/>
          <w:szCs w:val="21"/>
        </w:rPr>
        <w:t>、过氧化氢在氯化铁溶液的催化作用下分解生成水和氧气，氧气的质量逐渐增加，至完全反应不再发生改变，故选项错误。</w:t>
      </w:r>
    </w:p>
    <w:p>
      <w:pPr>
        <w:spacing w:line="360" w:lineRule="auto"/>
        <w:ind w:left="273" w:leftChars="130"/>
        <w:textAlignment w:val="center"/>
        <w:rPr>
          <w:rFonts w:eastAsiaTheme="minorEastAsia"/>
          <w:color w:val="FF0000"/>
          <w:szCs w:val="21"/>
        </w:rPr>
      </w:pPr>
      <w:r>
        <w:rPr>
          <w:rFonts w:eastAsiaTheme="minorEastAsia"/>
          <w:color w:val="FF0000"/>
          <w:szCs w:val="21"/>
        </w:rPr>
        <w:t>C</w:t>
      </w:r>
      <w:r>
        <w:rPr>
          <w:rFonts w:hAnsiTheme="minorEastAsia" w:eastAsiaTheme="minorEastAsia"/>
          <w:color w:val="FF0000"/>
          <w:szCs w:val="21"/>
        </w:rPr>
        <w:t>、过氧化氢溶液中含有水，过氧化氢在氯化铁溶液的催化作用下分解生成水和氧气，水的质量逐渐增加，至完全反应不再发生改变，故选项正确。</w:t>
      </w:r>
    </w:p>
    <w:p>
      <w:pPr>
        <w:spacing w:line="360" w:lineRule="auto"/>
        <w:ind w:left="273" w:leftChars="130"/>
        <w:textAlignment w:val="center"/>
        <w:rPr>
          <w:rFonts w:eastAsiaTheme="minorEastAsia"/>
          <w:color w:val="FF0000"/>
          <w:szCs w:val="21"/>
        </w:rPr>
      </w:pPr>
      <w:r>
        <w:rPr>
          <w:rFonts w:eastAsiaTheme="minorEastAsia"/>
          <w:color w:val="FF0000"/>
          <w:szCs w:val="21"/>
        </w:rPr>
        <w:t>D</w:t>
      </w:r>
      <w:r>
        <w:rPr>
          <w:rFonts w:hAnsiTheme="minorEastAsia" w:eastAsiaTheme="minorEastAsia"/>
          <w:color w:val="FF0000"/>
          <w:szCs w:val="21"/>
        </w:rPr>
        <w:t>、氯化铁溶液作催化剂，反应前后质量不变，故选项错误。</w:t>
      </w:r>
    </w:p>
    <w:p>
      <w:pPr>
        <w:spacing w:line="360" w:lineRule="auto"/>
        <w:ind w:left="273" w:hanging="273" w:hangingChars="130"/>
        <w:textAlignment w:val="center"/>
        <w:rPr>
          <w:rFonts w:eastAsiaTheme="minorEastAsia"/>
          <w:szCs w:val="21"/>
        </w:rPr>
      </w:pPr>
      <w:r>
        <w:rPr>
          <w:rFonts w:eastAsiaTheme="minorEastAsia"/>
          <w:szCs w:val="21"/>
        </w:rPr>
        <w:t>8</w:t>
      </w:r>
      <w:r>
        <w:rPr>
          <w:rFonts w:hAnsiTheme="minorEastAsia" w:eastAsiaTheme="minorEastAsia"/>
          <w:szCs w:val="21"/>
        </w:rPr>
        <w:t>．如图表示一定质量的氯酸钾和二氧化锰固体混合物受热过程中，某变量</w:t>
      </w:r>
      <w:r>
        <w:rPr>
          <w:rFonts w:eastAsiaTheme="minorEastAsia"/>
          <w:szCs w:val="21"/>
        </w:rPr>
        <w:t>y</w:t>
      </w:r>
      <w:r>
        <w:rPr>
          <w:rFonts w:hAnsiTheme="minorEastAsia" w:eastAsiaTheme="minorEastAsia"/>
          <w:szCs w:val="21"/>
        </w:rPr>
        <w:t>随时间的变化趋势，纵坐标表示的是（　　）</w:t>
      </w:r>
    </w:p>
    <w:p>
      <w:pPr>
        <w:spacing w:line="360" w:lineRule="auto"/>
        <w:ind w:left="273" w:leftChars="130"/>
        <w:jc w:val="center"/>
        <w:textAlignment w:val="center"/>
        <w:rPr>
          <w:rFonts w:eastAsiaTheme="minorEastAsia"/>
          <w:szCs w:val="21"/>
        </w:rPr>
      </w:pPr>
      <w:r>
        <w:rPr>
          <w:rFonts w:eastAsiaTheme="minorEastAsia"/>
          <w:szCs w:val="21"/>
        </w:rPr>
        <w:drawing>
          <wp:inline distT="0" distB="0" distL="114300" distR="114300">
            <wp:extent cx="1162050" cy="1181100"/>
            <wp:effectExtent l="0" t="0" r="6350" b="0"/>
            <wp:docPr id="128" name="图片 3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 name="图片 34" descr="学科网(www.zxxk.com)--教育资源门户，提供试题试卷、教案、课件、教学论文、素材等各类教学资源库下载，还有大量丰富的教学资讯！"/>
                    <pic:cNvPicPr>
                      <a:picLocks noChangeAspect="1"/>
                    </pic:cNvPicPr>
                  </pic:nvPicPr>
                  <pic:blipFill>
                    <a:blip r:embed="rId58" cstate="print"/>
                    <a:stretch>
                      <a:fillRect/>
                    </a:stretch>
                  </pic:blipFill>
                  <pic:spPr>
                    <a:xfrm>
                      <a:off x="0" y="0"/>
                      <a:ext cx="1162050" cy="1181100"/>
                    </a:xfrm>
                    <a:prstGeom prst="rect">
                      <a:avLst/>
                    </a:prstGeom>
                    <a:noFill/>
                    <a:ln>
                      <a:noFill/>
                    </a:ln>
                  </pic:spPr>
                </pic:pic>
              </a:graphicData>
            </a:graphic>
          </wp:inline>
        </w:drawing>
      </w:r>
    </w:p>
    <w:p>
      <w:pPr>
        <w:tabs>
          <w:tab w:val="left" w:pos="4400"/>
        </w:tabs>
        <w:spacing w:line="360" w:lineRule="auto"/>
        <w:ind w:firstLine="273" w:firstLineChars="130"/>
        <w:jc w:val="left"/>
        <w:textAlignment w:val="center"/>
        <w:rPr>
          <w:rFonts w:eastAsiaTheme="minorEastAsia"/>
          <w:szCs w:val="21"/>
        </w:rPr>
      </w:pPr>
      <w:r>
        <w:rPr>
          <w:rFonts w:eastAsiaTheme="minorEastAsia"/>
          <w:szCs w:val="21"/>
        </w:rPr>
        <w:t>A</w:t>
      </w:r>
      <w:r>
        <w:rPr>
          <w:rFonts w:hAnsiTheme="minorEastAsia" w:eastAsiaTheme="minorEastAsia"/>
          <w:szCs w:val="21"/>
        </w:rPr>
        <w:t>．固体中氧元素的质量</w:t>
      </w:r>
      <w:r>
        <w:rPr>
          <w:rFonts w:eastAsiaTheme="minorEastAsia"/>
          <w:szCs w:val="21"/>
        </w:rPr>
        <w:tab/>
      </w:r>
      <w:r>
        <w:rPr>
          <w:rFonts w:eastAsiaTheme="minorEastAsia"/>
          <w:szCs w:val="21"/>
        </w:rPr>
        <w:t>B</w:t>
      </w:r>
      <w:r>
        <w:rPr>
          <w:rFonts w:hAnsiTheme="minorEastAsia" w:eastAsiaTheme="minorEastAsia"/>
          <w:szCs w:val="21"/>
        </w:rPr>
        <w:t>．生成</w:t>
      </w:r>
      <w:r>
        <w:rPr>
          <w:rFonts w:eastAsiaTheme="minorEastAsia"/>
          <w:szCs w:val="21"/>
        </w:rPr>
        <w:t>O</w:t>
      </w:r>
      <w:r>
        <w:rPr>
          <w:rFonts w:eastAsiaTheme="minorEastAsia"/>
          <w:szCs w:val="21"/>
          <w:vertAlign w:val="subscript"/>
        </w:rPr>
        <w:t>2</w:t>
      </w:r>
      <w:r>
        <w:rPr>
          <w:rFonts w:hAnsiTheme="minorEastAsia" w:eastAsiaTheme="minorEastAsia"/>
          <w:szCs w:val="21"/>
        </w:rPr>
        <w:t>的质量</w:t>
      </w:r>
      <w:r>
        <w:rPr>
          <w:rFonts w:eastAsiaTheme="minorEastAsia"/>
          <w:szCs w:val="21"/>
        </w:rPr>
        <w:tab/>
      </w:r>
    </w:p>
    <w:p>
      <w:pPr>
        <w:tabs>
          <w:tab w:val="left" w:pos="4400"/>
        </w:tabs>
        <w:spacing w:line="360" w:lineRule="auto"/>
        <w:ind w:firstLine="273" w:firstLineChars="130"/>
        <w:jc w:val="left"/>
        <w:textAlignment w:val="center"/>
        <w:rPr>
          <w:rFonts w:eastAsiaTheme="minorEastAsia"/>
          <w:szCs w:val="21"/>
        </w:rPr>
      </w:pPr>
      <w:r>
        <w:rPr>
          <w:rFonts w:eastAsiaTheme="minorEastAsia"/>
          <w:szCs w:val="21"/>
        </w:rPr>
        <w:t>C</w:t>
      </w:r>
      <w:r>
        <w:rPr>
          <w:rFonts w:hAnsiTheme="minorEastAsia" w:eastAsiaTheme="minorEastAsia"/>
          <w:szCs w:val="21"/>
        </w:rPr>
        <w:t>．固体中</w:t>
      </w:r>
      <w:r>
        <w:rPr>
          <w:rFonts w:eastAsiaTheme="minorEastAsia"/>
          <w:szCs w:val="21"/>
        </w:rPr>
        <w:t>MnO</w:t>
      </w:r>
      <w:r>
        <w:rPr>
          <w:rFonts w:eastAsiaTheme="minorEastAsia"/>
          <w:szCs w:val="21"/>
          <w:vertAlign w:val="subscript"/>
        </w:rPr>
        <w:t>2</w:t>
      </w:r>
      <w:r>
        <w:rPr>
          <w:rFonts w:hAnsiTheme="minorEastAsia" w:eastAsiaTheme="minorEastAsia"/>
          <w:szCs w:val="21"/>
        </w:rPr>
        <w:t>的质量分数</w:t>
      </w:r>
      <w:r>
        <w:rPr>
          <w:rFonts w:eastAsiaTheme="minorEastAsia"/>
          <w:szCs w:val="21"/>
        </w:rPr>
        <w:tab/>
      </w:r>
      <w:r>
        <w:rPr>
          <w:rFonts w:eastAsiaTheme="minorEastAsia"/>
          <w:szCs w:val="21"/>
        </w:rPr>
        <w:t>D</w:t>
      </w:r>
      <w:r>
        <w:rPr>
          <w:rFonts w:hAnsiTheme="minorEastAsia" w:eastAsiaTheme="minorEastAsia"/>
          <w:szCs w:val="21"/>
        </w:rPr>
        <w:t>．固体中钾元素的质量</w:t>
      </w:r>
    </w:p>
    <w:p>
      <w:pPr>
        <w:spacing w:line="360" w:lineRule="auto"/>
        <w:ind w:left="273" w:leftChars="130"/>
        <w:textAlignment w:val="center"/>
        <w:rPr>
          <w:rFonts w:hAnsiTheme="minorEastAsia" w:eastAsiaTheme="minorEastAsia"/>
          <w:color w:val="FF0000"/>
          <w:szCs w:val="21"/>
        </w:rPr>
      </w:pPr>
      <w:r>
        <w:rPr>
          <w:rFonts w:hint="eastAsia" w:hAnsiTheme="minorEastAsia" w:eastAsiaTheme="minorEastAsia"/>
          <w:color w:val="FF0000"/>
          <w:szCs w:val="21"/>
        </w:rPr>
        <w:t>【答案】C</w:t>
      </w:r>
    </w:p>
    <w:p>
      <w:pPr>
        <w:spacing w:line="360" w:lineRule="auto"/>
        <w:ind w:left="273" w:leftChars="130"/>
        <w:textAlignment w:val="center"/>
        <w:rPr>
          <w:rFonts w:eastAsiaTheme="minorEastAsia"/>
          <w:color w:val="FF0000"/>
          <w:szCs w:val="21"/>
        </w:rPr>
      </w:pPr>
      <w:r>
        <w:rPr>
          <w:rFonts w:hAnsiTheme="minorEastAsia" w:eastAsiaTheme="minorEastAsia"/>
          <w:color w:val="FF0000"/>
          <w:szCs w:val="21"/>
        </w:rPr>
        <w:t>【解析】因为氯酸钾在二氧化锰的催化作用下，加热分解生成氯化钾和氧气。</w:t>
      </w:r>
    </w:p>
    <w:p>
      <w:pPr>
        <w:spacing w:line="360" w:lineRule="auto"/>
        <w:ind w:left="273" w:leftChars="130"/>
        <w:textAlignment w:val="center"/>
        <w:rPr>
          <w:rFonts w:eastAsiaTheme="minorEastAsia"/>
          <w:color w:val="FF0000"/>
          <w:szCs w:val="21"/>
        </w:rPr>
      </w:pPr>
      <w:r>
        <w:rPr>
          <w:rFonts w:eastAsiaTheme="minorEastAsia"/>
          <w:color w:val="FF0000"/>
          <w:szCs w:val="21"/>
        </w:rPr>
        <w:t>A</w:t>
      </w:r>
      <w:r>
        <w:rPr>
          <w:rFonts w:hAnsiTheme="minorEastAsia" w:eastAsiaTheme="minorEastAsia"/>
          <w:color w:val="FF0000"/>
          <w:szCs w:val="21"/>
        </w:rPr>
        <w:t>、由反应原理可知，固体混合物中氧元素的质量随着反应的进行而减小，直到氯酸钾完全分解后才不再改变，故错误；</w:t>
      </w:r>
    </w:p>
    <w:p>
      <w:pPr>
        <w:spacing w:line="360" w:lineRule="auto"/>
        <w:ind w:left="273" w:leftChars="130"/>
        <w:textAlignment w:val="center"/>
        <w:rPr>
          <w:rFonts w:eastAsiaTheme="minorEastAsia"/>
          <w:color w:val="FF0000"/>
          <w:szCs w:val="21"/>
        </w:rPr>
      </w:pPr>
      <w:r>
        <w:rPr>
          <w:rFonts w:eastAsiaTheme="minorEastAsia"/>
          <w:color w:val="FF0000"/>
          <w:szCs w:val="21"/>
        </w:rPr>
        <w:t>B</w:t>
      </w:r>
      <w:r>
        <w:rPr>
          <w:rFonts w:hAnsiTheme="minorEastAsia" w:eastAsiaTheme="minorEastAsia"/>
          <w:color w:val="FF0000"/>
          <w:szCs w:val="21"/>
        </w:rPr>
        <w:t>、加热到一定温度时，氯酸钾才开始分解产生氧气，所以图象的起点应为零，故错误；</w:t>
      </w:r>
    </w:p>
    <w:p>
      <w:pPr>
        <w:spacing w:line="360" w:lineRule="auto"/>
        <w:ind w:left="273" w:leftChars="130"/>
        <w:textAlignment w:val="center"/>
        <w:rPr>
          <w:rFonts w:eastAsiaTheme="minorEastAsia"/>
          <w:color w:val="FF0000"/>
          <w:szCs w:val="21"/>
        </w:rPr>
      </w:pPr>
      <w:r>
        <w:rPr>
          <w:rFonts w:eastAsiaTheme="minorEastAsia"/>
          <w:color w:val="FF0000"/>
          <w:szCs w:val="21"/>
        </w:rPr>
        <w:t>C</w:t>
      </w:r>
      <w:r>
        <w:rPr>
          <w:rFonts w:hAnsiTheme="minorEastAsia" w:eastAsiaTheme="minorEastAsia"/>
          <w:color w:val="FF0000"/>
          <w:szCs w:val="21"/>
        </w:rPr>
        <w:t>、二氧化锰是该反应的催化剂，其质量在反应前后不变，而固体混合物加热到一定温度时质量才开始减少，直到氯酸钾完全分解后再不改变，所以固体混合物中二氧化锰的质量分数先不变，再增大，最后不再改变，故正确；</w:t>
      </w:r>
    </w:p>
    <w:p>
      <w:pPr>
        <w:spacing w:line="360" w:lineRule="auto"/>
        <w:ind w:left="273" w:leftChars="130"/>
        <w:textAlignment w:val="center"/>
        <w:rPr>
          <w:rFonts w:eastAsiaTheme="minorEastAsia"/>
          <w:color w:val="FF0000"/>
          <w:szCs w:val="21"/>
        </w:rPr>
      </w:pPr>
      <w:r>
        <w:rPr>
          <w:rFonts w:eastAsiaTheme="minorEastAsia"/>
          <w:color w:val="FF0000"/>
          <w:szCs w:val="21"/>
        </w:rPr>
        <w:t>D</w:t>
      </w:r>
      <w:r>
        <w:rPr>
          <w:rFonts w:hAnsiTheme="minorEastAsia" w:eastAsiaTheme="minorEastAsia"/>
          <w:color w:val="FF0000"/>
          <w:szCs w:val="21"/>
        </w:rPr>
        <w:t>、由反应原理和质量守恒定律可知，固体混合物中钾元素的质量不变，故错误。</w:t>
      </w:r>
    </w:p>
    <w:p>
      <w:pPr>
        <w:spacing w:line="360" w:lineRule="auto"/>
        <w:ind w:left="273" w:hanging="273" w:hangingChars="130"/>
        <w:textAlignment w:val="center"/>
        <w:rPr>
          <w:rFonts w:eastAsiaTheme="minorEastAsia"/>
          <w:szCs w:val="21"/>
        </w:rPr>
      </w:pPr>
      <w:r>
        <w:rPr>
          <w:rFonts w:eastAsiaTheme="minorEastAsia"/>
          <w:szCs w:val="21"/>
        </w:rPr>
        <w:t>9</w:t>
      </w:r>
      <w:r>
        <w:rPr>
          <w:rFonts w:hAnsiTheme="minorEastAsia" w:eastAsiaTheme="minorEastAsia"/>
          <w:szCs w:val="21"/>
        </w:rPr>
        <w:t>．实验室用高锰酸钾制氧气实验操作中，其中一项的操作目的与其它三项不属于同一类别的，该项操作是（　　）</w:t>
      </w:r>
    </w:p>
    <w:p>
      <w:pPr>
        <w:spacing w:line="360" w:lineRule="auto"/>
        <w:ind w:firstLine="273" w:firstLineChars="130"/>
        <w:jc w:val="left"/>
        <w:textAlignment w:val="center"/>
        <w:rPr>
          <w:rFonts w:eastAsiaTheme="minorEastAsia"/>
          <w:szCs w:val="21"/>
        </w:rPr>
      </w:pPr>
      <w:r>
        <w:rPr>
          <w:rFonts w:eastAsiaTheme="minorEastAsia"/>
          <w:szCs w:val="21"/>
        </w:rPr>
        <w:t>A</w:t>
      </w:r>
      <w:r>
        <w:rPr>
          <w:rFonts w:hAnsiTheme="minorEastAsia" w:eastAsiaTheme="minorEastAsia"/>
          <w:szCs w:val="21"/>
        </w:rPr>
        <w:t>．加热前先将试管外壁擦干</w:t>
      </w:r>
      <w:r>
        <w:rPr>
          <w:rFonts w:eastAsiaTheme="minorEastAsia"/>
          <w:szCs w:val="21"/>
        </w:rPr>
        <w:tab/>
      </w:r>
    </w:p>
    <w:p>
      <w:pPr>
        <w:spacing w:line="360" w:lineRule="auto"/>
        <w:ind w:firstLine="273" w:firstLineChars="130"/>
        <w:jc w:val="left"/>
        <w:textAlignment w:val="center"/>
        <w:rPr>
          <w:rFonts w:eastAsiaTheme="minorEastAsia"/>
          <w:szCs w:val="21"/>
        </w:rPr>
      </w:pPr>
      <w:r>
        <w:rPr>
          <w:rFonts w:eastAsiaTheme="minorEastAsia"/>
          <w:szCs w:val="21"/>
        </w:rPr>
        <w:t>B</w:t>
      </w:r>
      <w:r>
        <w:rPr>
          <w:rFonts w:hAnsiTheme="minorEastAsia" w:eastAsiaTheme="minorEastAsia"/>
          <w:szCs w:val="21"/>
        </w:rPr>
        <w:t>．排水法收集氧气时先在集气瓶中装满水，待气泡连续均匀冒出时再开始收集</w:t>
      </w:r>
      <w:r>
        <w:rPr>
          <w:rFonts w:eastAsiaTheme="minorEastAsia"/>
          <w:szCs w:val="21"/>
        </w:rPr>
        <w:tab/>
      </w:r>
    </w:p>
    <w:p>
      <w:pPr>
        <w:spacing w:line="360" w:lineRule="auto"/>
        <w:ind w:firstLine="273" w:firstLineChars="130"/>
        <w:jc w:val="left"/>
        <w:textAlignment w:val="center"/>
        <w:rPr>
          <w:rFonts w:eastAsiaTheme="minorEastAsia"/>
          <w:szCs w:val="21"/>
        </w:rPr>
      </w:pPr>
      <w:r>
        <w:rPr>
          <w:rFonts w:eastAsiaTheme="minorEastAsia"/>
          <w:szCs w:val="21"/>
        </w:rPr>
        <w:t>C</w:t>
      </w:r>
      <w:r>
        <w:rPr>
          <w:rFonts w:hAnsiTheme="minorEastAsia" w:eastAsiaTheme="minorEastAsia"/>
          <w:szCs w:val="21"/>
        </w:rPr>
        <w:t>．加热高锰酸钾时先均匀预热，后固定药品部位加热</w:t>
      </w:r>
      <w:r>
        <w:rPr>
          <w:rFonts w:eastAsiaTheme="minorEastAsia"/>
          <w:szCs w:val="21"/>
        </w:rPr>
        <w:tab/>
      </w:r>
    </w:p>
    <w:p>
      <w:pPr>
        <w:spacing w:line="360" w:lineRule="auto"/>
        <w:ind w:firstLine="273" w:firstLineChars="130"/>
        <w:jc w:val="left"/>
        <w:textAlignment w:val="center"/>
        <w:rPr>
          <w:rFonts w:eastAsiaTheme="minorEastAsia"/>
          <w:szCs w:val="21"/>
        </w:rPr>
      </w:pPr>
      <w:r>
        <w:rPr>
          <w:rFonts w:eastAsiaTheme="minorEastAsia"/>
          <w:szCs w:val="21"/>
        </w:rPr>
        <w:t>D</w:t>
      </w:r>
      <w:r>
        <w:rPr>
          <w:rFonts w:hAnsiTheme="minorEastAsia" w:eastAsiaTheme="minorEastAsia"/>
          <w:szCs w:val="21"/>
        </w:rPr>
        <w:t>．实验结束待试管冷却后再用冷水洗涤</w:t>
      </w:r>
    </w:p>
    <w:p>
      <w:pPr>
        <w:spacing w:line="360" w:lineRule="auto"/>
        <w:ind w:left="273" w:leftChars="130"/>
        <w:textAlignment w:val="center"/>
        <w:rPr>
          <w:rFonts w:hAnsiTheme="minorEastAsia" w:eastAsiaTheme="minorEastAsia"/>
          <w:color w:val="FF0000"/>
          <w:szCs w:val="21"/>
        </w:rPr>
      </w:pPr>
      <w:r>
        <w:rPr>
          <w:rFonts w:hint="eastAsia" w:hAnsiTheme="minorEastAsia" w:eastAsiaTheme="minorEastAsia"/>
          <w:color w:val="FF0000"/>
          <w:szCs w:val="21"/>
        </w:rPr>
        <w:t>【答案】B</w:t>
      </w:r>
    </w:p>
    <w:p>
      <w:pPr>
        <w:spacing w:line="360" w:lineRule="auto"/>
        <w:ind w:left="273" w:leftChars="130"/>
        <w:textAlignment w:val="center"/>
        <w:rPr>
          <w:rFonts w:eastAsiaTheme="minorEastAsia"/>
          <w:color w:val="FF0000"/>
          <w:szCs w:val="21"/>
        </w:rPr>
      </w:pPr>
      <w:r>
        <w:rPr>
          <w:rFonts w:hAnsiTheme="minorEastAsia" w:eastAsiaTheme="minorEastAsia"/>
          <w:color w:val="FF0000"/>
          <w:szCs w:val="21"/>
        </w:rPr>
        <w:t>【解析】</w:t>
      </w:r>
    </w:p>
    <w:p>
      <w:pPr>
        <w:spacing w:line="360" w:lineRule="auto"/>
        <w:ind w:left="273" w:leftChars="130"/>
        <w:textAlignment w:val="center"/>
        <w:rPr>
          <w:rFonts w:eastAsiaTheme="minorEastAsia"/>
          <w:color w:val="FF0000"/>
          <w:szCs w:val="21"/>
        </w:rPr>
      </w:pPr>
      <w:r>
        <w:rPr>
          <w:rFonts w:eastAsiaTheme="minorEastAsia"/>
          <w:color w:val="FF0000"/>
          <w:szCs w:val="21"/>
        </w:rPr>
        <w:t>A</w:t>
      </w:r>
      <w:r>
        <w:rPr>
          <w:rFonts w:hAnsiTheme="minorEastAsia" w:eastAsiaTheme="minorEastAsia"/>
          <w:color w:val="FF0000"/>
          <w:szCs w:val="21"/>
        </w:rPr>
        <w:t>、加热前先将试管外壁擦干，防止受热不均匀造成试管炸裂；</w:t>
      </w:r>
    </w:p>
    <w:p>
      <w:pPr>
        <w:spacing w:line="360" w:lineRule="auto"/>
        <w:ind w:left="273" w:leftChars="130"/>
        <w:textAlignment w:val="center"/>
        <w:rPr>
          <w:rFonts w:eastAsiaTheme="minorEastAsia"/>
          <w:color w:val="FF0000"/>
          <w:szCs w:val="21"/>
        </w:rPr>
      </w:pPr>
      <w:r>
        <w:rPr>
          <w:rFonts w:eastAsiaTheme="minorEastAsia"/>
          <w:color w:val="FF0000"/>
          <w:szCs w:val="21"/>
        </w:rPr>
        <w:t>B</w:t>
      </w:r>
      <w:r>
        <w:rPr>
          <w:rFonts w:hAnsiTheme="minorEastAsia" w:eastAsiaTheme="minorEastAsia"/>
          <w:color w:val="FF0000"/>
          <w:szCs w:val="21"/>
        </w:rPr>
        <w:t>、排水法收集氧气时先在集气瓶中装满水，待气泡连续均匀冒出时再开始收集，可以收集到较纯净的氧气；</w:t>
      </w:r>
    </w:p>
    <w:p>
      <w:pPr>
        <w:spacing w:line="360" w:lineRule="auto"/>
        <w:ind w:left="273" w:leftChars="130"/>
        <w:textAlignment w:val="center"/>
        <w:rPr>
          <w:rFonts w:eastAsiaTheme="minorEastAsia"/>
          <w:color w:val="FF0000"/>
          <w:szCs w:val="21"/>
        </w:rPr>
      </w:pPr>
      <w:r>
        <w:rPr>
          <w:rFonts w:eastAsiaTheme="minorEastAsia"/>
          <w:color w:val="FF0000"/>
          <w:szCs w:val="21"/>
        </w:rPr>
        <w:t>C</w:t>
      </w:r>
      <w:r>
        <w:rPr>
          <w:rFonts w:hAnsiTheme="minorEastAsia" w:eastAsiaTheme="minorEastAsia"/>
          <w:color w:val="FF0000"/>
          <w:szCs w:val="21"/>
        </w:rPr>
        <w:t>、实验开始时，要先预热，再固定药品部位加热，防止受热不均匀造成试管炸裂；</w:t>
      </w:r>
    </w:p>
    <w:p>
      <w:pPr>
        <w:spacing w:line="360" w:lineRule="auto"/>
        <w:ind w:left="273" w:leftChars="130"/>
        <w:textAlignment w:val="center"/>
        <w:rPr>
          <w:rFonts w:eastAsiaTheme="minorEastAsia"/>
          <w:color w:val="FF0000"/>
          <w:szCs w:val="21"/>
        </w:rPr>
      </w:pPr>
      <w:r>
        <w:rPr>
          <w:rFonts w:eastAsiaTheme="minorEastAsia"/>
          <w:color w:val="FF0000"/>
          <w:szCs w:val="21"/>
        </w:rPr>
        <w:t>D</w:t>
      </w:r>
      <w:r>
        <w:rPr>
          <w:rFonts w:hAnsiTheme="minorEastAsia" w:eastAsiaTheme="minorEastAsia"/>
          <w:color w:val="FF0000"/>
          <w:szCs w:val="21"/>
        </w:rPr>
        <w:t>、实验结束待试管冷却后再用冷水洗涤，防止受热不均匀造成试管炸裂；</w:t>
      </w:r>
    </w:p>
    <w:p>
      <w:pPr>
        <w:spacing w:line="360" w:lineRule="auto"/>
        <w:ind w:left="273" w:hanging="273" w:hangingChars="130"/>
        <w:textAlignment w:val="center"/>
        <w:rPr>
          <w:rFonts w:eastAsiaTheme="minorEastAsia"/>
          <w:szCs w:val="21"/>
        </w:rPr>
      </w:pPr>
      <w:r>
        <w:rPr>
          <w:rFonts w:eastAsiaTheme="minorEastAsia"/>
          <w:szCs w:val="21"/>
        </w:rPr>
        <w:t>10</w:t>
      </w:r>
      <w:r>
        <w:rPr>
          <w:rFonts w:hAnsiTheme="minorEastAsia" w:eastAsiaTheme="minorEastAsia"/>
          <w:szCs w:val="21"/>
        </w:rPr>
        <w:t>．某化学兴趣小组利用如图装置进行氧气的制取和性质实验。</w:t>
      </w:r>
    </w:p>
    <w:p>
      <w:pPr>
        <w:spacing w:line="360" w:lineRule="auto"/>
        <w:ind w:left="273" w:leftChars="130"/>
        <w:jc w:val="center"/>
        <w:textAlignment w:val="center"/>
        <w:rPr>
          <w:rFonts w:eastAsiaTheme="minorEastAsia"/>
          <w:szCs w:val="21"/>
        </w:rPr>
      </w:pPr>
      <w:r>
        <w:rPr>
          <w:rFonts w:eastAsiaTheme="minorEastAsia"/>
          <w:szCs w:val="21"/>
        </w:rPr>
        <w:drawing>
          <wp:inline distT="0" distB="0" distL="114300" distR="114300">
            <wp:extent cx="4269740" cy="1489710"/>
            <wp:effectExtent l="0" t="0" r="10160" b="8890"/>
            <wp:docPr id="132" name="图片 3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 name="图片 35" descr="学科网(www.zxxk.com)--教育资源门户，提供试题试卷、教案、课件、教学论文、素材等各类教学资源库下载，还有大量丰富的教学资讯！"/>
                    <pic:cNvPicPr>
                      <a:picLocks noChangeAspect="1"/>
                    </pic:cNvPicPr>
                  </pic:nvPicPr>
                  <pic:blipFill>
                    <a:blip r:embed="rId59" cstate="print"/>
                    <a:stretch>
                      <a:fillRect/>
                    </a:stretch>
                  </pic:blipFill>
                  <pic:spPr>
                    <a:xfrm>
                      <a:off x="0" y="0"/>
                      <a:ext cx="4269740" cy="1489710"/>
                    </a:xfrm>
                    <a:prstGeom prst="rect">
                      <a:avLst/>
                    </a:prstGeom>
                    <a:noFill/>
                    <a:ln>
                      <a:noFill/>
                    </a:ln>
                  </pic:spPr>
                </pic:pic>
              </a:graphicData>
            </a:graphic>
          </wp:inline>
        </w:drawing>
      </w:r>
    </w:p>
    <w:p>
      <w:pPr>
        <w:spacing w:line="360" w:lineRule="auto"/>
        <w:ind w:left="273" w:leftChars="130"/>
        <w:textAlignment w:val="center"/>
        <w:rPr>
          <w:rFonts w:eastAsiaTheme="minorEastAsia"/>
          <w:szCs w:val="21"/>
        </w:rPr>
      </w:pPr>
      <w:r>
        <w:rPr>
          <w:rFonts w:hAnsiTheme="minorEastAsia" w:eastAsiaTheme="minorEastAsia"/>
          <w:szCs w:val="21"/>
        </w:rPr>
        <w:t>（</w:t>
      </w:r>
      <w:r>
        <w:rPr>
          <w:rFonts w:eastAsiaTheme="minorEastAsia"/>
          <w:szCs w:val="21"/>
        </w:rPr>
        <w:t>1</w:t>
      </w:r>
      <w:r>
        <w:rPr>
          <w:rFonts w:hAnsiTheme="minorEastAsia" w:eastAsiaTheme="minorEastAsia"/>
          <w:szCs w:val="21"/>
        </w:rPr>
        <w:t>）仪器</w:t>
      </w:r>
      <w:r>
        <w:rPr>
          <w:rFonts w:eastAsiaTheme="minorEastAsia"/>
          <w:szCs w:val="21"/>
        </w:rPr>
        <w:t>a</w:t>
      </w:r>
      <w:r>
        <w:rPr>
          <w:rFonts w:hAnsiTheme="minorEastAsia" w:eastAsiaTheme="minorEastAsia"/>
          <w:szCs w:val="21"/>
        </w:rPr>
        <w:t>的名称是</w:t>
      </w:r>
      <w:r>
        <w:rPr>
          <w:rFonts w:hAnsiTheme="minorEastAsia" w:eastAsiaTheme="minorEastAsia"/>
          <w:szCs w:val="21"/>
          <w:u w:val="single"/>
        </w:rPr>
        <w:t>　</w:t>
      </w:r>
      <w:r>
        <w:rPr>
          <w:rFonts w:eastAsiaTheme="minorEastAsia"/>
          <w:szCs w:val="21"/>
          <w:u w:val="single"/>
        </w:rPr>
        <w:t xml:space="preserve">      </w:t>
      </w:r>
      <w:r>
        <w:rPr>
          <w:rFonts w:hAnsiTheme="minorEastAsia" w:eastAsiaTheme="minorEastAsia"/>
          <w:szCs w:val="21"/>
          <w:u w:val="single"/>
        </w:rPr>
        <w:t>　</w:t>
      </w:r>
      <w:r>
        <w:rPr>
          <w:rFonts w:hAnsiTheme="minorEastAsia" w:eastAsiaTheme="minorEastAsia"/>
          <w:szCs w:val="21"/>
        </w:rPr>
        <w:t>。实验中，点燃酒精灯后，可观察到硫粉在氧气中燃烧呈现</w:t>
      </w:r>
      <w:r>
        <w:rPr>
          <w:rFonts w:hAnsiTheme="minorEastAsia" w:eastAsiaTheme="minorEastAsia"/>
          <w:szCs w:val="21"/>
          <w:u w:val="single"/>
        </w:rPr>
        <w:t>　</w:t>
      </w:r>
      <w:r>
        <w:rPr>
          <w:rFonts w:eastAsiaTheme="minorEastAsia"/>
          <w:szCs w:val="21"/>
          <w:u w:val="single"/>
        </w:rPr>
        <w:t xml:space="preserve">  </w:t>
      </w:r>
      <w:r>
        <w:rPr>
          <w:rFonts w:hAnsiTheme="minorEastAsia" w:eastAsiaTheme="minorEastAsia"/>
          <w:szCs w:val="21"/>
          <w:u w:val="single"/>
        </w:rPr>
        <w:t>　</w:t>
      </w:r>
      <w:r>
        <w:rPr>
          <w:rFonts w:hAnsiTheme="minorEastAsia" w:eastAsiaTheme="minorEastAsia"/>
          <w:szCs w:val="21"/>
        </w:rPr>
        <w:t>色火焰；装置</w:t>
      </w:r>
      <w:r>
        <w:rPr>
          <w:rFonts w:eastAsiaTheme="minorEastAsia"/>
          <w:szCs w:val="21"/>
        </w:rPr>
        <w:t>C</w:t>
      </w:r>
      <w:r>
        <w:rPr>
          <w:rFonts w:hAnsiTheme="minorEastAsia" w:eastAsiaTheme="minorEastAsia"/>
          <w:szCs w:val="21"/>
        </w:rPr>
        <w:t>中的现象是</w:t>
      </w:r>
      <w:r>
        <w:rPr>
          <w:rFonts w:hAnsiTheme="minorEastAsia" w:eastAsiaTheme="minorEastAsia"/>
          <w:szCs w:val="21"/>
          <w:u w:val="single"/>
        </w:rPr>
        <w:t>　</w:t>
      </w:r>
      <w:r>
        <w:rPr>
          <w:rFonts w:eastAsiaTheme="minorEastAsia"/>
          <w:szCs w:val="21"/>
          <w:u w:val="single"/>
        </w:rPr>
        <w:t xml:space="preserve"> </w:t>
      </w:r>
      <w:r>
        <w:rPr>
          <w:rFonts w:hAnsiTheme="minorEastAsia" w:eastAsiaTheme="minorEastAsia"/>
          <w:szCs w:val="21"/>
          <w:u w:val="single"/>
        </w:rPr>
        <w:t>　</w:t>
      </w:r>
      <w:r>
        <w:rPr>
          <w:rFonts w:hAnsiTheme="minorEastAsia" w:eastAsiaTheme="minorEastAsia"/>
          <w:szCs w:val="21"/>
        </w:rPr>
        <w:t>。</w:t>
      </w:r>
    </w:p>
    <w:p>
      <w:pPr>
        <w:spacing w:line="360" w:lineRule="auto"/>
        <w:ind w:left="273" w:leftChars="130"/>
        <w:textAlignment w:val="center"/>
        <w:rPr>
          <w:rFonts w:eastAsiaTheme="minorEastAsia"/>
          <w:szCs w:val="21"/>
        </w:rPr>
      </w:pPr>
      <w:r>
        <w:rPr>
          <w:rFonts w:hAnsiTheme="minorEastAsia" w:eastAsiaTheme="minorEastAsia"/>
          <w:szCs w:val="21"/>
        </w:rPr>
        <w:t>（</w:t>
      </w:r>
      <w:r>
        <w:rPr>
          <w:rFonts w:eastAsiaTheme="minorEastAsia"/>
          <w:szCs w:val="21"/>
        </w:rPr>
        <w:t>2</w:t>
      </w:r>
      <w:r>
        <w:rPr>
          <w:rFonts w:hAnsiTheme="minorEastAsia" w:eastAsiaTheme="minorEastAsia"/>
          <w:szCs w:val="21"/>
        </w:rPr>
        <w:t>）装置</w:t>
      </w:r>
      <w:r>
        <w:rPr>
          <w:rFonts w:eastAsiaTheme="minorEastAsia"/>
          <w:szCs w:val="21"/>
        </w:rPr>
        <w:t>A</w:t>
      </w:r>
      <w:r>
        <w:rPr>
          <w:rFonts w:hAnsiTheme="minorEastAsia" w:eastAsiaTheme="minorEastAsia"/>
          <w:szCs w:val="21"/>
        </w:rPr>
        <w:t>中发生的反应为</w:t>
      </w:r>
      <w:r>
        <w:rPr>
          <w:rFonts w:eastAsiaTheme="minorEastAsia"/>
          <w:szCs w:val="21"/>
          <w:u w:val="single"/>
        </w:rPr>
        <w:t xml:space="preserve">                            </w:t>
      </w:r>
      <w:r>
        <w:rPr>
          <w:rFonts w:hAnsiTheme="minorEastAsia" w:eastAsiaTheme="minorEastAsia"/>
          <w:szCs w:val="21"/>
          <w:u w:val="single"/>
        </w:rPr>
        <w:t>　</w:t>
      </w:r>
      <w:r>
        <w:rPr>
          <w:rFonts w:eastAsiaTheme="minorEastAsia"/>
          <w:szCs w:val="21"/>
        </w:rPr>
        <w:t xml:space="preserve">  </w:t>
      </w:r>
      <w:r>
        <w:rPr>
          <w:rFonts w:hAnsiTheme="minorEastAsia" w:eastAsiaTheme="minorEastAsia"/>
          <w:szCs w:val="21"/>
        </w:rPr>
        <w:t>（用化学方程式表示）。</w:t>
      </w:r>
    </w:p>
    <w:p>
      <w:pPr>
        <w:spacing w:line="360" w:lineRule="auto"/>
        <w:ind w:left="273" w:leftChars="130"/>
        <w:textAlignment w:val="center"/>
        <w:rPr>
          <w:rFonts w:eastAsiaTheme="minorEastAsia"/>
          <w:szCs w:val="21"/>
        </w:rPr>
      </w:pPr>
      <w:r>
        <w:rPr>
          <w:rFonts w:hAnsiTheme="minorEastAsia" w:eastAsiaTheme="minorEastAsia"/>
          <w:szCs w:val="21"/>
        </w:rPr>
        <w:t>（</w:t>
      </w:r>
      <w:r>
        <w:rPr>
          <w:rFonts w:eastAsiaTheme="minorEastAsia"/>
          <w:szCs w:val="21"/>
        </w:rPr>
        <w:t>3</w:t>
      </w:r>
      <w:r>
        <w:rPr>
          <w:rFonts w:hAnsiTheme="minorEastAsia" w:eastAsiaTheme="minorEastAsia"/>
          <w:szCs w:val="21"/>
        </w:rPr>
        <w:t>）为了证明装置</w:t>
      </w:r>
      <w:r>
        <w:rPr>
          <w:rFonts w:eastAsiaTheme="minorEastAsia"/>
          <w:szCs w:val="21"/>
        </w:rPr>
        <w:t>C</w:t>
      </w:r>
      <w:r>
        <w:rPr>
          <w:rFonts w:hAnsiTheme="minorEastAsia" w:eastAsiaTheme="minorEastAsia"/>
          <w:szCs w:val="21"/>
        </w:rPr>
        <w:t>中出现的现象不是由氧气造成的，在不改变装置的情况下，操作方法是</w:t>
      </w:r>
      <w:r>
        <w:rPr>
          <w:rFonts w:hAnsiTheme="minorEastAsia" w:eastAsiaTheme="minorEastAsia"/>
          <w:szCs w:val="21"/>
          <w:u w:val="single"/>
        </w:rPr>
        <w:t>　</w:t>
      </w:r>
      <w:r>
        <w:rPr>
          <w:rFonts w:eastAsiaTheme="minorEastAsia"/>
          <w:szCs w:val="21"/>
          <w:u w:val="single"/>
        </w:rPr>
        <w:t xml:space="preserve">                      </w:t>
      </w:r>
      <w:r>
        <w:rPr>
          <w:rFonts w:hAnsiTheme="minorEastAsia" w:eastAsiaTheme="minorEastAsia"/>
          <w:szCs w:val="21"/>
          <w:u w:val="single"/>
        </w:rPr>
        <w:t>　</w:t>
      </w:r>
      <w:r>
        <w:rPr>
          <w:rFonts w:hAnsiTheme="minorEastAsia" w:eastAsiaTheme="minorEastAsia"/>
          <w:szCs w:val="21"/>
        </w:rPr>
        <w:t>，并观察装置</w:t>
      </w:r>
      <w:r>
        <w:rPr>
          <w:rFonts w:eastAsiaTheme="minorEastAsia"/>
          <w:szCs w:val="21"/>
        </w:rPr>
        <w:t>C</w:t>
      </w:r>
      <w:r>
        <w:rPr>
          <w:rFonts w:hAnsiTheme="minorEastAsia" w:eastAsiaTheme="minorEastAsia"/>
          <w:szCs w:val="21"/>
        </w:rPr>
        <w:t>中的现象。</w:t>
      </w:r>
    </w:p>
    <w:p>
      <w:pPr>
        <w:spacing w:line="360" w:lineRule="auto"/>
        <w:ind w:left="273" w:leftChars="130"/>
        <w:textAlignment w:val="center"/>
        <w:rPr>
          <w:rFonts w:eastAsiaTheme="minorEastAsia"/>
          <w:color w:val="FF0000"/>
          <w:szCs w:val="21"/>
        </w:rPr>
      </w:pPr>
      <w:r>
        <w:rPr>
          <w:rFonts w:hint="eastAsia" w:hAnsiTheme="minorEastAsia" w:eastAsiaTheme="minorEastAsia"/>
          <w:color w:val="FF0000"/>
          <w:szCs w:val="21"/>
        </w:rPr>
        <w:t>【</w:t>
      </w:r>
      <w:r>
        <w:rPr>
          <w:rFonts w:hAnsiTheme="minorEastAsia" w:eastAsiaTheme="minorEastAsia"/>
          <w:color w:val="FF0000"/>
          <w:szCs w:val="21"/>
        </w:rPr>
        <w:t>答案</w:t>
      </w:r>
      <w:r>
        <w:rPr>
          <w:rFonts w:hint="eastAsia" w:hAnsiTheme="minorEastAsia" w:eastAsiaTheme="minorEastAsia"/>
          <w:color w:val="FF0000"/>
          <w:szCs w:val="21"/>
        </w:rPr>
        <w:t>】</w:t>
      </w:r>
    </w:p>
    <w:p>
      <w:pPr>
        <w:spacing w:line="360" w:lineRule="auto"/>
        <w:ind w:left="273" w:leftChars="130"/>
        <w:textAlignment w:val="center"/>
        <w:rPr>
          <w:rFonts w:eastAsiaTheme="minorEastAsia"/>
          <w:color w:val="FF0000"/>
          <w:szCs w:val="21"/>
        </w:rPr>
      </w:pPr>
      <w:r>
        <w:rPr>
          <w:rFonts w:hAnsiTheme="minorEastAsia" w:eastAsiaTheme="minorEastAsia"/>
          <w:color w:val="FF0000"/>
          <w:szCs w:val="21"/>
        </w:rPr>
        <w:t>（</w:t>
      </w:r>
      <w:r>
        <w:rPr>
          <w:rFonts w:eastAsiaTheme="minorEastAsia"/>
          <w:color w:val="FF0000"/>
          <w:szCs w:val="21"/>
        </w:rPr>
        <w:t>1</w:t>
      </w:r>
      <w:r>
        <w:rPr>
          <w:rFonts w:hAnsiTheme="minorEastAsia" w:eastAsiaTheme="minorEastAsia"/>
          <w:color w:val="FF0000"/>
          <w:szCs w:val="21"/>
        </w:rPr>
        <w:t>）分液漏斗；蓝紫；溶液褪色；</w:t>
      </w:r>
    </w:p>
    <w:p>
      <w:pPr>
        <w:spacing w:line="360" w:lineRule="auto"/>
        <w:ind w:left="273" w:leftChars="130"/>
        <w:textAlignment w:val="center"/>
        <w:rPr>
          <w:rFonts w:eastAsiaTheme="minorEastAsia"/>
          <w:color w:val="FF0000"/>
          <w:szCs w:val="21"/>
        </w:rPr>
      </w:pPr>
      <w:r>
        <w:rPr>
          <w:rFonts w:hAnsiTheme="minorEastAsia" w:eastAsiaTheme="minorEastAsia"/>
          <w:color w:val="FF0000"/>
          <w:szCs w:val="21"/>
        </w:rPr>
        <w:t>（</w:t>
      </w:r>
      <w:r>
        <w:rPr>
          <w:rFonts w:eastAsiaTheme="minorEastAsia"/>
          <w:color w:val="FF0000"/>
          <w:szCs w:val="21"/>
        </w:rPr>
        <w:t>2</w:t>
      </w:r>
      <w:r>
        <w:rPr>
          <w:rFonts w:hAnsiTheme="minorEastAsia" w:eastAsiaTheme="minorEastAsia"/>
          <w:color w:val="FF0000"/>
          <w:szCs w:val="21"/>
        </w:rPr>
        <w:t>）</w:t>
      </w:r>
      <w:r>
        <w:rPr>
          <w:rFonts w:eastAsiaTheme="minorEastAsia"/>
          <w:color w:val="FF0000"/>
          <w:szCs w:val="21"/>
        </w:rPr>
        <w:t>2H</w:t>
      </w:r>
      <w:r>
        <w:rPr>
          <w:rFonts w:eastAsiaTheme="minorEastAsia"/>
          <w:color w:val="FF0000"/>
          <w:szCs w:val="21"/>
          <w:vertAlign w:val="subscript"/>
        </w:rPr>
        <w:t>2</w:t>
      </w:r>
      <w:r>
        <w:rPr>
          <w:rFonts w:eastAsiaTheme="minorEastAsia"/>
          <w:color w:val="FF0000"/>
          <w:szCs w:val="21"/>
        </w:rPr>
        <w:t>O</w:t>
      </w:r>
      <w:r>
        <w:rPr>
          <w:rFonts w:eastAsiaTheme="minorEastAsia"/>
          <w:color w:val="FF0000"/>
          <w:szCs w:val="21"/>
          <w:vertAlign w:val="subscript"/>
        </w:rPr>
        <w:t>2</w:t>
      </w:r>
      <w:r>
        <w:drawing>
          <wp:inline distT="0" distB="0" distL="0" distR="0">
            <wp:extent cx="428625" cy="257175"/>
            <wp:effectExtent l="19050" t="0" r="9525" b="0"/>
            <wp:docPr id="6" name="图片 2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25" descr="学科网(www.zxxk.com)--教育资源门户，提供试题试卷、教案、课件、教学论文、素材等各类教学资源库下载，还有大量丰富的教学资讯！"/>
                    <pic:cNvPicPr>
                      <a:picLocks noChangeAspect="1" noChangeArrowheads="1"/>
                    </pic:cNvPicPr>
                  </pic:nvPicPr>
                  <pic:blipFill>
                    <a:blip r:embed="rId60" cstate="print"/>
                    <a:srcRect b="-19562"/>
                    <a:stretch>
                      <a:fillRect/>
                    </a:stretch>
                  </pic:blipFill>
                  <pic:spPr>
                    <a:xfrm>
                      <a:off x="0" y="0"/>
                      <a:ext cx="428625" cy="257175"/>
                    </a:xfrm>
                    <a:prstGeom prst="rect">
                      <a:avLst/>
                    </a:prstGeom>
                    <a:noFill/>
                    <a:ln w="9525">
                      <a:noFill/>
                      <a:miter lim="800000"/>
                      <a:headEnd/>
                      <a:tailEnd/>
                    </a:ln>
                  </pic:spPr>
                </pic:pic>
              </a:graphicData>
            </a:graphic>
          </wp:inline>
        </w:drawing>
      </w:r>
      <w:r>
        <w:rPr>
          <w:rFonts w:eastAsiaTheme="minorEastAsia"/>
          <w:color w:val="FF0000"/>
          <w:szCs w:val="21"/>
        </w:rPr>
        <w:t>2H</w:t>
      </w:r>
      <w:r>
        <w:rPr>
          <w:rFonts w:eastAsiaTheme="minorEastAsia"/>
          <w:color w:val="FF0000"/>
          <w:szCs w:val="21"/>
          <w:vertAlign w:val="subscript"/>
        </w:rPr>
        <w:t>2</w:t>
      </w:r>
      <w:r>
        <w:rPr>
          <w:rFonts w:eastAsiaTheme="minorEastAsia"/>
          <w:color w:val="FF0000"/>
          <w:szCs w:val="21"/>
        </w:rPr>
        <w:t>O+O</w:t>
      </w:r>
      <w:r>
        <w:rPr>
          <w:rFonts w:eastAsiaTheme="minorEastAsia"/>
          <w:color w:val="FF0000"/>
          <w:szCs w:val="21"/>
          <w:vertAlign w:val="subscript"/>
        </w:rPr>
        <w:t>2</w:t>
      </w:r>
      <w:r>
        <w:rPr>
          <w:rFonts w:eastAsiaTheme="minorEastAsia"/>
          <w:color w:val="FF0000"/>
          <w:szCs w:val="21"/>
        </w:rPr>
        <w:t>↑</w:t>
      </w:r>
      <w:r>
        <w:rPr>
          <w:rFonts w:hAnsiTheme="minorEastAsia" w:eastAsiaTheme="minorEastAsia"/>
          <w:color w:val="FF0000"/>
          <w:szCs w:val="21"/>
        </w:rPr>
        <w:t>；</w:t>
      </w:r>
    </w:p>
    <w:p>
      <w:pPr>
        <w:spacing w:line="360" w:lineRule="auto"/>
        <w:ind w:left="273" w:leftChars="130"/>
        <w:textAlignment w:val="center"/>
        <w:rPr>
          <w:rFonts w:hAnsiTheme="minorEastAsia" w:eastAsiaTheme="minorEastAsia"/>
          <w:color w:val="FF0000"/>
          <w:szCs w:val="21"/>
        </w:rPr>
      </w:pPr>
      <w:r>
        <w:rPr>
          <w:rFonts w:hAnsiTheme="minorEastAsia" w:eastAsiaTheme="minorEastAsia"/>
          <w:color w:val="FF0000"/>
          <w:szCs w:val="21"/>
        </w:rPr>
        <w:t>（</w:t>
      </w:r>
      <w:r>
        <w:rPr>
          <w:rFonts w:eastAsiaTheme="minorEastAsia"/>
          <w:color w:val="FF0000"/>
          <w:szCs w:val="21"/>
        </w:rPr>
        <w:t>3</w:t>
      </w:r>
      <w:r>
        <w:rPr>
          <w:rFonts w:hAnsiTheme="minorEastAsia" w:eastAsiaTheme="minorEastAsia"/>
          <w:color w:val="FF0000"/>
          <w:szCs w:val="21"/>
        </w:rPr>
        <w:t>）点燃酒精灯前先通一段时间的氧气。</w:t>
      </w:r>
    </w:p>
    <w:p>
      <w:pPr>
        <w:spacing w:line="360" w:lineRule="auto"/>
        <w:ind w:left="273" w:leftChars="130"/>
        <w:textAlignment w:val="center"/>
        <w:rPr>
          <w:rFonts w:eastAsiaTheme="minorEastAsia"/>
          <w:color w:val="FF0000"/>
          <w:szCs w:val="21"/>
        </w:rPr>
      </w:pPr>
      <w:r>
        <w:rPr>
          <w:rFonts w:hAnsiTheme="minorEastAsia" w:eastAsiaTheme="minorEastAsia"/>
          <w:color w:val="FF0000"/>
          <w:szCs w:val="21"/>
        </w:rPr>
        <w:t>【解析】（</w:t>
      </w:r>
      <w:r>
        <w:rPr>
          <w:rFonts w:eastAsiaTheme="minorEastAsia"/>
          <w:color w:val="FF0000"/>
          <w:szCs w:val="21"/>
        </w:rPr>
        <w:t>1</w:t>
      </w:r>
      <w:r>
        <w:rPr>
          <w:rFonts w:hAnsiTheme="minorEastAsia" w:eastAsiaTheme="minorEastAsia"/>
          <w:color w:val="FF0000"/>
          <w:szCs w:val="21"/>
        </w:rPr>
        <w:t>）仪器</w:t>
      </w:r>
      <w:r>
        <w:rPr>
          <w:rFonts w:eastAsiaTheme="minorEastAsia"/>
          <w:color w:val="FF0000"/>
          <w:szCs w:val="21"/>
        </w:rPr>
        <w:t>a</w:t>
      </w:r>
      <w:r>
        <w:rPr>
          <w:rFonts w:hAnsiTheme="minorEastAsia" w:eastAsiaTheme="minorEastAsia"/>
          <w:color w:val="FF0000"/>
          <w:szCs w:val="21"/>
        </w:rPr>
        <w:t>的名称是分液漏斗；点燃酒精灯后，可观察到硫粉在氧气中燃烧呈现蓝紫色火焰；高锰酸钾溶液具有强氧化性，二氧化硫能使高锰酸钾溶液褪色，装置</w:t>
      </w:r>
      <w:r>
        <w:rPr>
          <w:rFonts w:eastAsiaTheme="minorEastAsia"/>
          <w:color w:val="FF0000"/>
          <w:szCs w:val="21"/>
        </w:rPr>
        <w:t>C</w:t>
      </w:r>
      <w:r>
        <w:rPr>
          <w:rFonts w:hAnsiTheme="minorEastAsia" w:eastAsiaTheme="minorEastAsia"/>
          <w:color w:val="FF0000"/>
          <w:szCs w:val="21"/>
        </w:rPr>
        <w:t>中的现象是溶液褪色。</w:t>
      </w:r>
    </w:p>
    <w:p>
      <w:pPr>
        <w:spacing w:line="360" w:lineRule="auto"/>
        <w:ind w:left="273" w:leftChars="130"/>
        <w:textAlignment w:val="center"/>
        <w:rPr>
          <w:rFonts w:eastAsiaTheme="minorEastAsia"/>
          <w:color w:val="FF0000"/>
          <w:szCs w:val="21"/>
        </w:rPr>
      </w:pPr>
      <w:r>
        <w:rPr>
          <w:rFonts w:hAnsiTheme="minorEastAsia" w:eastAsiaTheme="minorEastAsia"/>
          <w:color w:val="FF0000"/>
          <w:szCs w:val="21"/>
        </w:rPr>
        <w:t>（</w:t>
      </w:r>
      <w:r>
        <w:rPr>
          <w:rFonts w:eastAsiaTheme="minorEastAsia"/>
          <w:color w:val="FF0000"/>
          <w:szCs w:val="21"/>
        </w:rPr>
        <w:t>2</w:t>
      </w:r>
      <w:r>
        <w:rPr>
          <w:rFonts w:hAnsiTheme="minorEastAsia" w:eastAsiaTheme="minorEastAsia"/>
          <w:color w:val="FF0000"/>
          <w:szCs w:val="21"/>
        </w:rPr>
        <w:t>）装置</w:t>
      </w:r>
      <w:r>
        <w:rPr>
          <w:rFonts w:eastAsiaTheme="minorEastAsia"/>
          <w:color w:val="FF0000"/>
          <w:szCs w:val="21"/>
        </w:rPr>
        <w:t>A</w:t>
      </w:r>
      <w:r>
        <w:rPr>
          <w:rFonts w:hAnsiTheme="minorEastAsia" w:eastAsiaTheme="minorEastAsia"/>
          <w:color w:val="FF0000"/>
          <w:szCs w:val="21"/>
        </w:rPr>
        <w:t>中过氧化氢在二氧化锰的催化作用下生成水和氧气，反应的化学方程式为：</w:t>
      </w:r>
      <w:r>
        <w:rPr>
          <w:rFonts w:eastAsiaTheme="minorEastAsia"/>
          <w:color w:val="FF0000"/>
          <w:szCs w:val="21"/>
        </w:rPr>
        <w:t>2H</w:t>
      </w:r>
      <w:r>
        <w:rPr>
          <w:rFonts w:eastAsiaTheme="minorEastAsia"/>
          <w:color w:val="FF0000"/>
          <w:szCs w:val="21"/>
          <w:vertAlign w:val="subscript"/>
        </w:rPr>
        <w:t>2</w:t>
      </w:r>
      <w:r>
        <w:rPr>
          <w:rFonts w:eastAsiaTheme="minorEastAsia"/>
          <w:color w:val="FF0000"/>
          <w:szCs w:val="21"/>
        </w:rPr>
        <w:t>O</w:t>
      </w:r>
      <w:r>
        <w:rPr>
          <w:rFonts w:eastAsiaTheme="minorEastAsia"/>
          <w:color w:val="FF0000"/>
          <w:szCs w:val="21"/>
          <w:vertAlign w:val="subscript"/>
        </w:rPr>
        <w:t>2</w:t>
      </w:r>
      <w:r>
        <w:drawing>
          <wp:inline distT="0" distB="0" distL="0" distR="0">
            <wp:extent cx="428625" cy="257175"/>
            <wp:effectExtent l="19050" t="0" r="9525" b="0"/>
            <wp:docPr id="15" name="图片 2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25" descr="学科网(www.zxxk.com)--教育资源门户，提供试题试卷、教案、课件、教学论文、素材等各类教学资源库下载，还有大量丰富的教学资讯！"/>
                    <pic:cNvPicPr>
                      <a:picLocks noChangeAspect="1" noChangeArrowheads="1"/>
                    </pic:cNvPicPr>
                  </pic:nvPicPr>
                  <pic:blipFill>
                    <a:blip r:embed="rId60" cstate="print"/>
                    <a:srcRect b="-19562"/>
                    <a:stretch>
                      <a:fillRect/>
                    </a:stretch>
                  </pic:blipFill>
                  <pic:spPr>
                    <a:xfrm>
                      <a:off x="0" y="0"/>
                      <a:ext cx="428625" cy="257175"/>
                    </a:xfrm>
                    <a:prstGeom prst="rect">
                      <a:avLst/>
                    </a:prstGeom>
                    <a:noFill/>
                    <a:ln w="9525">
                      <a:noFill/>
                      <a:miter lim="800000"/>
                      <a:headEnd/>
                      <a:tailEnd/>
                    </a:ln>
                  </pic:spPr>
                </pic:pic>
              </a:graphicData>
            </a:graphic>
          </wp:inline>
        </w:drawing>
      </w:r>
      <w:r>
        <w:rPr>
          <w:rFonts w:eastAsiaTheme="minorEastAsia"/>
          <w:color w:val="FF0000"/>
          <w:szCs w:val="21"/>
        </w:rPr>
        <w:t>2H</w:t>
      </w:r>
      <w:r>
        <w:rPr>
          <w:rFonts w:eastAsiaTheme="minorEastAsia"/>
          <w:color w:val="FF0000"/>
          <w:szCs w:val="21"/>
          <w:vertAlign w:val="subscript"/>
        </w:rPr>
        <w:t>2</w:t>
      </w:r>
      <w:r>
        <w:rPr>
          <w:rFonts w:eastAsiaTheme="minorEastAsia"/>
          <w:color w:val="FF0000"/>
          <w:szCs w:val="21"/>
        </w:rPr>
        <w:t>O+O</w:t>
      </w:r>
      <w:r>
        <w:rPr>
          <w:rFonts w:eastAsiaTheme="minorEastAsia"/>
          <w:color w:val="FF0000"/>
          <w:szCs w:val="21"/>
          <w:vertAlign w:val="subscript"/>
        </w:rPr>
        <w:t>2</w:t>
      </w:r>
      <w:r>
        <w:rPr>
          <w:rFonts w:eastAsiaTheme="minorEastAsia"/>
          <w:color w:val="FF0000"/>
          <w:szCs w:val="21"/>
        </w:rPr>
        <w:t>↑</w:t>
      </w:r>
      <w:r>
        <w:rPr>
          <w:rFonts w:hAnsiTheme="minorEastAsia" w:eastAsiaTheme="minorEastAsia"/>
          <w:color w:val="FF0000"/>
          <w:szCs w:val="21"/>
        </w:rPr>
        <w:t>。</w:t>
      </w:r>
    </w:p>
    <w:p>
      <w:pPr>
        <w:spacing w:line="360" w:lineRule="auto"/>
        <w:ind w:left="273" w:leftChars="130"/>
        <w:textAlignment w:val="center"/>
        <w:rPr>
          <w:rFonts w:eastAsiaTheme="minorEastAsia"/>
          <w:color w:val="FF0000"/>
          <w:szCs w:val="21"/>
        </w:rPr>
      </w:pPr>
      <w:r>
        <w:rPr>
          <w:rFonts w:hAnsiTheme="minorEastAsia" w:eastAsiaTheme="minorEastAsia"/>
          <w:color w:val="FF0000"/>
          <w:szCs w:val="21"/>
        </w:rPr>
        <w:t>（</w:t>
      </w:r>
      <w:r>
        <w:rPr>
          <w:rFonts w:eastAsiaTheme="minorEastAsia"/>
          <w:color w:val="FF0000"/>
          <w:szCs w:val="21"/>
        </w:rPr>
        <w:t>3</w:t>
      </w:r>
      <w:r>
        <w:rPr>
          <w:rFonts w:hAnsiTheme="minorEastAsia" w:eastAsiaTheme="minorEastAsia"/>
          <w:color w:val="FF0000"/>
          <w:szCs w:val="21"/>
        </w:rPr>
        <w:t>）为了证明装置</w:t>
      </w:r>
      <w:r>
        <w:rPr>
          <w:rFonts w:eastAsiaTheme="minorEastAsia"/>
          <w:color w:val="FF0000"/>
          <w:szCs w:val="21"/>
        </w:rPr>
        <w:t>C</w:t>
      </w:r>
      <w:r>
        <w:rPr>
          <w:rFonts w:hAnsiTheme="minorEastAsia" w:eastAsiaTheme="minorEastAsia"/>
          <w:color w:val="FF0000"/>
          <w:szCs w:val="21"/>
        </w:rPr>
        <w:t>中出现的现象不是由氧气造成的，在不改变装置的情况下，操作方法是点燃酒精灯前先通一段时间的氧气，如果高锰酸钾溶液不褪色，说明与氧气无关。</w:t>
      </w:r>
    </w:p>
    <w:p>
      <w:pPr>
        <w:spacing w:line="360" w:lineRule="auto"/>
        <w:textAlignment w:val="center"/>
        <w:rPr>
          <w:rFonts w:eastAsiaTheme="minorEastAsia"/>
          <w:b/>
          <w:bCs/>
          <w:color w:val="000000"/>
          <w:kern w:val="0"/>
          <w:szCs w:val="21"/>
        </w:rPr>
      </w:pPr>
      <w:r>
        <w:rPr>
          <w:rFonts w:hint="eastAsia" w:hAnsiTheme="minorEastAsia" w:eastAsiaTheme="minorEastAsia"/>
          <w:b/>
          <w:bCs/>
          <w:color w:val="000000"/>
          <w:kern w:val="0"/>
          <w:szCs w:val="21"/>
        </w:rPr>
        <w:drawing>
          <wp:inline distT="0" distB="0" distL="0" distR="0">
            <wp:extent cx="412115" cy="409575"/>
            <wp:effectExtent l="19050" t="0" r="6985" b="0"/>
            <wp:docPr id="19" name="图片 8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86" descr="学科网(www.zxxk.com)--教育资源门户，提供试题试卷、教案、课件、教学论文、素材等各类教学资源库下载，还有大量丰富的教学资讯！"/>
                    <pic:cNvPicPr>
                      <a:picLocks noChangeAspect="1"/>
                    </pic:cNvPicPr>
                  </pic:nvPicPr>
                  <pic:blipFill>
                    <a:blip/>
                    <a:stretch>
                      <a:fillRect/>
                    </a:stretch>
                  </pic:blipFill>
                  <pic:spPr>
                    <a:xfrm>
                      <a:off x="0" y="0"/>
                      <a:ext cx="412115" cy="409575"/>
                    </a:xfrm>
                    <a:prstGeom prst="rect">
                      <a:avLst/>
                    </a:prstGeom>
                  </pic:spPr>
                </pic:pic>
              </a:graphicData>
            </a:graphic>
          </wp:inline>
        </w:drawing>
      </w:r>
      <w:r>
        <w:rPr>
          <w:rFonts w:hint="eastAsia" w:hAnsiTheme="minorEastAsia" w:eastAsiaTheme="minorEastAsia"/>
          <w:b/>
          <w:bCs/>
          <w:color w:val="000000"/>
          <w:kern w:val="0"/>
          <w:szCs w:val="21"/>
        </w:rPr>
        <w:t xml:space="preserve">  </w:t>
      </w:r>
      <w:r>
        <w:rPr>
          <w:rFonts w:hAnsiTheme="minorEastAsia" w:eastAsiaTheme="minorEastAsia"/>
          <w:b/>
          <w:bCs/>
          <w:color w:val="000000"/>
          <w:kern w:val="0"/>
          <w:szCs w:val="21"/>
        </w:rPr>
        <w:t>真题练</w:t>
      </w:r>
    </w:p>
    <w:p>
      <w:pPr>
        <w:spacing w:line="360" w:lineRule="auto"/>
        <w:ind w:left="273" w:hanging="273" w:hangingChars="130"/>
        <w:textAlignment w:val="center"/>
        <w:rPr>
          <w:rFonts w:hAnsiTheme="minorEastAsia" w:eastAsiaTheme="minorEastAsia"/>
          <w:szCs w:val="21"/>
        </w:rPr>
      </w:pPr>
      <w:r>
        <w:rPr>
          <w:rFonts w:eastAsiaTheme="minorEastAsia"/>
          <w:szCs w:val="21"/>
        </w:rPr>
        <w:t>11</w:t>
      </w:r>
      <w:r>
        <w:rPr>
          <w:rFonts w:hAnsiTheme="minorEastAsia" w:eastAsiaTheme="minorEastAsia"/>
          <w:szCs w:val="21"/>
        </w:rPr>
        <w:t>．</w:t>
      </w:r>
      <w:r>
        <w:rPr>
          <w:rFonts w:hAnsiTheme="minorEastAsia" w:eastAsiaTheme="minorEastAsia"/>
          <w:color w:val="4BACC6" w:themeColor="accent5"/>
          <w:szCs w:val="21"/>
        </w:rPr>
        <w:t>（</w:t>
      </w:r>
      <w:r>
        <w:rPr>
          <w:rFonts w:eastAsiaTheme="minorEastAsia"/>
          <w:color w:val="4BACC6" w:themeColor="accent5"/>
          <w:szCs w:val="21"/>
        </w:rPr>
        <w:t>2019•</w:t>
      </w:r>
      <w:r>
        <w:rPr>
          <w:rFonts w:hAnsiTheme="minorEastAsia" w:eastAsiaTheme="minorEastAsia"/>
          <w:color w:val="4BACC6" w:themeColor="accent5"/>
          <w:szCs w:val="21"/>
        </w:rPr>
        <w:t>永州）</w:t>
      </w:r>
      <w:r>
        <w:rPr>
          <w:rFonts w:hAnsiTheme="minorEastAsia" w:eastAsiaTheme="minorEastAsia"/>
          <w:szCs w:val="21"/>
        </w:rPr>
        <w:t>在进行实验室制取和收集</w:t>
      </w:r>
      <w:r>
        <w:rPr>
          <w:rFonts w:eastAsiaTheme="minorEastAsia"/>
          <w:szCs w:val="21"/>
        </w:rPr>
        <w:t>O</w:t>
      </w:r>
      <w:r>
        <w:rPr>
          <w:rFonts w:eastAsiaTheme="minorEastAsia"/>
          <w:szCs w:val="21"/>
          <w:vertAlign w:val="subscript"/>
        </w:rPr>
        <w:t>2</w:t>
      </w:r>
      <w:r>
        <w:rPr>
          <w:rFonts w:hAnsiTheme="minorEastAsia" w:eastAsiaTheme="minorEastAsia"/>
          <w:szCs w:val="21"/>
        </w:rPr>
        <w:t>的过程中，有关做法不正确的是（　　）</w:t>
      </w:r>
    </w:p>
    <w:p>
      <w:pPr>
        <w:spacing w:line="360" w:lineRule="auto"/>
        <w:ind w:left="273" w:hanging="273" w:hangingChars="130"/>
        <w:jc w:val="center"/>
        <w:textAlignment w:val="center"/>
        <w:rPr>
          <w:rFonts w:eastAsiaTheme="minorEastAsia"/>
          <w:szCs w:val="21"/>
        </w:rPr>
      </w:pPr>
      <w:r>
        <w:rPr>
          <w:rFonts w:eastAsiaTheme="minorEastAsia"/>
          <w:szCs w:val="21"/>
        </w:rPr>
        <w:drawing>
          <wp:inline distT="0" distB="0" distL="114300" distR="114300">
            <wp:extent cx="3905885" cy="1504950"/>
            <wp:effectExtent l="0" t="0" r="5715" b="6350"/>
            <wp:docPr id="158" name="图片 3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 name="图片 39" descr="学科网(www.zxxk.com)--教育资源门户，提供试题试卷、教案、课件、教学论文、素材等各类教学资源库下载，还有大量丰富的教学资讯！"/>
                    <pic:cNvPicPr>
                      <a:picLocks noChangeAspect="1"/>
                    </pic:cNvPicPr>
                  </pic:nvPicPr>
                  <pic:blipFill>
                    <a:blip r:embed="rId61" cstate="print"/>
                    <a:stretch>
                      <a:fillRect/>
                    </a:stretch>
                  </pic:blipFill>
                  <pic:spPr>
                    <a:xfrm>
                      <a:off x="0" y="0"/>
                      <a:ext cx="3905885" cy="1504950"/>
                    </a:xfrm>
                    <a:prstGeom prst="rect">
                      <a:avLst/>
                    </a:prstGeom>
                    <a:noFill/>
                    <a:ln>
                      <a:noFill/>
                    </a:ln>
                  </pic:spPr>
                </pic:pic>
              </a:graphicData>
            </a:graphic>
          </wp:inline>
        </w:drawing>
      </w:r>
    </w:p>
    <w:p>
      <w:pPr>
        <w:spacing w:line="360" w:lineRule="auto"/>
        <w:ind w:firstLine="273" w:firstLineChars="130"/>
        <w:jc w:val="left"/>
        <w:textAlignment w:val="center"/>
        <w:rPr>
          <w:rFonts w:eastAsiaTheme="minorEastAsia"/>
          <w:szCs w:val="21"/>
        </w:rPr>
      </w:pPr>
      <w:r>
        <w:rPr>
          <w:rFonts w:eastAsiaTheme="minorEastAsia"/>
          <w:szCs w:val="21"/>
        </w:rPr>
        <w:t>A</w:t>
      </w:r>
      <w:r>
        <w:rPr>
          <w:rFonts w:hAnsiTheme="minorEastAsia" w:eastAsiaTheme="minorEastAsia"/>
          <w:szCs w:val="21"/>
        </w:rPr>
        <w:t>．选择装置</w:t>
      </w:r>
      <w:r>
        <w:rPr>
          <w:rFonts w:asciiTheme="minorEastAsia" w:hAnsiTheme="minorEastAsia" w:eastAsiaTheme="minorEastAsia"/>
          <w:szCs w:val="21"/>
        </w:rPr>
        <w:t>①</w:t>
      </w:r>
      <w:r>
        <w:rPr>
          <w:rFonts w:hAnsiTheme="minorEastAsia" w:eastAsiaTheme="minorEastAsia"/>
          <w:szCs w:val="21"/>
        </w:rPr>
        <w:t>或</w:t>
      </w:r>
      <w:r>
        <w:rPr>
          <w:rFonts w:asciiTheme="minorEastAsia" w:hAnsiTheme="minorEastAsia" w:eastAsiaTheme="minorEastAsia"/>
          <w:szCs w:val="21"/>
        </w:rPr>
        <w:t>②</w:t>
      </w:r>
      <w:r>
        <w:rPr>
          <w:rFonts w:hAnsiTheme="minorEastAsia" w:eastAsiaTheme="minorEastAsia"/>
          <w:szCs w:val="21"/>
        </w:rPr>
        <w:t>作为</w:t>
      </w:r>
      <w:r>
        <w:rPr>
          <w:rFonts w:eastAsiaTheme="minorEastAsia"/>
          <w:szCs w:val="21"/>
        </w:rPr>
        <w:t>O</w:t>
      </w:r>
      <w:r>
        <w:rPr>
          <w:rFonts w:eastAsiaTheme="minorEastAsia"/>
          <w:szCs w:val="21"/>
          <w:vertAlign w:val="subscript"/>
        </w:rPr>
        <w:t>2</w:t>
      </w:r>
      <w:r>
        <w:rPr>
          <w:rFonts w:hAnsiTheme="minorEastAsia" w:eastAsiaTheme="minorEastAsia"/>
          <w:szCs w:val="21"/>
        </w:rPr>
        <w:t>的发生装置</w:t>
      </w:r>
      <w:r>
        <w:rPr>
          <w:rFonts w:eastAsiaTheme="minorEastAsia"/>
          <w:szCs w:val="21"/>
        </w:rPr>
        <w:tab/>
      </w:r>
    </w:p>
    <w:p>
      <w:pPr>
        <w:spacing w:line="360" w:lineRule="auto"/>
        <w:ind w:firstLine="273" w:firstLineChars="130"/>
        <w:jc w:val="left"/>
        <w:textAlignment w:val="center"/>
        <w:rPr>
          <w:rFonts w:eastAsiaTheme="minorEastAsia"/>
          <w:szCs w:val="21"/>
        </w:rPr>
      </w:pPr>
      <w:r>
        <w:rPr>
          <w:rFonts w:eastAsiaTheme="minorEastAsia"/>
          <w:szCs w:val="21"/>
        </w:rPr>
        <w:t>B</w:t>
      </w:r>
      <w:r>
        <w:rPr>
          <w:rFonts w:hAnsiTheme="minorEastAsia" w:eastAsiaTheme="minorEastAsia"/>
          <w:szCs w:val="21"/>
        </w:rPr>
        <w:t>．选择装置</w:t>
      </w:r>
      <w:r>
        <w:rPr>
          <w:rFonts w:asciiTheme="minorEastAsia" w:hAnsiTheme="minorEastAsia" w:eastAsiaTheme="minorEastAsia"/>
          <w:szCs w:val="21"/>
        </w:rPr>
        <w:t>③</w:t>
      </w:r>
      <w:r>
        <w:rPr>
          <w:rFonts w:hAnsiTheme="minorEastAsia" w:eastAsiaTheme="minorEastAsia"/>
          <w:szCs w:val="21"/>
        </w:rPr>
        <w:t>或</w:t>
      </w:r>
      <w:r>
        <w:rPr>
          <w:rFonts w:asciiTheme="minorEastAsia" w:hAnsiTheme="minorEastAsia" w:eastAsiaTheme="minorEastAsia"/>
          <w:szCs w:val="21"/>
        </w:rPr>
        <w:t>④</w:t>
      </w:r>
      <w:r>
        <w:rPr>
          <w:rFonts w:hAnsiTheme="minorEastAsia" w:eastAsiaTheme="minorEastAsia"/>
          <w:szCs w:val="21"/>
        </w:rPr>
        <w:t>作为</w:t>
      </w:r>
      <w:r>
        <w:rPr>
          <w:rFonts w:eastAsiaTheme="minorEastAsia"/>
          <w:szCs w:val="21"/>
        </w:rPr>
        <w:t>O</w:t>
      </w:r>
      <w:r>
        <w:rPr>
          <w:rFonts w:eastAsiaTheme="minorEastAsia"/>
          <w:szCs w:val="21"/>
          <w:vertAlign w:val="subscript"/>
        </w:rPr>
        <w:t>2</w:t>
      </w:r>
      <w:r>
        <w:rPr>
          <w:rFonts w:hAnsiTheme="minorEastAsia" w:eastAsiaTheme="minorEastAsia"/>
          <w:szCs w:val="21"/>
        </w:rPr>
        <w:t>的收集装置</w:t>
      </w:r>
      <w:r>
        <w:rPr>
          <w:rFonts w:eastAsiaTheme="minorEastAsia"/>
          <w:szCs w:val="21"/>
        </w:rPr>
        <w:tab/>
      </w:r>
    </w:p>
    <w:p>
      <w:pPr>
        <w:spacing w:line="360" w:lineRule="auto"/>
        <w:ind w:firstLine="273" w:firstLineChars="130"/>
        <w:jc w:val="left"/>
        <w:textAlignment w:val="center"/>
        <w:rPr>
          <w:rFonts w:eastAsiaTheme="minorEastAsia"/>
          <w:szCs w:val="21"/>
        </w:rPr>
      </w:pPr>
      <w:r>
        <w:rPr>
          <w:rFonts w:eastAsiaTheme="minorEastAsia"/>
          <w:szCs w:val="21"/>
        </w:rPr>
        <w:t>C</w:t>
      </w:r>
      <w:r>
        <w:rPr>
          <w:rFonts w:hAnsiTheme="minorEastAsia" w:eastAsiaTheme="minorEastAsia"/>
          <w:szCs w:val="21"/>
        </w:rPr>
        <w:t>．装置</w:t>
      </w:r>
      <w:r>
        <w:rPr>
          <w:rFonts w:asciiTheme="minorEastAsia" w:hAnsiTheme="minorEastAsia" w:eastAsiaTheme="minorEastAsia"/>
          <w:szCs w:val="21"/>
        </w:rPr>
        <w:t>④</w:t>
      </w:r>
      <w:r>
        <w:rPr>
          <w:rFonts w:hAnsiTheme="minorEastAsia" w:eastAsiaTheme="minorEastAsia"/>
          <w:szCs w:val="21"/>
        </w:rPr>
        <w:t>有气泡冒出时立即收集气体</w:t>
      </w:r>
      <w:r>
        <w:rPr>
          <w:rFonts w:eastAsiaTheme="minorEastAsia"/>
          <w:szCs w:val="21"/>
        </w:rPr>
        <w:tab/>
      </w:r>
    </w:p>
    <w:p>
      <w:pPr>
        <w:spacing w:line="360" w:lineRule="auto"/>
        <w:ind w:firstLine="273" w:firstLineChars="130"/>
        <w:jc w:val="left"/>
        <w:textAlignment w:val="center"/>
        <w:rPr>
          <w:rFonts w:eastAsiaTheme="minorEastAsia"/>
          <w:szCs w:val="21"/>
        </w:rPr>
      </w:pPr>
      <w:r>
        <w:rPr>
          <w:rFonts w:eastAsiaTheme="minorEastAsia"/>
          <w:szCs w:val="21"/>
        </w:rPr>
        <w:t>D</w:t>
      </w:r>
      <w:r>
        <w:rPr>
          <w:rFonts w:hAnsiTheme="minorEastAsia" w:eastAsiaTheme="minorEastAsia"/>
          <w:szCs w:val="21"/>
        </w:rPr>
        <w:t>．将装置</w:t>
      </w:r>
      <w:r>
        <w:rPr>
          <w:rFonts w:asciiTheme="minorEastAsia" w:hAnsiTheme="minorEastAsia" w:eastAsiaTheme="minorEastAsia"/>
          <w:szCs w:val="21"/>
        </w:rPr>
        <w:t>①</w:t>
      </w:r>
      <w:r>
        <w:rPr>
          <w:rFonts w:hAnsiTheme="minorEastAsia" w:eastAsiaTheme="minorEastAsia"/>
          <w:szCs w:val="21"/>
        </w:rPr>
        <w:t>中的长颈漏斗下端管口插入液面以下</w:t>
      </w:r>
    </w:p>
    <w:p>
      <w:pPr>
        <w:spacing w:line="360" w:lineRule="auto"/>
        <w:ind w:left="273" w:leftChars="130"/>
        <w:textAlignment w:val="center"/>
        <w:rPr>
          <w:rFonts w:hAnsiTheme="minorEastAsia" w:eastAsiaTheme="minorEastAsia"/>
          <w:color w:val="FF0000"/>
          <w:szCs w:val="21"/>
        </w:rPr>
      </w:pPr>
      <w:r>
        <w:rPr>
          <w:rFonts w:hint="eastAsia" w:hAnsiTheme="minorEastAsia" w:eastAsiaTheme="minorEastAsia"/>
          <w:color w:val="FF0000"/>
          <w:szCs w:val="21"/>
        </w:rPr>
        <w:t>【答案】C</w:t>
      </w:r>
    </w:p>
    <w:p>
      <w:pPr>
        <w:spacing w:line="360" w:lineRule="auto"/>
        <w:ind w:left="273" w:leftChars="130"/>
        <w:textAlignment w:val="center"/>
        <w:rPr>
          <w:rFonts w:eastAsiaTheme="minorEastAsia"/>
          <w:color w:val="FF0000"/>
          <w:szCs w:val="21"/>
        </w:rPr>
      </w:pPr>
      <w:r>
        <w:rPr>
          <w:rFonts w:hAnsiTheme="minorEastAsia" w:eastAsiaTheme="minorEastAsia"/>
          <w:color w:val="FF0000"/>
          <w:szCs w:val="21"/>
        </w:rPr>
        <w:t>【解析】</w:t>
      </w:r>
      <w:r>
        <w:rPr>
          <w:rFonts w:eastAsiaTheme="minorEastAsia"/>
          <w:color w:val="FF0000"/>
          <w:szCs w:val="21"/>
        </w:rPr>
        <w:t>A</w:t>
      </w:r>
      <w:r>
        <w:rPr>
          <w:rFonts w:hAnsiTheme="minorEastAsia" w:eastAsiaTheme="minorEastAsia"/>
          <w:color w:val="FF0000"/>
          <w:szCs w:val="21"/>
        </w:rPr>
        <w:t>．用过氧化氢制取氧气可选用装置</w:t>
      </w:r>
      <w:r>
        <w:rPr>
          <w:rFonts w:asciiTheme="minorEastAsia" w:hAnsiTheme="minorEastAsia" w:eastAsiaTheme="minorEastAsia"/>
          <w:color w:val="FF0000"/>
          <w:szCs w:val="21"/>
        </w:rPr>
        <w:t>①</w:t>
      </w:r>
      <w:r>
        <w:rPr>
          <w:rFonts w:hAnsiTheme="minorEastAsia" w:eastAsiaTheme="minorEastAsia"/>
          <w:color w:val="FF0000"/>
          <w:szCs w:val="21"/>
        </w:rPr>
        <w:t>制取；用氯酸钾或高锰酸钾制取氧气可用装置</w:t>
      </w:r>
      <w:r>
        <w:rPr>
          <w:rFonts w:asciiTheme="minorEastAsia" w:hAnsiTheme="minorEastAsia" w:eastAsiaTheme="minorEastAsia"/>
          <w:color w:val="FF0000"/>
          <w:szCs w:val="21"/>
        </w:rPr>
        <w:t>②</w:t>
      </w:r>
      <w:r>
        <w:rPr>
          <w:rFonts w:hAnsiTheme="minorEastAsia" w:eastAsiaTheme="minorEastAsia"/>
          <w:color w:val="FF0000"/>
          <w:szCs w:val="21"/>
        </w:rPr>
        <w:t>制取，故</w:t>
      </w:r>
      <w:r>
        <w:rPr>
          <w:rFonts w:eastAsiaTheme="minorEastAsia"/>
          <w:color w:val="FF0000"/>
          <w:szCs w:val="21"/>
        </w:rPr>
        <w:t>A</w:t>
      </w:r>
      <w:r>
        <w:rPr>
          <w:rFonts w:hAnsiTheme="minorEastAsia" w:eastAsiaTheme="minorEastAsia"/>
          <w:color w:val="FF0000"/>
          <w:szCs w:val="21"/>
        </w:rPr>
        <w:t>正确；</w:t>
      </w:r>
    </w:p>
    <w:p>
      <w:pPr>
        <w:spacing w:line="360" w:lineRule="auto"/>
        <w:ind w:left="273" w:leftChars="130"/>
        <w:textAlignment w:val="center"/>
        <w:rPr>
          <w:rFonts w:eastAsiaTheme="minorEastAsia"/>
          <w:color w:val="FF0000"/>
          <w:szCs w:val="21"/>
        </w:rPr>
      </w:pPr>
      <w:r>
        <w:rPr>
          <w:rFonts w:eastAsiaTheme="minorEastAsia"/>
          <w:color w:val="FF0000"/>
          <w:szCs w:val="21"/>
        </w:rPr>
        <w:t>B</w:t>
      </w:r>
      <w:r>
        <w:rPr>
          <w:rFonts w:hAnsiTheme="minorEastAsia" w:eastAsiaTheme="minorEastAsia"/>
          <w:color w:val="FF0000"/>
          <w:szCs w:val="21"/>
        </w:rPr>
        <w:t>．因为氧气的密度比空气大，不易溶于水，可用向上排空气法和排水法收集，故</w:t>
      </w:r>
      <w:r>
        <w:rPr>
          <w:rFonts w:eastAsiaTheme="minorEastAsia"/>
          <w:color w:val="FF0000"/>
          <w:szCs w:val="21"/>
        </w:rPr>
        <w:t>B</w:t>
      </w:r>
      <w:r>
        <w:rPr>
          <w:rFonts w:hAnsiTheme="minorEastAsia" w:eastAsiaTheme="minorEastAsia"/>
          <w:color w:val="FF0000"/>
          <w:szCs w:val="21"/>
        </w:rPr>
        <w:t>正确；</w:t>
      </w:r>
    </w:p>
    <w:p>
      <w:pPr>
        <w:spacing w:line="360" w:lineRule="auto"/>
        <w:ind w:left="273" w:leftChars="130"/>
        <w:textAlignment w:val="center"/>
        <w:rPr>
          <w:rFonts w:eastAsiaTheme="minorEastAsia"/>
          <w:color w:val="FF0000"/>
          <w:szCs w:val="21"/>
        </w:rPr>
      </w:pPr>
      <w:r>
        <w:rPr>
          <w:rFonts w:eastAsiaTheme="minorEastAsia"/>
          <w:color w:val="FF0000"/>
          <w:szCs w:val="21"/>
        </w:rPr>
        <w:t>C</w:t>
      </w:r>
      <w:r>
        <w:rPr>
          <w:rFonts w:hAnsiTheme="minorEastAsia" w:eastAsiaTheme="minorEastAsia"/>
          <w:color w:val="FF0000"/>
          <w:szCs w:val="21"/>
        </w:rPr>
        <w:t>．用排水法收集气体时，防止收集的气体不纯，要等到导管口气泡均匀连续冒出时再收集，故</w:t>
      </w:r>
      <w:r>
        <w:rPr>
          <w:rFonts w:eastAsiaTheme="minorEastAsia"/>
          <w:color w:val="FF0000"/>
          <w:szCs w:val="21"/>
        </w:rPr>
        <w:t>C</w:t>
      </w:r>
      <w:r>
        <w:rPr>
          <w:rFonts w:hAnsiTheme="minorEastAsia" w:eastAsiaTheme="minorEastAsia"/>
          <w:color w:val="FF0000"/>
          <w:szCs w:val="21"/>
        </w:rPr>
        <w:t>错误；</w:t>
      </w:r>
    </w:p>
    <w:p>
      <w:pPr>
        <w:spacing w:line="360" w:lineRule="auto"/>
        <w:ind w:left="273" w:leftChars="130"/>
        <w:textAlignment w:val="center"/>
        <w:rPr>
          <w:rFonts w:eastAsiaTheme="minorEastAsia"/>
          <w:color w:val="FF0000"/>
          <w:szCs w:val="21"/>
        </w:rPr>
      </w:pPr>
      <w:r>
        <w:rPr>
          <w:rFonts w:eastAsiaTheme="minorEastAsia"/>
          <w:color w:val="FF0000"/>
          <w:szCs w:val="21"/>
        </w:rPr>
        <w:t>D</w:t>
      </w:r>
      <w:r>
        <w:rPr>
          <w:rFonts w:hAnsiTheme="minorEastAsia" w:eastAsiaTheme="minorEastAsia"/>
          <w:color w:val="FF0000"/>
          <w:szCs w:val="21"/>
        </w:rPr>
        <w:t>．为了防止生成的气体从长颈漏斗下端逸出，要把长颈漏斗下端伸入液面以下，故</w:t>
      </w:r>
      <w:r>
        <w:rPr>
          <w:rFonts w:eastAsiaTheme="minorEastAsia"/>
          <w:color w:val="FF0000"/>
          <w:szCs w:val="21"/>
        </w:rPr>
        <w:t>D</w:t>
      </w:r>
      <w:r>
        <w:rPr>
          <w:rFonts w:hAnsiTheme="minorEastAsia" w:eastAsiaTheme="minorEastAsia"/>
          <w:color w:val="FF0000"/>
          <w:szCs w:val="21"/>
        </w:rPr>
        <w:t>正确。</w:t>
      </w:r>
    </w:p>
    <w:p>
      <w:pPr>
        <w:spacing w:line="360" w:lineRule="auto"/>
        <w:ind w:left="273" w:leftChars="130"/>
        <w:textAlignment w:val="center"/>
        <w:rPr>
          <w:rFonts w:eastAsiaTheme="minorEastAsia"/>
          <w:color w:val="FF0000"/>
          <w:szCs w:val="21"/>
        </w:rPr>
      </w:pPr>
      <w:r>
        <w:rPr>
          <w:rFonts w:hAnsiTheme="minorEastAsia" w:eastAsiaTheme="minorEastAsia"/>
          <w:color w:val="FF0000"/>
          <w:szCs w:val="21"/>
        </w:rPr>
        <w:t>故选：</w:t>
      </w:r>
      <w:r>
        <w:rPr>
          <w:rFonts w:eastAsiaTheme="minorEastAsia"/>
          <w:color w:val="FF0000"/>
          <w:szCs w:val="21"/>
        </w:rPr>
        <w:t>C</w:t>
      </w:r>
      <w:r>
        <w:rPr>
          <w:rFonts w:hAnsiTheme="minorEastAsia" w:eastAsiaTheme="minorEastAsia"/>
          <w:color w:val="FF0000"/>
          <w:szCs w:val="21"/>
        </w:rPr>
        <w:t>。</w:t>
      </w:r>
    </w:p>
    <w:p>
      <w:pPr>
        <w:spacing w:line="360" w:lineRule="auto"/>
        <w:ind w:left="273" w:hanging="273" w:hangingChars="130"/>
        <w:textAlignment w:val="center"/>
        <w:rPr>
          <w:rFonts w:eastAsiaTheme="minorEastAsia"/>
          <w:szCs w:val="21"/>
        </w:rPr>
      </w:pPr>
      <w:r>
        <w:rPr>
          <w:rFonts w:eastAsiaTheme="minorEastAsia"/>
          <w:szCs w:val="21"/>
        </w:rPr>
        <w:t>1</w:t>
      </w:r>
      <w:r>
        <w:rPr>
          <w:rFonts w:hint="eastAsia" w:eastAsiaTheme="minorEastAsia"/>
          <w:szCs w:val="21"/>
        </w:rPr>
        <w:t>2</w:t>
      </w:r>
      <w:r>
        <w:rPr>
          <w:rFonts w:hAnsiTheme="minorEastAsia" w:eastAsiaTheme="minorEastAsia"/>
          <w:szCs w:val="21"/>
        </w:rPr>
        <w:t>．</w:t>
      </w:r>
      <w:r>
        <w:rPr>
          <w:rFonts w:hAnsiTheme="minorEastAsia" w:eastAsiaTheme="minorEastAsia"/>
          <w:color w:val="4BACC6" w:themeColor="accent5"/>
          <w:szCs w:val="21"/>
        </w:rPr>
        <w:t>（</w:t>
      </w:r>
      <w:r>
        <w:rPr>
          <w:rFonts w:eastAsiaTheme="minorEastAsia"/>
          <w:color w:val="4BACC6" w:themeColor="accent5"/>
          <w:szCs w:val="21"/>
        </w:rPr>
        <w:t>2019•</w:t>
      </w:r>
      <w:r>
        <w:rPr>
          <w:rFonts w:hAnsiTheme="minorEastAsia" w:eastAsiaTheme="minorEastAsia"/>
          <w:color w:val="4BACC6" w:themeColor="accent5"/>
          <w:szCs w:val="21"/>
        </w:rPr>
        <w:t>金华）</w:t>
      </w:r>
      <w:r>
        <w:rPr>
          <w:rFonts w:hAnsiTheme="minorEastAsia" w:eastAsiaTheme="minorEastAsia"/>
          <w:szCs w:val="21"/>
        </w:rPr>
        <w:t>某品牌加酶洗衣粉使用方法中提示：用温水浸泡。某科学兴趣小组对该加酶洗衣粉洗涤效果与水温之间的关系进行研究，每次实验所选的衣料、奶渍的量、洗衣粉的用量和用水量均相同。在不同水温条件下，测得这种加酶洗衣粉除去衣服上奶渍所需的时间，实验结果如下表所示：</w:t>
      </w:r>
    </w:p>
    <w:tbl>
      <w:tblPr>
        <w:tblStyle w:val="12"/>
        <w:tblW w:w="7035" w:type="dxa"/>
        <w:jc w:val="center"/>
        <w:tblInd w:w="280" w:type="dxa"/>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30" w:type="dxa"/>
          <w:left w:w="30" w:type="dxa"/>
          <w:bottom w:w="30" w:type="dxa"/>
          <w:right w:w="30" w:type="dxa"/>
        </w:tblCellMar>
      </w:tblPr>
      <w:tblGrid>
        <w:gridCol w:w="2895"/>
        <w:gridCol w:w="690"/>
        <w:gridCol w:w="690"/>
        <w:gridCol w:w="690"/>
        <w:gridCol w:w="690"/>
        <w:gridCol w:w="690"/>
        <w:gridCol w:w="690"/>
      </w:tblGrid>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30" w:type="dxa"/>
            <w:left w:w="30" w:type="dxa"/>
            <w:bottom w:w="30" w:type="dxa"/>
            <w:right w:w="30" w:type="dxa"/>
          </w:tblCellMar>
        </w:tblPrEx>
        <w:trPr>
          <w:jc w:val="center"/>
        </w:trPr>
        <w:tc>
          <w:tcPr>
            <w:tcW w:w="2895" w:type="dxa"/>
          </w:tcPr>
          <w:p>
            <w:pPr>
              <w:spacing w:line="360" w:lineRule="auto"/>
              <w:jc w:val="center"/>
              <w:textAlignment w:val="center"/>
              <w:rPr>
                <w:rFonts w:eastAsiaTheme="minorEastAsia"/>
                <w:szCs w:val="21"/>
              </w:rPr>
            </w:pPr>
            <w:r>
              <w:rPr>
                <w:rFonts w:hAnsiTheme="minorEastAsia" w:eastAsiaTheme="minorEastAsia"/>
                <w:szCs w:val="21"/>
              </w:rPr>
              <w:t>水温（℃）</w:t>
            </w:r>
          </w:p>
        </w:tc>
        <w:tc>
          <w:tcPr>
            <w:tcW w:w="690" w:type="dxa"/>
          </w:tcPr>
          <w:p>
            <w:pPr>
              <w:spacing w:line="360" w:lineRule="auto"/>
              <w:jc w:val="center"/>
              <w:textAlignment w:val="center"/>
              <w:rPr>
                <w:rFonts w:eastAsiaTheme="minorEastAsia"/>
                <w:szCs w:val="21"/>
              </w:rPr>
            </w:pPr>
            <w:r>
              <w:rPr>
                <w:rFonts w:eastAsiaTheme="minorEastAsia"/>
                <w:szCs w:val="21"/>
              </w:rPr>
              <w:t>30</w:t>
            </w:r>
          </w:p>
        </w:tc>
        <w:tc>
          <w:tcPr>
            <w:tcW w:w="690" w:type="dxa"/>
          </w:tcPr>
          <w:p>
            <w:pPr>
              <w:spacing w:line="360" w:lineRule="auto"/>
              <w:jc w:val="center"/>
              <w:textAlignment w:val="center"/>
              <w:rPr>
                <w:rFonts w:eastAsiaTheme="minorEastAsia"/>
                <w:szCs w:val="21"/>
              </w:rPr>
            </w:pPr>
            <w:r>
              <w:rPr>
                <w:rFonts w:eastAsiaTheme="minorEastAsia"/>
                <w:szCs w:val="21"/>
              </w:rPr>
              <w:t>40</w:t>
            </w:r>
          </w:p>
        </w:tc>
        <w:tc>
          <w:tcPr>
            <w:tcW w:w="690" w:type="dxa"/>
          </w:tcPr>
          <w:p>
            <w:pPr>
              <w:spacing w:line="360" w:lineRule="auto"/>
              <w:jc w:val="center"/>
              <w:textAlignment w:val="center"/>
              <w:rPr>
                <w:rFonts w:eastAsiaTheme="minorEastAsia"/>
                <w:szCs w:val="21"/>
              </w:rPr>
            </w:pPr>
            <w:r>
              <w:rPr>
                <w:rFonts w:eastAsiaTheme="minorEastAsia"/>
                <w:szCs w:val="21"/>
              </w:rPr>
              <w:t>50</w:t>
            </w:r>
          </w:p>
        </w:tc>
        <w:tc>
          <w:tcPr>
            <w:tcW w:w="690" w:type="dxa"/>
          </w:tcPr>
          <w:p>
            <w:pPr>
              <w:spacing w:line="360" w:lineRule="auto"/>
              <w:jc w:val="center"/>
              <w:textAlignment w:val="center"/>
              <w:rPr>
                <w:rFonts w:eastAsiaTheme="minorEastAsia"/>
                <w:szCs w:val="21"/>
              </w:rPr>
            </w:pPr>
            <w:r>
              <w:rPr>
                <w:rFonts w:eastAsiaTheme="minorEastAsia"/>
                <w:szCs w:val="21"/>
              </w:rPr>
              <w:t>60</w:t>
            </w:r>
          </w:p>
        </w:tc>
        <w:tc>
          <w:tcPr>
            <w:tcW w:w="690" w:type="dxa"/>
          </w:tcPr>
          <w:p>
            <w:pPr>
              <w:spacing w:line="360" w:lineRule="auto"/>
              <w:jc w:val="center"/>
              <w:textAlignment w:val="center"/>
              <w:rPr>
                <w:rFonts w:eastAsiaTheme="minorEastAsia"/>
                <w:szCs w:val="21"/>
              </w:rPr>
            </w:pPr>
            <w:r>
              <w:rPr>
                <w:rFonts w:eastAsiaTheme="minorEastAsia"/>
                <w:szCs w:val="21"/>
              </w:rPr>
              <w:t>70</w:t>
            </w:r>
          </w:p>
        </w:tc>
        <w:tc>
          <w:tcPr>
            <w:tcW w:w="690" w:type="dxa"/>
          </w:tcPr>
          <w:p>
            <w:pPr>
              <w:spacing w:line="360" w:lineRule="auto"/>
              <w:jc w:val="center"/>
              <w:textAlignment w:val="center"/>
              <w:rPr>
                <w:rFonts w:eastAsiaTheme="minorEastAsia"/>
                <w:szCs w:val="21"/>
              </w:rPr>
            </w:pPr>
            <w:r>
              <w:rPr>
                <w:rFonts w:eastAsiaTheme="minorEastAsia"/>
                <w:szCs w:val="21"/>
              </w:rPr>
              <w:t>80</w:t>
            </w:r>
          </w:p>
        </w:tc>
      </w:tr>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30" w:type="dxa"/>
            <w:left w:w="30" w:type="dxa"/>
            <w:bottom w:w="30" w:type="dxa"/>
            <w:right w:w="30" w:type="dxa"/>
          </w:tblCellMar>
        </w:tblPrEx>
        <w:trPr>
          <w:jc w:val="center"/>
        </w:trPr>
        <w:tc>
          <w:tcPr>
            <w:tcW w:w="2895" w:type="dxa"/>
          </w:tcPr>
          <w:p>
            <w:pPr>
              <w:spacing w:line="360" w:lineRule="auto"/>
              <w:jc w:val="center"/>
              <w:textAlignment w:val="center"/>
              <w:rPr>
                <w:rFonts w:eastAsiaTheme="minorEastAsia"/>
                <w:szCs w:val="21"/>
              </w:rPr>
            </w:pPr>
            <w:r>
              <w:rPr>
                <w:rFonts w:hAnsiTheme="minorEastAsia" w:eastAsiaTheme="minorEastAsia"/>
                <w:szCs w:val="21"/>
              </w:rPr>
              <w:t>除去奶渍所需的时间（秒）</w:t>
            </w:r>
          </w:p>
        </w:tc>
        <w:tc>
          <w:tcPr>
            <w:tcW w:w="690" w:type="dxa"/>
          </w:tcPr>
          <w:p>
            <w:pPr>
              <w:spacing w:line="360" w:lineRule="auto"/>
              <w:jc w:val="center"/>
              <w:textAlignment w:val="center"/>
              <w:rPr>
                <w:rFonts w:eastAsiaTheme="minorEastAsia"/>
                <w:szCs w:val="21"/>
              </w:rPr>
            </w:pPr>
            <w:r>
              <w:rPr>
                <w:rFonts w:eastAsiaTheme="minorEastAsia"/>
                <w:szCs w:val="21"/>
              </w:rPr>
              <w:t>28</w:t>
            </w:r>
          </w:p>
        </w:tc>
        <w:tc>
          <w:tcPr>
            <w:tcW w:w="690" w:type="dxa"/>
          </w:tcPr>
          <w:p>
            <w:pPr>
              <w:spacing w:line="360" w:lineRule="auto"/>
              <w:jc w:val="center"/>
              <w:textAlignment w:val="center"/>
              <w:rPr>
                <w:rFonts w:eastAsiaTheme="minorEastAsia"/>
                <w:szCs w:val="21"/>
              </w:rPr>
            </w:pPr>
            <w:r>
              <w:rPr>
                <w:rFonts w:eastAsiaTheme="minorEastAsia"/>
                <w:szCs w:val="21"/>
              </w:rPr>
              <w:t>12</w:t>
            </w:r>
          </w:p>
        </w:tc>
        <w:tc>
          <w:tcPr>
            <w:tcW w:w="690" w:type="dxa"/>
          </w:tcPr>
          <w:p>
            <w:pPr>
              <w:spacing w:line="360" w:lineRule="auto"/>
              <w:jc w:val="center"/>
              <w:textAlignment w:val="center"/>
              <w:rPr>
                <w:rFonts w:eastAsiaTheme="minorEastAsia"/>
                <w:szCs w:val="21"/>
              </w:rPr>
            </w:pPr>
            <w:r>
              <w:rPr>
                <w:rFonts w:eastAsiaTheme="minorEastAsia"/>
                <w:szCs w:val="21"/>
              </w:rPr>
              <w:t>6</w:t>
            </w:r>
          </w:p>
        </w:tc>
        <w:tc>
          <w:tcPr>
            <w:tcW w:w="690" w:type="dxa"/>
          </w:tcPr>
          <w:p>
            <w:pPr>
              <w:spacing w:line="360" w:lineRule="auto"/>
              <w:jc w:val="center"/>
              <w:textAlignment w:val="center"/>
              <w:rPr>
                <w:rFonts w:eastAsiaTheme="minorEastAsia"/>
                <w:szCs w:val="21"/>
              </w:rPr>
            </w:pPr>
            <w:r>
              <w:rPr>
                <w:rFonts w:eastAsiaTheme="minorEastAsia"/>
                <w:szCs w:val="21"/>
              </w:rPr>
              <w:t>4</w:t>
            </w:r>
          </w:p>
        </w:tc>
        <w:tc>
          <w:tcPr>
            <w:tcW w:w="690" w:type="dxa"/>
          </w:tcPr>
          <w:p>
            <w:pPr>
              <w:spacing w:line="360" w:lineRule="auto"/>
              <w:jc w:val="center"/>
              <w:textAlignment w:val="center"/>
              <w:rPr>
                <w:rFonts w:eastAsiaTheme="minorEastAsia"/>
                <w:szCs w:val="21"/>
              </w:rPr>
            </w:pPr>
            <w:r>
              <w:rPr>
                <w:rFonts w:eastAsiaTheme="minorEastAsia"/>
                <w:szCs w:val="21"/>
              </w:rPr>
              <w:t>12</w:t>
            </w:r>
          </w:p>
        </w:tc>
        <w:tc>
          <w:tcPr>
            <w:tcW w:w="690" w:type="dxa"/>
          </w:tcPr>
          <w:p>
            <w:pPr>
              <w:spacing w:line="360" w:lineRule="auto"/>
              <w:jc w:val="center"/>
              <w:textAlignment w:val="center"/>
              <w:rPr>
                <w:rFonts w:eastAsiaTheme="minorEastAsia"/>
                <w:szCs w:val="21"/>
              </w:rPr>
            </w:pPr>
            <w:r>
              <w:rPr>
                <w:rFonts w:eastAsiaTheme="minorEastAsia"/>
                <w:szCs w:val="21"/>
              </w:rPr>
              <w:t>17</w:t>
            </w:r>
          </w:p>
        </w:tc>
      </w:tr>
    </w:tbl>
    <w:p>
      <w:pPr>
        <w:spacing w:line="360" w:lineRule="auto"/>
        <w:ind w:left="273" w:leftChars="130"/>
        <w:textAlignment w:val="center"/>
        <w:rPr>
          <w:rFonts w:eastAsiaTheme="minorEastAsia"/>
          <w:szCs w:val="21"/>
        </w:rPr>
      </w:pPr>
      <w:r>
        <w:rPr>
          <w:rFonts w:hAnsiTheme="minorEastAsia" w:eastAsiaTheme="minorEastAsia"/>
          <w:szCs w:val="21"/>
        </w:rPr>
        <w:t>根据表中有关数据判断，能正确表示温度对该酶催化效率影响的图象是（　　）</w:t>
      </w:r>
    </w:p>
    <w:p>
      <w:pPr>
        <w:tabs>
          <w:tab w:val="left" w:pos="4400"/>
        </w:tabs>
        <w:spacing w:line="360" w:lineRule="auto"/>
        <w:ind w:firstLine="273" w:firstLineChars="130"/>
        <w:jc w:val="left"/>
        <w:textAlignment w:val="center"/>
        <w:rPr>
          <w:rFonts w:eastAsiaTheme="minorEastAsia"/>
          <w:szCs w:val="21"/>
        </w:rPr>
      </w:pPr>
      <w:r>
        <w:rPr>
          <w:rFonts w:eastAsiaTheme="minorEastAsia"/>
          <w:szCs w:val="21"/>
        </w:rPr>
        <w:t>A</w:t>
      </w:r>
      <w:r>
        <w:rPr>
          <w:rFonts w:hAnsiTheme="minorEastAsia" w:eastAsiaTheme="minorEastAsia"/>
          <w:szCs w:val="21"/>
        </w:rPr>
        <w:t>．</w:t>
      </w:r>
      <w:r>
        <w:rPr>
          <w:rFonts w:eastAsiaTheme="minorEastAsia"/>
          <w:szCs w:val="21"/>
        </w:rPr>
        <w:drawing>
          <wp:inline distT="0" distB="0" distL="114300" distR="114300">
            <wp:extent cx="1085850" cy="1152525"/>
            <wp:effectExtent l="0" t="0" r="6350" b="3175"/>
            <wp:docPr id="157" name="图片 4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 name="图片 40" descr="学科网(www.zxxk.com)--教育资源门户，提供试题试卷、教案、课件、教学论文、素材等各类教学资源库下载，还有大量丰富的教学资讯！"/>
                    <pic:cNvPicPr>
                      <a:picLocks noChangeAspect="1"/>
                    </pic:cNvPicPr>
                  </pic:nvPicPr>
                  <pic:blipFill>
                    <a:blip r:embed="rId62" cstate="print"/>
                    <a:stretch>
                      <a:fillRect/>
                    </a:stretch>
                  </pic:blipFill>
                  <pic:spPr>
                    <a:xfrm>
                      <a:off x="0" y="0"/>
                      <a:ext cx="1085850" cy="1152525"/>
                    </a:xfrm>
                    <a:prstGeom prst="rect">
                      <a:avLst/>
                    </a:prstGeom>
                    <a:noFill/>
                    <a:ln>
                      <a:noFill/>
                    </a:ln>
                  </pic:spPr>
                </pic:pic>
              </a:graphicData>
            </a:graphic>
          </wp:inline>
        </w:drawing>
      </w:r>
      <w:r>
        <w:rPr>
          <w:rFonts w:eastAsiaTheme="minorEastAsia"/>
          <w:szCs w:val="21"/>
        </w:rPr>
        <w:tab/>
      </w:r>
      <w:r>
        <w:rPr>
          <w:rFonts w:eastAsiaTheme="minorEastAsia"/>
          <w:szCs w:val="21"/>
        </w:rPr>
        <w:t>B</w:t>
      </w:r>
      <w:r>
        <w:rPr>
          <w:rFonts w:hAnsiTheme="minorEastAsia" w:eastAsiaTheme="minorEastAsia"/>
          <w:szCs w:val="21"/>
        </w:rPr>
        <w:t>．</w:t>
      </w:r>
      <w:r>
        <w:rPr>
          <w:rFonts w:eastAsiaTheme="minorEastAsia"/>
          <w:szCs w:val="21"/>
        </w:rPr>
        <w:drawing>
          <wp:inline distT="0" distB="0" distL="114300" distR="114300">
            <wp:extent cx="1085850" cy="1152525"/>
            <wp:effectExtent l="0" t="0" r="6350" b="3175"/>
            <wp:docPr id="151" name="图片 4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1" name="图片 41" descr="学科网(www.zxxk.com)--教育资源门户，提供试题试卷、教案、课件、教学论文、素材等各类教学资源库下载，还有大量丰富的教学资讯！"/>
                    <pic:cNvPicPr>
                      <a:picLocks noChangeAspect="1"/>
                    </pic:cNvPicPr>
                  </pic:nvPicPr>
                  <pic:blipFill>
                    <a:blip r:embed="rId63" cstate="print"/>
                    <a:stretch>
                      <a:fillRect/>
                    </a:stretch>
                  </pic:blipFill>
                  <pic:spPr>
                    <a:xfrm>
                      <a:off x="0" y="0"/>
                      <a:ext cx="1085850" cy="1152525"/>
                    </a:xfrm>
                    <a:prstGeom prst="rect">
                      <a:avLst/>
                    </a:prstGeom>
                    <a:noFill/>
                    <a:ln>
                      <a:noFill/>
                    </a:ln>
                  </pic:spPr>
                </pic:pic>
              </a:graphicData>
            </a:graphic>
          </wp:inline>
        </w:drawing>
      </w:r>
      <w:r>
        <w:rPr>
          <w:rFonts w:eastAsiaTheme="minorEastAsia"/>
          <w:szCs w:val="21"/>
        </w:rPr>
        <w:tab/>
      </w:r>
    </w:p>
    <w:p>
      <w:pPr>
        <w:tabs>
          <w:tab w:val="left" w:pos="4400"/>
        </w:tabs>
        <w:spacing w:line="360" w:lineRule="auto"/>
        <w:ind w:firstLine="273" w:firstLineChars="130"/>
        <w:jc w:val="left"/>
        <w:textAlignment w:val="center"/>
        <w:rPr>
          <w:rFonts w:eastAsiaTheme="minorEastAsia"/>
          <w:szCs w:val="21"/>
        </w:rPr>
      </w:pPr>
      <w:r>
        <w:rPr>
          <w:rFonts w:eastAsiaTheme="minorEastAsia"/>
          <w:szCs w:val="21"/>
        </w:rPr>
        <w:t>C</w:t>
      </w:r>
      <w:r>
        <w:rPr>
          <w:rFonts w:hAnsiTheme="minorEastAsia" w:eastAsiaTheme="minorEastAsia"/>
          <w:szCs w:val="21"/>
        </w:rPr>
        <w:t>．</w:t>
      </w:r>
      <w:r>
        <w:rPr>
          <w:rFonts w:eastAsiaTheme="minorEastAsia"/>
          <w:szCs w:val="21"/>
        </w:rPr>
        <w:drawing>
          <wp:inline distT="0" distB="0" distL="114300" distR="114300">
            <wp:extent cx="1085850" cy="1152525"/>
            <wp:effectExtent l="0" t="0" r="6350" b="3175"/>
            <wp:docPr id="155" name="图片 4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5" name="图片 42" descr="学科网(www.zxxk.com)--教育资源门户，提供试题试卷、教案、课件、教学论文、素材等各类教学资源库下载，还有大量丰富的教学资讯！"/>
                    <pic:cNvPicPr>
                      <a:picLocks noChangeAspect="1"/>
                    </pic:cNvPicPr>
                  </pic:nvPicPr>
                  <pic:blipFill>
                    <a:blip r:embed="rId64" cstate="print"/>
                    <a:stretch>
                      <a:fillRect/>
                    </a:stretch>
                  </pic:blipFill>
                  <pic:spPr>
                    <a:xfrm>
                      <a:off x="0" y="0"/>
                      <a:ext cx="1085850" cy="1152525"/>
                    </a:xfrm>
                    <a:prstGeom prst="rect">
                      <a:avLst/>
                    </a:prstGeom>
                    <a:noFill/>
                    <a:ln>
                      <a:noFill/>
                    </a:ln>
                  </pic:spPr>
                </pic:pic>
              </a:graphicData>
            </a:graphic>
          </wp:inline>
        </w:drawing>
      </w:r>
      <w:r>
        <w:rPr>
          <w:rFonts w:eastAsiaTheme="minorEastAsia"/>
          <w:szCs w:val="21"/>
        </w:rPr>
        <w:tab/>
      </w:r>
      <w:r>
        <w:rPr>
          <w:rFonts w:eastAsiaTheme="minorEastAsia"/>
          <w:szCs w:val="21"/>
        </w:rPr>
        <w:t>D</w:t>
      </w:r>
      <w:r>
        <w:rPr>
          <w:rFonts w:hAnsiTheme="minorEastAsia" w:eastAsiaTheme="minorEastAsia"/>
          <w:szCs w:val="21"/>
        </w:rPr>
        <w:t>．</w:t>
      </w:r>
      <w:r>
        <w:rPr>
          <w:rFonts w:eastAsiaTheme="minorEastAsia"/>
          <w:szCs w:val="21"/>
        </w:rPr>
        <w:drawing>
          <wp:inline distT="0" distB="0" distL="114300" distR="114300">
            <wp:extent cx="1114425" cy="1181100"/>
            <wp:effectExtent l="0" t="0" r="3175" b="0"/>
            <wp:docPr id="148" name="图片 4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 name="图片 43" descr="学科网(www.zxxk.com)--教育资源门户，提供试题试卷、教案、课件、教学论文、素材等各类教学资源库下载，还有大量丰富的教学资讯！"/>
                    <pic:cNvPicPr>
                      <a:picLocks noChangeAspect="1"/>
                    </pic:cNvPicPr>
                  </pic:nvPicPr>
                  <pic:blipFill>
                    <a:blip r:embed="rId65" cstate="print"/>
                    <a:stretch>
                      <a:fillRect/>
                    </a:stretch>
                  </pic:blipFill>
                  <pic:spPr>
                    <a:xfrm>
                      <a:off x="0" y="0"/>
                      <a:ext cx="1114425" cy="1181100"/>
                    </a:xfrm>
                    <a:prstGeom prst="rect">
                      <a:avLst/>
                    </a:prstGeom>
                    <a:noFill/>
                    <a:ln>
                      <a:noFill/>
                    </a:ln>
                  </pic:spPr>
                </pic:pic>
              </a:graphicData>
            </a:graphic>
          </wp:inline>
        </w:drawing>
      </w:r>
    </w:p>
    <w:p>
      <w:pPr>
        <w:spacing w:line="360" w:lineRule="auto"/>
        <w:ind w:left="273" w:leftChars="130"/>
        <w:textAlignment w:val="center"/>
        <w:rPr>
          <w:rFonts w:hAnsiTheme="minorEastAsia" w:eastAsiaTheme="minorEastAsia"/>
          <w:color w:val="FF0000"/>
          <w:szCs w:val="21"/>
        </w:rPr>
      </w:pPr>
      <w:r>
        <w:rPr>
          <w:rFonts w:hint="eastAsia" w:hAnsiTheme="minorEastAsia" w:eastAsiaTheme="minorEastAsia"/>
          <w:color w:val="FF0000"/>
          <w:szCs w:val="21"/>
        </w:rPr>
        <w:t>【答案】B</w:t>
      </w:r>
    </w:p>
    <w:p>
      <w:pPr>
        <w:spacing w:line="360" w:lineRule="auto"/>
        <w:ind w:left="273" w:leftChars="130"/>
        <w:textAlignment w:val="center"/>
        <w:rPr>
          <w:rFonts w:eastAsiaTheme="minorEastAsia"/>
          <w:color w:val="FF0000"/>
          <w:szCs w:val="21"/>
        </w:rPr>
      </w:pPr>
      <w:r>
        <w:rPr>
          <w:rFonts w:hAnsiTheme="minorEastAsia" w:eastAsiaTheme="minorEastAsia"/>
          <w:color w:val="FF0000"/>
          <w:szCs w:val="21"/>
        </w:rPr>
        <w:t>【解答】除去奶渍所需时间越少，说明加酶洗衣粉除去奶渍效果越好，从表中数据可知在</w:t>
      </w:r>
      <w:r>
        <w:rPr>
          <w:rFonts w:eastAsiaTheme="minorEastAsia"/>
          <w:color w:val="FF0000"/>
          <w:szCs w:val="21"/>
        </w:rPr>
        <w:t>60</w:t>
      </w:r>
      <w:r>
        <w:rPr>
          <w:rFonts w:hAnsiTheme="minorEastAsia" w:eastAsiaTheme="minorEastAsia"/>
          <w:color w:val="FF0000"/>
          <w:szCs w:val="21"/>
        </w:rPr>
        <w:t>℃的水温时，去污时间最短，说明在</w:t>
      </w:r>
      <w:r>
        <w:rPr>
          <w:rFonts w:eastAsiaTheme="minorEastAsia"/>
          <w:color w:val="FF0000"/>
          <w:szCs w:val="21"/>
        </w:rPr>
        <w:t>60</w:t>
      </w:r>
      <w:r>
        <w:rPr>
          <w:rFonts w:hAnsiTheme="minorEastAsia" w:eastAsiaTheme="minorEastAsia"/>
          <w:color w:val="FF0000"/>
          <w:szCs w:val="21"/>
        </w:rPr>
        <w:t>℃的水温时，这种加酶洗衣粉除去奶渍效果最好，随着温度的升高或降低，加酶洗衣粉除去奶渍效果都会降低。</w:t>
      </w:r>
    </w:p>
    <w:p>
      <w:pPr>
        <w:spacing w:line="360" w:lineRule="auto"/>
        <w:ind w:left="273" w:hanging="273" w:hangingChars="130"/>
        <w:textAlignment w:val="center"/>
        <w:rPr>
          <w:rFonts w:eastAsiaTheme="minorEastAsia"/>
          <w:szCs w:val="21"/>
        </w:rPr>
      </w:pPr>
      <w:r>
        <w:rPr>
          <w:rFonts w:eastAsiaTheme="minorEastAsia"/>
          <w:szCs w:val="21"/>
        </w:rPr>
        <w:t>1</w:t>
      </w:r>
      <w:r>
        <w:rPr>
          <w:rFonts w:hint="eastAsia" w:eastAsiaTheme="minorEastAsia"/>
          <w:szCs w:val="21"/>
        </w:rPr>
        <w:t>3</w:t>
      </w:r>
      <w:r>
        <w:rPr>
          <w:rFonts w:hAnsiTheme="minorEastAsia" w:eastAsiaTheme="minorEastAsia"/>
          <w:szCs w:val="21"/>
        </w:rPr>
        <w:t>．</w:t>
      </w:r>
      <w:r>
        <w:rPr>
          <w:rFonts w:hAnsiTheme="minorEastAsia" w:eastAsiaTheme="minorEastAsia"/>
          <w:color w:val="4BACC6" w:themeColor="accent5"/>
          <w:szCs w:val="21"/>
        </w:rPr>
        <w:t>（</w:t>
      </w:r>
      <w:r>
        <w:rPr>
          <w:rFonts w:eastAsiaTheme="minorEastAsia"/>
          <w:color w:val="4BACC6" w:themeColor="accent5"/>
          <w:szCs w:val="21"/>
        </w:rPr>
        <w:t>2019•</w:t>
      </w:r>
      <w:r>
        <w:rPr>
          <w:rFonts w:hAnsiTheme="minorEastAsia" w:eastAsiaTheme="minorEastAsia"/>
          <w:color w:val="4BACC6" w:themeColor="accent5"/>
          <w:szCs w:val="21"/>
        </w:rPr>
        <w:t>重庆）</w:t>
      </w:r>
      <w:r>
        <w:rPr>
          <w:rFonts w:hAnsiTheme="minorEastAsia" w:eastAsiaTheme="minorEastAsia"/>
          <w:szCs w:val="21"/>
        </w:rPr>
        <w:t>某同学误将少量</w:t>
      </w:r>
      <w:r>
        <w:rPr>
          <w:rFonts w:eastAsiaTheme="minorEastAsia"/>
          <w:szCs w:val="21"/>
        </w:rPr>
        <w:t>KMnO</w:t>
      </w:r>
      <w:r>
        <w:rPr>
          <w:rFonts w:eastAsiaTheme="minorEastAsia"/>
          <w:szCs w:val="21"/>
          <w:vertAlign w:val="subscript"/>
        </w:rPr>
        <w:t>4</w:t>
      </w:r>
      <w:r>
        <w:rPr>
          <w:rFonts w:hAnsiTheme="minorEastAsia" w:eastAsiaTheme="minorEastAsia"/>
          <w:szCs w:val="21"/>
        </w:rPr>
        <w:t>当成</w:t>
      </w:r>
      <w:r>
        <w:rPr>
          <w:rFonts w:eastAsiaTheme="minorEastAsia"/>
          <w:szCs w:val="21"/>
        </w:rPr>
        <w:t>MnO</w:t>
      </w:r>
      <w:r>
        <w:rPr>
          <w:rFonts w:eastAsiaTheme="minorEastAsia"/>
          <w:szCs w:val="21"/>
          <w:vertAlign w:val="subscript"/>
        </w:rPr>
        <w:t>2</w:t>
      </w:r>
      <w:r>
        <w:rPr>
          <w:rFonts w:hAnsiTheme="minorEastAsia" w:eastAsiaTheme="minorEastAsia"/>
          <w:szCs w:val="21"/>
        </w:rPr>
        <w:t>加入</w:t>
      </w:r>
      <w:r>
        <w:rPr>
          <w:rFonts w:eastAsiaTheme="minorEastAsia"/>
          <w:szCs w:val="21"/>
        </w:rPr>
        <w:t>KClO</w:t>
      </w:r>
      <w:r>
        <w:rPr>
          <w:rFonts w:eastAsiaTheme="minorEastAsia"/>
          <w:szCs w:val="21"/>
          <w:vertAlign w:val="subscript"/>
        </w:rPr>
        <w:t>3</w:t>
      </w:r>
      <w:r>
        <w:rPr>
          <w:rFonts w:hAnsiTheme="minorEastAsia" w:eastAsiaTheme="minorEastAsia"/>
          <w:szCs w:val="21"/>
        </w:rPr>
        <w:t>中进行加热制取氧气，部分物质质量随时间变化如图所示。下列关于该过程的说法正确的是（　　）</w:t>
      </w:r>
    </w:p>
    <w:p>
      <w:pPr>
        <w:spacing w:line="360" w:lineRule="auto"/>
        <w:ind w:left="273" w:leftChars="130"/>
        <w:jc w:val="center"/>
        <w:textAlignment w:val="center"/>
        <w:rPr>
          <w:rFonts w:eastAsiaTheme="minorEastAsia"/>
          <w:szCs w:val="21"/>
        </w:rPr>
      </w:pPr>
      <w:r>
        <w:rPr>
          <w:rFonts w:eastAsiaTheme="minorEastAsia"/>
          <w:szCs w:val="21"/>
        </w:rPr>
        <w:drawing>
          <wp:inline distT="0" distB="0" distL="114300" distR="114300">
            <wp:extent cx="2152650" cy="1704975"/>
            <wp:effectExtent l="0" t="0" r="6350" b="9525"/>
            <wp:docPr id="152" name="图片 4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 name="图片 44" descr="学科网(www.zxxk.com)--教育资源门户，提供试题试卷、教案、课件、教学论文、素材等各类教学资源库下载，还有大量丰富的教学资讯！"/>
                    <pic:cNvPicPr>
                      <a:picLocks noChangeAspect="1"/>
                    </pic:cNvPicPr>
                  </pic:nvPicPr>
                  <pic:blipFill>
                    <a:blip r:embed="rId66" cstate="print"/>
                    <a:stretch>
                      <a:fillRect/>
                    </a:stretch>
                  </pic:blipFill>
                  <pic:spPr>
                    <a:xfrm>
                      <a:off x="0" y="0"/>
                      <a:ext cx="2152650" cy="1704975"/>
                    </a:xfrm>
                    <a:prstGeom prst="rect">
                      <a:avLst/>
                    </a:prstGeom>
                    <a:noFill/>
                    <a:ln>
                      <a:noFill/>
                    </a:ln>
                  </pic:spPr>
                </pic:pic>
              </a:graphicData>
            </a:graphic>
          </wp:inline>
        </w:drawing>
      </w:r>
    </w:p>
    <w:p>
      <w:pPr>
        <w:spacing w:line="360" w:lineRule="auto"/>
        <w:ind w:firstLine="273" w:firstLineChars="130"/>
        <w:jc w:val="left"/>
        <w:textAlignment w:val="center"/>
        <w:rPr>
          <w:rFonts w:eastAsiaTheme="minorEastAsia"/>
          <w:szCs w:val="21"/>
        </w:rPr>
      </w:pPr>
      <w:r>
        <w:rPr>
          <w:rFonts w:eastAsiaTheme="minorEastAsia"/>
          <w:szCs w:val="21"/>
        </w:rPr>
        <w:t>A</w:t>
      </w:r>
      <w:r>
        <w:rPr>
          <w:rFonts w:hAnsiTheme="minorEastAsia" w:eastAsiaTheme="minorEastAsia"/>
          <w:szCs w:val="21"/>
        </w:rPr>
        <w:t>．</w:t>
      </w:r>
      <w:r>
        <w:rPr>
          <w:rFonts w:eastAsiaTheme="minorEastAsia"/>
          <w:szCs w:val="21"/>
        </w:rPr>
        <w:t>c</w:t>
      </w:r>
      <w:r>
        <w:rPr>
          <w:rFonts w:hAnsiTheme="minorEastAsia" w:eastAsiaTheme="minorEastAsia"/>
          <w:szCs w:val="21"/>
        </w:rPr>
        <w:t>代表氧气</w:t>
      </w:r>
      <w:r>
        <w:rPr>
          <w:rFonts w:eastAsiaTheme="minorEastAsia"/>
          <w:szCs w:val="21"/>
        </w:rPr>
        <w:tab/>
      </w:r>
    </w:p>
    <w:p>
      <w:pPr>
        <w:spacing w:line="360" w:lineRule="auto"/>
        <w:ind w:firstLine="273" w:firstLineChars="130"/>
        <w:jc w:val="left"/>
        <w:textAlignment w:val="center"/>
        <w:rPr>
          <w:rFonts w:eastAsiaTheme="minorEastAsia"/>
          <w:szCs w:val="21"/>
        </w:rPr>
      </w:pPr>
      <w:r>
        <w:rPr>
          <w:rFonts w:eastAsiaTheme="minorEastAsia"/>
          <w:szCs w:val="21"/>
        </w:rPr>
        <w:t>B</w:t>
      </w:r>
      <w:r>
        <w:rPr>
          <w:rFonts w:hAnsiTheme="minorEastAsia" w:eastAsiaTheme="minorEastAsia"/>
          <w:szCs w:val="21"/>
        </w:rPr>
        <w:t>．</w:t>
      </w:r>
      <w:r>
        <w:rPr>
          <w:rFonts w:eastAsiaTheme="minorEastAsia"/>
          <w:szCs w:val="21"/>
        </w:rPr>
        <w:t>t</w:t>
      </w:r>
      <w:r>
        <w:rPr>
          <w:rFonts w:eastAsiaTheme="minorEastAsia"/>
          <w:szCs w:val="21"/>
          <w:vertAlign w:val="subscript"/>
        </w:rPr>
        <w:t>2</w:t>
      </w:r>
      <w:r>
        <w:rPr>
          <w:rFonts w:hAnsiTheme="minorEastAsia" w:eastAsiaTheme="minorEastAsia"/>
          <w:szCs w:val="21"/>
        </w:rPr>
        <w:t>时刻，</w:t>
      </w:r>
      <w:r>
        <w:rPr>
          <w:rFonts w:eastAsiaTheme="minorEastAsia"/>
          <w:szCs w:val="21"/>
        </w:rPr>
        <w:t>O</w:t>
      </w:r>
      <w:r>
        <w:rPr>
          <w:rFonts w:eastAsiaTheme="minorEastAsia"/>
          <w:szCs w:val="21"/>
          <w:vertAlign w:val="subscript"/>
        </w:rPr>
        <w:t>2</w:t>
      </w:r>
      <w:r>
        <w:rPr>
          <w:rFonts w:hAnsiTheme="minorEastAsia" w:eastAsiaTheme="minorEastAsia"/>
          <w:szCs w:val="21"/>
        </w:rPr>
        <w:t>开始产生</w:t>
      </w:r>
      <w:r>
        <w:rPr>
          <w:rFonts w:eastAsiaTheme="minorEastAsia"/>
          <w:szCs w:val="21"/>
        </w:rPr>
        <w:tab/>
      </w:r>
    </w:p>
    <w:p>
      <w:pPr>
        <w:spacing w:line="360" w:lineRule="auto"/>
        <w:ind w:firstLine="273" w:firstLineChars="130"/>
        <w:jc w:val="left"/>
        <w:textAlignment w:val="center"/>
        <w:rPr>
          <w:rFonts w:eastAsiaTheme="minorEastAsia"/>
          <w:szCs w:val="21"/>
        </w:rPr>
      </w:pPr>
      <w:r>
        <w:rPr>
          <w:rFonts w:eastAsiaTheme="minorEastAsia"/>
          <w:szCs w:val="21"/>
        </w:rPr>
        <w:t>C</w:t>
      </w:r>
      <w:r>
        <w:rPr>
          <w:rFonts w:hAnsiTheme="minorEastAsia" w:eastAsiaTheme="minorEastAsia"/>
          <w:szCs w:val="21"/>
        </w:rPr>
        <w:t>．</w:t>
      </w:r>
      <w:r>
        <w:rPr>
          <w:rFonts w:eastAsiaTheme="minorEastAsia"/>
          <w:szCs w:val="21"/>
        </w:rPr>
        <w:t>t</w:t>
      </w:r>
      <w:r>
        <w:rPr>
          <w:rFonts w:eastAsiaTheme="minorEastAsia"/>
          <w:szCs w:val="21"/>
          <w:vertAlign w:val="subscript"/>
        </w:rPr>
        <w:t>1</w:t>
      </w:r>
      <w:r>
        <w:rPr>
          <w:rFonts w:hAnsiTheme="minorEastAsia" w:eastAsiaTheme="minorEastAsia"/>
          <w:szCs w:val="21"/>
        </w:rPr>
        <w:t>时刻，</w:t>
      </w:r>
      <w:r>
        <w:rPr>
          <w:rFonts w:eastAsiaTheme="minorEastAsia"/>
          <w:szCs w:val="21"/>
        </w:rPr>
        <w:t>KMnO</w:t>
      </w:r>
      <w:r>
        <w:rPr>
          <w:rFonts w:eastAsiaTheme="minorEastAsia"/>
          <w:szCs w:val="21"/>
          <w:vertAlign w:val="subscript"/>
        </w:rPr>
        <w:t>4</w:t>
      </w:r>
      <w:r>
        <w:rPr>
          <w:rFonts w:hAnsiTheme="minorEastAsia" w:eastAsiaTheme="minorEastAsia"/>
          <w:szCs w:val="21"/>
        </w:rPr>
        <w:t>开始分解</w:t>
      </w:r>
      <w:r>
        <w:rPr>
          <w:rFonts w:eastAsiaTheme="minorEastAsia"/>
          <w:szCs w:val="21"/>
        </w:rPr>
        <w:tab/>
      </w:r>
    </w:p>
    <w:p>
      <w:pPr>
        <w:spacing w:line="360" w:lineRule="auto"/>
        <w:ind w:firstLine="273" w:firstLineChars="130"/>
        <w:jc w:val="left"/>
        <w:textAlignment w:val="center"/>
        <w:rPr>
          <w:rFonts w:eastAsiaTheme="minorEastAsia"/>
          <w:szCs w:val="21"/>
        </w:rPr>
      </w:pPr>
      <w:r>
        <w:rPr>
          <w:rFonts w:eastAsiaTheme="minorEastAsia"/>
          <w:szCs w:val="21"/>
        </w:rPr>
        <w:t>D</w:t>
      </w:r>
      <w:r>
        <w:rPr>
          <w:rFonts w:hAnsiTheme="minorEastAsia" w:eastAsiaTheme="minorEastAsia"/>
          <w:szCs w:val="21"/>
        </w:rPr>
        <w:t>．起催化作用物质的质量一直保持不变</w:t>
      </w:r>
    </w:p>
    <w:p>
      <w:pPr>
        <w:spacing w:line="360" w:lineRule="auto"/>
        <w:ind w:left="273" w:leftChars="130"/>
        <w:textAlignment w:val="center"/>
        <w:rPr>
          <w:rFonts w:hAnsiTheme="minorEastAsia" w:eastAsiaTheme="minorEastAsia"/>
          <w:color w:val="FF0000"/>
          <w:szCs w:val="21"/>
        </w:rPr>
      </w:pPr>
      <w:r>
        <w:rPr>
          <w:rFonts w:hint="eastAsia" w:hAnsiTheme="minorEastAsia" w:eastAsiaTheme="minorEastAsia"/>
          <w:color w:val="FF0000"/>
          <w:szCs w:val="21"/>
        </w:rPr>
        <w:t>【答案】C</w:t>
      </w:r>
    </w:p>
    <w:p>
      <w:pPr>
        <w:spacing w:line="360" w:lineRule="auto"/>
        <w:ind w:left="273" w:leftChars="130"/>
        <w:textAlignment w:val="center"/>
        <w:rPr>
          <w:rFonts w:eastAsiaTheme="minorEastAsia"/>
          <w:color w:val="FF0000"/>
          <w:szCs w:val="21"/>
        </w:rPr>
      </w:pPr>
      <w:r>
        <w:rPr>
          <w:rFonts w:hAnsiTheme="minorEastAsia" w:eastAsiaTheme="minorEastAsia"/>
          <w:color w:val="FF0000"/>
          <w:szCs w:val="21"/>
        </w:rPr>
        <w:t>【解答】根据题干所给信息可知，</w:t>
      </w:r>
      <w:r>
        <w:rPr>
          <w:rFonts w:eastAsiaTheme="minorEastAsia"/>
          <w:color w:val="FF0000"/>
          <w:szCs w:val="21"/>
        </w:rPr>
        <w:t>b</w:t>
      </w:r>
      <w:r>
        <w:rPr>
          <w:rFonts w:hAnsiTheme="minorEastAsia" w:eastAsiaTheme="minorEastAsia"/>
          <w:color w:val="FF0000"/>
          <w:szCs w:val="21"/>
        </w:rPr>
        <w:t>物质的质量少，</w:t>
      </w:r>
      <w:r>
        <w:rPr>
          <w:rFonts w:eastAsiaTheme="minorEastAsia"/>
          <w:color w:val="FF0000"/>
          <w:szCs w:val="21"/>
        </w:rPr>
        <w:t>b</w:t>
      </w:r>
      <w:r>
        <w:rPr>
          <w:rFonts w:hAnsiTheme="minorEastAsia" w:eastAsiaTheme="minorEastAsia"/>
          <w:color w:val="FF0000"/>
          <w:szCs w:val="21"/>
        </w:rPr>
        <w:t>是高锰酸钾，</w:t>
      </w:r>
      <w:r>
        <w:rPr>
          <w:rFonts w:eastAsiaTheme="minorEastAsia"/>
          <w:color w:val="FF0000"/>
          <w:szCs w:val="21"/>
        </w:rPr>
        <w:t>a</w:t>
      </w:r>
      <w:r>
        <w:rPr>
          <w:rFonts w:hAnsiTheme="minorEastAsia" w:eastAsiaTheme="minorEastAsia"/>
          <w:color w:val="FF0000"/>
          <w:szCs w:val="21"/>
        </w:rPr>
        <w:t>是氯酸钾，在</w:t>
      </w:r>
      <w:r>
        <w:rPr>
          <w:rFonts w:eastAsiaTheme="minorEastAsia"/>
          <w:color w:val="FF0000"/>
          <w:szCs w:val="21"/>
        </w:rPr>
        <w:t>t</w:t>
      </w:r>
      <w:r>
        <w:rPr>
          <w:rFonts w:eastAsiaTheme="minorEastAsia"/>
          <w:color w:val="FF0000"/>
          <w:szCs w:val="21"/>
          <w:vertAlign w:val="subscript"/>
        </w:rPr>
        <w:t>1</w:t>
      </w:r>
      <w:r>
        <w:rPr>
          <w:rFonts w:hAnsiTheme="minorEastAsia" w:eastAsiaTheme="minorEastAsia"/>
          <w:color w:val="FF0000"/>
          <w:szCs w:val="21"/>
        </w:rPr>
        <w:t>时刻高锰酸钾开始分解，有氧气生成，随着高锰酸钾的分解，二氧化锰的质量也在不断的增加，故</w:t>
      </w:r>
      <w:r>
        <w:rPr>
          <w:rFonts w:eastAsiaTheme="minorEastAsia"/>
          <w:color w:val="FF0000"/>
          <w:szCs w:val="21"/>
        </w:rPr>
        <w:t>A</w:t>
      </w:r>
      <w:r>
        <w:rPr>
          <w:rFonts w:hAnsiTheme="minorEastAsia" w:eastAsiaTheme="minorEastAsia"/>
          <w:color w:val="FF0000"/>
          <w:szCs w:val="21"/>
        </w:rPr>
        <w:t>、</w:t>
      </w:r>
      <w:r>
        <w:rPr>
          <w:rFonts w:eastAsiaTheme="minorEastAsia"/>
          <w:color w:val="FF0000"/>
          <w:szCs w:val="21"/>
        </w:rPr>
        <w:t>B</w:t>
      </w:r>
      <w:r>
        <w:rPr>
          <w:rFonts w:hAnsiTheme="minorEastAsia" w:eastAsiaTheme="minorEastAsia"/>
          <w:color w:val="FF0000"/>
          <w:szCs w:val="21"/>
        </w:rPr>
        <w:t>、</w:t>
      </w:r>
      <w:r>
        <w:rPr>
          <w:rFonts w:eastAsiaTheme="minorEastAsia"/>
          <w:color w:val="FF0000"/>
          <w:szCs w:val="21"/>
        </w:rPr>
        <w:t>D</w:t>
      </w:r>
      <w:r>
        <w:rPr>
          <w:rFonts w:hAnsiTheme="minorEastAsia" w:eastAsiaTheme="minorEastAsia"/>
          <w:color w:val="FF0000"/>
          <w:szCs w:val="21"/>
        </w:rPr>
        <w:t>错误，</w:t>
      </w:r>
      <w:r>
        <w:rPr>
          <w:rFonts w:eastAsiaTheme="minorEastAsia"/>
          <w:color w:val="FF0000"/>
          <w:szCs w:val="21"/>
        </w:rPr>
        <w:t>C</w:t>
      </w:r>
      <w:r>
        <w:rPr>
          <w:rFonts w:hAnsiTheme="minorEastAsia" w:eastAsiaTheme="minorEastAsia"/>
          <w:color w:val="FF0000"/>
          <w:szCs w:val="21"/>
        </w:rPr>
        <w:t>正确。</w:t>
      </w:r>
    </w:p>
    <w:p>
      <w:pPr>
        <w:spacing w:line="360" w:lineRule="auto"/>
        <w:ind w:left="273" w:hanging="273" w:hangingChars="130"/>
        <w:textAlignment w:val="center"/>
        <w:rPr>
          <w:rFonts w:hAnsiTheme="minorEastAsia" w:eastAsiaTheme="minorEastAsia"/>
          <w:szCs w:val="21"/>
        </w:rPr>
      </w:pPr>
      <w:r>
        <w:rPr>
          <w:rFonts w:eastAsiaTheme="minorEastAsia"/>
          <w:szCs w:val="21"/>
        </w:rPr>
        <w:t>1</w:t>
      </w:r>
      <w:r>
        <w:rPr>
          <w:rFonts w:hint="eastAsia" w:eastAsiaTheme="minorEastAsia"/>
          <w:szCs w:val="21"/>
        </w:rPr>
        <w:t>4</w:t>
      </w:r>
      <w:r>
        <w:rPr>
          <w:rFonts w:hAnsiTheme="minorEastAsia" w:eastAsiaTheme="minorEastAsia"/>
          <w:szCs w:val="21"/>
        </w:rPr>
        <w:t>．</w:t>
      </w:r>
      <w:r>
        <w:rPr>
          <w:rFonts w:hAnsiTheme="minorEastAsia" w:eastAsiaTheme="minorEastAsia"/>
          <w:color w:val="4BACC6" w:themeColor="accent5"/>
          <w:szCs w:val="21"/>
        </w:rPr>
        <w:t>（</w:t>
      </w:r>
      <w:r>
        <w:rPr>
          <w:rFonts w:eastAsiaTheme="minorEastAsia"/>
          <w:color w:val="4BACC6" w:themeColor="accent5"/>
          <w:szCs w:val="21"/>
        </w:rPr>
        <w:t>2018•</w:t>
      </w:r>
      <w:r>
        <w:rPr>
          <w:rFonts w:hAnsiTheme="minorEastAsia" w:eastAsiaTheme="minorEastAsia"/>
          <w:color w:val="4BACC6" w:themeColor="accent5"/>
          <w:szCs w:val="21"/>
        </w:rPr>
        <w:t>武汉）</w:t>
      </w:r>
      <w:r>
        <w:rPr>
          <w:rFonts w:hAnsiTheme="minorEastAsia" w:eastAsiaTheme="minorEastAsia"/>
          <w:szCs w:val="21"/>
        </w:rPr>
        <w:t>某化学兴趣小组用如图所示的装置来制取干燥的氧气，并测定</w:t>
      </w:r>
      <w:r>
        <w:rPr>
          <w:rFonts w:eastAsiaTheme="minorEastAsia"/>
          <w:szCs w:val="21"/>
        </w:rPr>
        <w:t>H</w:t>
      </w:r>
      <w:r>
        <w:rPr>
          <w:rFonts w:eastAsiaTheme="minorEastAsia"/>
          <w:szCs w:val="21"/>
          <w:vertAlign w:val="subscript"/>
        </w:rPr>
        <w:t>2</w:t>
      </w:r>
      <w:r>
        <w:rPr>
          <w:rFonts w:eastAsiaTheme="minorEastAsia"/>
          <w:szCs w:val="21"/>
        </w:rPr>
        <w:t>O</w:t>
      </w:r>
      <w:r>
        <w:rPr>
          <w:rFonts w:eastAsiaTheme="minorEastAsia"/>
          <w:szCs w:val="21"/>
          <w:vertAlign w:val="subscript"/>
        </w:rPr>
        <w:t>2</w:t>
      </w:r>
      <w:r>
        <w:rPr>
          <w:rFonts w:hAnsiTheme="minorEastAsia" w:eastAsiaTheme="minorEastAsia"/>
          <w:szCs w:val="21"/>
        </w:rPr>
        <w:t>溶液中溶质的质量分数。装置气密性良好，图</w:t>
      </w:r>
      <w:r>
        <w:rPr>
          <w:rFonts w:eastAsiaTheme="minorEastAsia"/>
          <w:szCs w:val="21"/>
        </w:rPr>
        <w:t>I</w:t>
      </w:r>
      <w:r>
        <w:rPr>
          <w:rFonts w:hAnsiTheme="minorEastAsia" w:eastAsiaTheme="minorEastAsia"/>
          <w:szCs w:val="21"/>
        </w:rPr>
        <w:t>中的锥形瓶内盛有质量为</w:t>
      </w:r>
      <w:r>
        <w:rPr>
          <w:rFonts w:eastAsiaTheme="minorEastAsia"/>
          <w:szCs w:val="21"/>
        </w:rPr>
        <w:t>m</w:t>
      </w:r>
      <w:r>
        <w:rPr>
          <w:rFonts w:hAnsiTheme="minorEastAsia" w:eastAsiaTheme="minorEastAsia"/>
          <w:szCs w:val="21"/>
        </w:rPr>
        <w:t>的</w:t>
      </w:r>
      <w:r>
        <w:rPr>
          <w:rFonts w:eastAsiaTheme="minorEastAsia"/>
          <w:szCs w:val="21"/>
        </w:rPr>
        <w:t>H</w:t>
      </w:r>
      <w:r>
        <w:rPr>
          <w:rFonts w:eastAsiaTheme="minorEastAsia"/>
          <w:szCs w:val="21"/>
          <w:vertAlign w:val="subscript"/>
        </w:rPr>
        <w:t>2</w:t>
      </w:r>
      <w:r>
        <w:rPr>
          <w:rFonts w:eastAsiaTheme="minorEastAsia"/>
          <w:szCs w:val="21"/>
        </w:rPr>
        <w:t>O</w:t>
      </w:r>
      <w:r>
        <w:rPr>
          <w:rFonts w:eastAsiaTheme="minorEastAsia"/>
          <w:szCs w:val="21"/>
          <w:vertAlign w:val="subscript"/>
        </w:rPr>
        <w:t>2</w:t>
      </w:r>
      <w:r>
        <w:rPr>
          <w:rFonts w:hAnsiTheme="minorEastAsia" w:eastAsiaTheme="minorEastAsia"/>
          <w:szCs w:val="21"/>
        </w:rPr>
        <w:t>溶液，燃烧匙内装有二氧化锰，燃烧匙可以上下移动，干燥管内装有足量碱石灰（</w:t>
      </w:r>
      <w:r>
        <w:rPr>
          <w:rFonts w:eastAsiaTheme="minorEastAsia"/>
          <w:szCs w:val="21"/>
        </w:rPr>
        <w:t>CaO</w:t>
      </w:r>
      <w:r>
        <w:rPr>
          <w:rFonts w:hAnsiTheme="minorEastAsia" w:eastAsiaTheme="minorEastAsia"/>
          <w:szCs w:val="21"/>
        </w:rPr>
        <w:t>和</w:t>
      </w:r>
      <w:r>
        <w:rPr>
          <w:rFonts w:eastAsiaTheme="minorEastAsia"/>
          <w:szCs w:val="21"/>
        </w:rPr>
        <w:t>NaOH</w:t>
      </w:r>
      <w:r>
        <w:rPr>
          <w:rFonts w:hAnsiTheme="minorEastAsia" w:eastAsiaTheme="minorEastAsia"/>
          <w:szCs w:val="21"/>
        </w:rPr>
        <w:t>的混合物）。下列说法正确的是（　　）</w:t>
      </w:r>
    </w:p>
    <w:p>
      <w:pPr>
        <w:spacing w:line="360" w:lineRule="auto"/>
        <w:ind w:left="273" w:hanging="273" w:hangingChars="130"/>
        <w:jc w:val="center"/>
        <w:textAlignment w:val="center"/>
        <w:rPr>
          <w:rFonts w:eastAsiaTheme="minorEastAsia"/>
          <w:szCs w:val="21"/>
        </w:rPr>
      </w:pPr>
      <w:r>
        <w:rPr>
          <w:rFonts w:eastAsiaTheme="minorEastAsia"/>
          <w:szCs w:val="21"/>
        </w:rPr>
        <w:drawing>
          <wp:inline distT="0" distB="0" distL="114300" distR="114300">
            <wp:extent cx="4872355" cy="1267460"/>
            <wp:effectExtent l="0" t="0" r="4445" b="2540"/>
            <wp:docPr id="150" name="图片 4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 name="图片 45" descr="学科网(www.zxxk.com)--教育资源门户，提供试题试卷、教案、课件、教学论文、素材等各类教学资源库下载，还有大量丰富的教学资讯！"/>
                    <pic:cNvPicPr>
                      <a:picLocks noChangeAspect="1"/>
                    </pic:cNvPicPr>
                  </pic:nvPicPr>
                  <pic:blipFill>
                    <a:blip r:embed="rId67" cstate="print"/>
                    <a:stretch>
                      <a:fillRect/>
                    </a:stretch>
                  </pic:blipFill>
                  <pic:spPr>
                    <a:xfrm>
                      <a:off x="0" y="0"/>
                      <a:ext cx="4872355" cy="1267460"/>
                    </a:xfrm>
                    <a:prstGeom prst="rect">
                      <a:avLst/>
                    </a:prstGeom>
                    <a:noFill/>
                    <a:ln>
                      <a:noFill/>
                    </a:ln>
                  </pic:spPr>
                </pic:pic>
              </a:graphicData>
            </a:graphic>
          </wp:inline>
        </w:drawing>
      </w:r>
    </w:p>
    <w:p>
      <w:pPr>
        <w:spacing w:line="360" w:lineRule="auto"/>
        <w:ind w:firstLine="273" w:firstLineChars="130"/>
        <w:jc w:val="left"/>
        <w:textAlignment w:val="center"/>
        <w:rPr>
          <w:rFonts w:eastAsiaTheme="minorEastAsia"/>
          <w:szCs w:val="21"/>
        </w:rPr>
      </w:pPr>
      <w:r>
        <w:rPr>
          <w:rFonts w:eastAsiaTheme="minorEastAsia"/>
          <w:szCs w:val="21"/>
        </w:rPr>
        <w:t>A</w:t>
      </w:r>
      <w:r>
        <w:rPr>
          <w:rFonts w:hAnsiTheme="minorEastAsia" w:eastAsiaTheme="minorEastAsia"/>
          <w:szCs w:val="21"/>
        </w:rPr>
        <w:t>．将装置</w:t>
      </w:r>
      <w:r>
        <w:rPr>
          <w:rFonts w:eastAsiaTheme="minorEastAsia"/>
          <w:szCs w:val="21"/>
        </w:rPr>
        <w:t>I</w:t>
      </w:r>
      <w:r>
        <w:rPr>
          <w:rFonts w:hAnsiTheme="minorEastAsia" w:eastAsiaTheme="minorEastAsia"/>
          <w:szCs w:val="21"/>
        </w:rPr>
        <w:t>分别与装置Ⅱ、Ⅲ、Ⅳ、</w:t>
      </w:r>
      <w:r>
        <w:rPr>
          <w:rFonts w:eastAsiaTheme="minorEastAsia"/>
          <w:szCs w:val="21"/>
        </w:rPr>
        <w:t>V</w:t>
      </w:r>
      <w:r>
        <w:rPr>
          <w:rFonts w:hAnsiTheme="minorEastAsia" w:eastAsiaTheme="minorEastAsia"/>
          <w:szCs w:val="21"/>
        </w:rPr>
        <w:t>连接，均能达到实验目的</w:t>
      </w:r>
      <w:r>
        <w:rPr>
          <w:rFonts w:eastAsiaTheme="minorEastAsia"/>
          <w:szCs w:val="21"/>
        </w:rPr>
        <w:tab/>
      </w:r>
    </w:p>
    <w:p>
      <w:pPr>
        <w:spacing w:line="360" w:lineRule="auto"/>
        <w:ind w:left="210" w:leftChars="100" w:firstLine="60" w:firstLineChars="29"/>
        <w:jc w:val="left"/>
        <w:textAlignment w:val="center"/>
        <w:rPr>
          <w:rFonts w:eastAsiaTheme="minorEastAsia"/>
          <w:szCs w:val="21"/>
        </w:rPr>
      </w:pPr>
      <w:r>
        <w:rPr>
          <w:rFonts w:eastAsiaTheme="minorEastAsia"/>
          <w:szCs w:val="21"/>
        </w:rPr>
        <w:t>B</w:t>
      </w:r>
      <w:r>
        <w:rPr>
          <w:rFonts w:hAnsiTheme="minorEastAsia" w:eastAsiaTheme="minorEastAsia"/>
          <w:szCs w:val="21"/>
        </w:rPr>
        <w:t>．称量装置</w:t>
      </w:r>
      <w:r>
        <w:rPr>
          <w:rFonts w:eastAsiaTheme="minorEastAsia"/>
          <w:szCs w:val="21"/>
        </w:rPr>
        <w:t>I</w:t>
      </w:r>
      <w:r>
        <w:rPr>
          <w:rFonts w:hAnsiTheme="minorEastAsia" w:eastAsiaTheme="minorEastAsia"/>
          <w:szCs w:val="21"/>
        </w:rPr>
        <w:t>反应前及完全反应冷却后的质量，可计算出</w:t>
      </w:r>
      <w:r>
        <w:rPr>
          <w:rFonts w:eastAsiaTheme="minorEastAsia"/>
          <w:szCs w:val="21"/>
        </w:rPr>
        <w:t>H</w:t>
      </w:r>
      <w:r>
        <w:rPr>
          <w:rFonts w:eastAsiaTheme="minorEastAsia"/>
          <w:szCs w:val="21"/>
          <w:vertAlign w:val="subscript"/>
        </w:rPr>
        <w:t>2</w:t>
      </w:r>
      <w:r>
        <w:rPr>
          <w:rFonts w:eastAsiaTheme="minorEastAsia"/>
          <w:szCs w:val="21"/>
        </w:rPr>
        <w:t>O</w:t>
      </w:r>
      <w:r>
        <w:rPr>
          <w:rFonts w:eastAsiaTheme="minorEastAsia"/>
          <w:szCs w:val="21"/>
          <w:vertAlign w:val="subscript"/>
        </w:rPr>
        <w:t>2</w:t>
      </w:r>
      <w:r>
        <w:rPr>
          <w:rFonts w:hAnsiTheme="minorEastAsia" w:eastAsiaTheme="minorEastAsia"/>
          <w:szCs w:val="21"/>
        </w:rPr>
        <w:t>溶液中溶质的质量分数</w:t>
      </w:r>
      <w:r>
        <w:rPr>
          <w:rFonts w:eastAsiaTheme="minorEastAsia"/>
          <w:szCs w:val="21"/>
        </w:rPr>
        <w:t>C</w:t>
      </w:r>
      <w:r>
        <w:rPr>
          <w:rFonts w:hAnsiTheme="minorEastAsia" w:eastAsiaTheme="minorEastAsia"/>
          <w:szCs w:val="21"/>
        </w:rPr>
        <w:t>．若用装置Ⅳ收集氧气，可将带火星的木条放置在</w:t>
      </w:r>
      <w:r>
        <w:rPr>
          <w:rFonts w:eastAsiaTheme="minorEastAsia"/>
          <w:szCs w:val="21"/>
        </w:rPr>
        <w:t>b</w:t>
      </w:r>
      <w:r>
        <w:rPr>
          <w:rFonts w:hAnsiTheme="minorEastAsia" w:eastAsiaTheme="minorEastAsia"/>
          <w:szCs w:val="21"/>
        </w:rPr>
        <w:t>导管口处验满</w:t>
      </w:r>
      <w:r>
        <w:rPr>
          <w:rFonts w:eastAsiaTheme="minorEastAsia"/>
          <w:szCs w:val="21"/>
        </w:rPr>
        <w:tab/>
      </w:r>
    </w:p>
    <w:p>
      <w:pPr>
        <w:spacing w:line="360" w:lineRule="auto"/>
        <w:ind w:firstLine="273" w:firstLineChars="130"/>
        <w:jc w:val="left"/>
        <w:textAlignment w:val="center"/>
        <w:rPr>
          <w:rFonts w:eastAsiaTheme="minorEastAsia"/>
          <w:szCs w:val="21"/>
        </w:rPr>
      </w:pPr>
      <w:r>
        <w:rPr>
          <w:rFonts w:eastAsiaTheme="minorEastAsia"/>
          <w:szCs w:val="21"/>
        </w:rPr>
        <w:t>D</w:t>
      </w:r>
      <w:r>
        <w:rPr>
          <w:rFonts w:hAnsiTheme="minorEastAsia" w:eastAsiaTheme="minorEastAsia"/>
          <w:szCs w:val="21"/>
        </w:rPr>
        <w:t>．若用装置</w:t>
      </w:r>
      <w:r>
        <w:rPr>
          <w:rFonts w:eastAsiaTheme="minorEastAsia"/>
          <w:szCs w:val="21"/>
        </w:rPr>
        <w:t>V</w:t>
      </w:r>
      <w:r>
        <w:rPr>
          <w:rFonts w:hAnsiTheme="minorEastAsia" w:eastAsiaTheme="minorEastAsia"/>
          <w:szCs w:val="21"/>
        </w:rPr>
        <w:t>测量生成氧气的体积，集气瓶上方原有的空气会使测量结果偏大</w:t>
      </w:r>
    </w:p>
    <w:p>
      <w:pPr>
        <w:spacing w:line="360" w:lineRule="auto"/>
        <w:ind w:left="273" w:leftChars="130"/>
        <w:textAlignment w:val="center"/>
        <w:rPr>
          <w:rFonts w:hAnsiTheme="minorEastAsia" w:eastAsiaTheme="minorEastAsia"/>
          <w:color w:val="FF0000"/>
          <w:szCs w:val="21"/>
        </w:rPr>
      </w:pPr>
      <w:r>
        <w:rPr>
          <w:rFonts w:hint="eastAsia" w:hAnsiTheme="minorEastAsia" w:eastAsiaTheme="minorEastAsia"/>
          <w:color w:val="FF0000"/>
          <w:szCs w:val="21"/>
        </w:rPr>
        <w:t>【答案】B</w:t>
      </w:r>
    </w:p>
    <w:p>
      <w:pPr>
        <w:spacing w:line="360" w:lineRule="auto"/>
        <w:ind w:left="273" w:leftChars="130"/>
        <w:textAlignment w:val="center"/>
        <w:rPr>
          <w:rFonts w:eastAsiaTheme="minorEastAsia"/>
          <w:color w:val="FF0000"/>
          <w:szCs w:val="21"/>
        </w:rPr>
      </w:pPr>
      <w:r>
        <w:rPr>
          <w:rFonts w:hAnsiTheme="minorEastAsia" w:eastAsiaTheme="minorEastAsia"/>
          <w:color w:val="FF0000"/>
          <w:szCs w:val="21"/>
        </w:rPr>
        <w:t>【解析】</w:t>
      </w:r>
      <w:r>
        <w:rPr>
          <w:rFonts w:eastAsiaTheme="minorEastAsia"/>
          <w:color w:val="FF0000"/>
          <w:szCs w:val="21"/>
        </w:rPr>
        <w:t>A</w:t>
      </w:r>
      <w:r>
        <w:rPr>
          <w:rFonts w:hAnsiTheme="minorEastAsia" w:eastAsiaTheme="minorEastAsia"/>
          <w:color w:val="FF0000"/>
          <w:szCs w:val="21"/>
        </w:rPr>
        <w:t>．该实验是制取干燥的氧气，并测定</w:t>
      </w:r>
      <w:r>
        <w:rPr>
          <w:rFonts w:eastAsiaTheme="minorEastAsia"/>
          <w:color w:val="FF0000"/>
          <w:szCs w:val="21"/>
        </w:rPr>
        <w:t>H</w:t>
      </w:r>
      <w:r>
        <w:rPr>
          <w:rFonts w:eastAsiaTheme="minorEastAsia"/>
          <w:color w:val="FF0000"/>
          <w:szCs w:val="21"/>
          <w:vertAlign w:val="subscript"/>
        </w:rPr>
        <w:t>2</w:t>
      </w:r>
      <w:r>
        <w:rPr>
          <w:rFonts w:eastAsiaTheme="minorEastAsia"/>
          <w:color w:val="FF0000"/>
          <w:szCs w:val="21"/>
        </w:rPr>
        <w:t>O</w:t>
      </w:r>
      <w:r>
        <w:rPr>
          <w:rFonts w:eastAsiaTheme="minorEastAsia"/>
          <w:color w:val="FF0000"/>
          <w:szCs w:val="21"/>
          <w:vertAlign w:val="subscript"/>
        </w:rPr>
        <w:t>2</w:t>
      </w:r>
      <w:r>
        <w:rPr>
          <w:rFonts w:hAnsiTheme="minorEastAsia" w:eastAsiaTheme="minorEastAsia"/>
          <w:color w:val="FF0000"/>
          <w:szCs w:val="21"/>
        </w:rPr>
        <w:t>溶液中溶质的质量分数，排水法收集的氧气不干燥；Ⅲ、Ⅳ无法测定收集的氧气的体积，故错误；</w:t>
      </w:r>
    </w:p>
    <w:p>
      <w:pPr>
        <w:spacing w:line="360" w:lineRule="auto"/>
        <w:ind w:left="273" w:leftChars="130"/>
        <w:textAlignment w:val="center"/>
        <w:rPr>
          <w:rFonts w:eastAsiaTheme="minorEastAsia"/>
          <w:color w:val="FF0000"/>
          <w:szCs w:val="21"/>
        </w:rPr>
      </w:pPr>
      <w:r>
        <w:rPr>
          <w:rFonts w:eastAsiaTheme="minorEastAsia"/>
          <w:color w:val="FF0000"/>
          <w:szCs w:val="21"/>
        </w:rPr>
        <w:t>B</w:t>
      </w:r>
      <w:r>
        <w:rPr>
          <w:rFonts w:hAnsiTheme="minorEastAsia" w:eastAsiaTheme="minorEastAsia"/>
          <w:color w:val="FF0000"/>
          <w:szCs w:val="21"/>
        </w:rPr>
        <w:t>．称量装置</w:t>
      </w:r>
      <w:r>
        <w:rPr>
          <w:rFonts w:eastAsiaTheme="minorEastAsia"/>
          <w:color w:val="FF0000"/>
          <w:szCs w:val="21"/>
        </w:rPr>
        <w:t>I</w:t>
      </w:r>
      <w:r>
        <w:rPr>
          <w:rFonts w:hAnsiTheme="minorEastAsia" w:eastAsiaTheme="minorEastAsia"/>
          <w:color w:val="FF0000"/>
          <w:szCs w:val="21"/>
        </w:rPr>
        <w:t>反应前及完全反应冷却后的质量，减少的质量即为生成氧气的质量，然后利用化学方程式，根据氧气的质量计算出过氧化氢的质量，最后根据过氧化氢溶液的质量即可计算出</w:t>
      </w:r>
      <w:r>
        <w:rPr>
          <w:rFonts w:eastAsiaTheme="minorEastAsia"/>
          <w:color w:val="FF0000"/>
          <w:szCs w:val="21"/>
        </w:rPr>
        <w:t>H</w:t>
      </w:r>
      <w:r>
        <w:rPr>
          <w:rFonts w:eastAsiaTheme="minorEastAsia"/>
          <w:color w:val="FF0000"/>
          <w:szCs w:val="21"/>
          <w:vertAlign w:val="subscript"/>
        </w:rPr>
        <w:t>2</w:t>
      </w:r>
      <w:r>
        <w:rPr>
          <w:rFonts w:eastAsiaTheme="minorEastAsia"/>
          <w:color w:val="FF0000"/>
          <w:szCs w:val="21"/>
        </w:rPr>
        <w:t>O</w:t>
      </w:r>
      <w:r>
        <w:rPr>
          <w:rFonts w:eastAsiaTheme="minorEastAsia"/>
          <w:color w:val="FF0000"/>
          <w:szCs w:val="21"/>
          <w:vertAlign w:val="subscript"/>
        </w:rPr>
        <w:t>2</w:t>
      </w:r>
      <w:r>
        <w:rPr>
          <w:rFonts w:hAnsiTheme="minorEastAsia" w:eastAsiaTheme="minorEastAsia"/>
          <w:color w:val="FF0000"/>
          <w:szCs w:val="21"/>
        </w:rPr>
        <w:t>溶液中溶质的质量分数，故正确；</w:t>
      </w:r>
    </w:p>
    <w:p>
      <w:pPr>
        <w:spacing w:line="360" w:lineRule="auto"/>
        <w:ind w:left="273" w:leftChars="130"/>
        <w:textAlignment w:val="center"/>
        <w:rPr>
          <w:rFonts w:eastAsiaTheme="minorEastAsia"/>
          <w:color w:val="FF0000"/>
          <w:szCs w:val="21"/>
        </w:rPr>
      </w:pPr>
      <w:r>
        <w:rPr>
          <w:rFonts w:eastAsiaTheme="minorEastAsia"/>
          <w:color w:val="FF0000"/>
          <w:szCs w:val="21"/>
        </w:rPr>
        <w:t>C</w:t>
      </w:r>
      <w:r>
        <w:rPr>
          <w:rFonts w:hAnsiTheme="minorEastAsia" w:eastAsiaTheme="minorEastAsia"/>
          <w:color w:val="FF0000"/>
          <w:szCs w:val="21"/>
        </w:rPr>
        <w:t>．氧气的密度比空气大，若用装置Ⅳ收集氧气，氧气应从</w:t>
      </w:r>
      <w:r>
        <w:rPr>
          <w:rFonts w:eastAsiaTheme="minorEastAsia"/>
          <w:color w:val="FF0000"/>
          <w:szCs w:val="21"/>
        </w:rPr>
        <w:t>b</w:t>
      </w:r>
      <w:r>
        <w:rPr>
          <w:rFonts w:hAnsiTheme="minorEastAsia" w:eastAsiaTheme="minorEastAsia"/>
          <w:color w:val="FF0000"/>
          <w:szCs w:val="21"/>
        </w:rPr>
        <w:t>端进入，验满时将带火星的木条放在</w:t>
      </w:r>
      <w:r>
        <w:rPr>
          <w:rFonts w:eastAsiaTheme="minorEastAsia"/>
          <w:color w:val="FF0000"/>
          <w:szCs w:val="21"/>
        </w:rPr>
        <w:t>a</w:t>
      </w:r>
      <w:r>
        <w:rPr>
          <w:rFonts w:hAnsiTheme="minorEastAsia" w:eastAsiaTheme="minorEastAsia"/>
          <w:color w:val="FF0000"/>
          <w:szCs w:val="21"/>
        </w:rPr>
        <w:t>端管口处，观察木条是否复燃，故错误；</w:t>
      </w:r>
    </w:p>
    <w:p>
      <w:pPr>
        <w:spacing w:line="360" w:lineRule="auto"/>
        <w:ind w:left="273" w:leftChars="130"/>
        <w:textAlignment w:val="center"/>
        <w:rPr>
          <w:rFonts w:eastAsiaTheme="minorEastAsia"/>
          <w:color w:val="FF0000"/>
          <w:szCs w:val="21"/>
        </w:rPr>
      </w:pPr>
      <w:r>
        <w:rPr>
          <w:rFonts w:eastAsiaTheme="minorEastAsia"/>
          <w:color w:val="FF0000"/>
          <w:szCs w:val="21"/>
        </w:rPr>
        <w:t>D</w:t>
      </w:r>
      <w:r>
        <w:rPr>
          <w:rFonts w:hAnsiTheme="minorEastAsia" w:eastAsiaTheme="minorEastAsia"/>
          <w:color w:val="FF0000"/>
          <w:szCs w:val="21"/>
        </w:rPr>
        <w:t>．量筒内水的体积即为生成的氧气的体积，所以用装置</w:t>
      </w:r>
      <w:r>
        <w:rPr>
          <w:rFonts w:eastAsiaTheme="minorEastAsia"/>
          <w:color w:val="FF0000"/>
          <w:szCs w:val="21"/>
        </w:rPr>
        <w:t>V</w:t>
      </w:r>
      <w:r>
        <w:rPr>
          <w:rFonts w:hAnsiTheme="minorEastAsia" w:eastAsiaTheme="minorEastAsia"/>
          <w:color w:val="FF0000"/>
          <w:szCs w:val="21"/>
        </w:rPr>
        <w:t>测量生成氧气的体积，集气瓶上方原有的空气对测量结果没有影响，故错误。</w:t>
      </w:r>
    </w:p>
    <w:p>
      <w:pPr>
        <w:spacing w:line="360" w:lineRule="auto"/>
        <w:textAlignment w:val="center"/>
        <w:rPr>
          <w:rFonts w:eastAsiaTheme="minorEastAsia"/>
          <w:szCs w:val="21"/>
        </w:rPr>
      </w:pPr>
      <w:r>
        <w:rPr>
          <w:rFonts w:hAnsiTheme="minorEastAsia" w:eastAsiaTheme="minorEastAsia"/>
          <w:b/>
          <w:szCs w:val="21"/>
        </w:rPr>
        <w:t>二．实验探究题</w:t>
      </w:r>
    </w:p>
    <w:p>
      <w:pPr>
        <w:spacing w:line="360" w:lineRule="auto"/>
        <w:ind w:left="273" w:hanging="273" w:hangingChars="130"/>
        <w:textAlignment w:val="center"/>
        <w:rPr>
          <w:rFonts w:eastAsiaTheme="minorEastAsia"/>
          <w:szCs w:val="21"/>
        </w:rPr>
      </w:pPr>
      <w:r>
        <w:rPr>
          <w:rFonts w:eastAsiaTheme="minorEastAsia"/>
          <w:szCs w:val="21"/>
        </w:rPr>
        <w:t>1</w:t>
      </w:r>
      <w:r>
        <w:rPr>
          <w:rFonts w:hint="eastAsia" w:eastAsiaTheme="minorEastAsia"/>
          <w:szCs w:val="21"/>
        </w:rPr>
        <w:t>5</w:t>
      </w:r>
      <w:r>
        <w:rPr>
          <w:rFonts w:hAnsiTheme="minorEastAsia" w:eastAsiaTheme="minorEastAsia"/>
          <w:szCs w:val="21"/>
        </w:rPr>
        <w:t>．</w:t>
      </w:r>
      <w:r>
        <w:rPr>
          <w:rFonts w:hAnsiTheme="minorEastAsia" w:eastAsiaTheme="minorEastAsia"/>
          <w:color w:val="4BACC6" w:themeColor="accent5"/>
          <w:szCs w:val="21"/>
        </w:rPr>
        <w:t>（</w:t>
      </w:r>
      <w:r>
        <w:rPr>
          <w:rFonts w:eastAsiaTheme="minorEastAsia"/>
          <w:color w:val="4BACC6" w:themeColor="accent5"/>
          <w:szCs w:val="21"/>
        </w:rPr>
        <w:t>2018•</w:t>
      </w:r>
      <w:r>
        <w:rPr>
          <w:rFonts w:hAnsiTheme="minorEastAsia" w:eastAsiaTheme="minorEastAsia"/>
          <w:color w:val="4BACC6" w:themeColor="accent5"/>
          <w:szCs w:val="21"/>
        </w:rPr>
        <w:t>深圳）</w:t>
      </w:r>
      <w:r>
        <w:rPr>
          <w:rFonts w:hAnsiTheme="minorEastAsia" w:eastAsiaTheme="minorEastAsia"/>
          <w:szCs w:val="21"/>
        </w:rPr>
        <w:t>小明进行</w:t>
      </w:r>
      <w:r>
        <w:rPr>
          <w:rFonts w:eastAsiaTheme="minorEastAsia"/>
          <w:szCs w:val="21"/>
        </w:rPr>
        <w:t>H</w:t>
      </w:r>
      <w:r>
        <w:rPr>
          <w:rFonts w:eastAsiaTheme="minorEastAsia"/>
          <w:szCs w:val="21"/>
          <w:vertAlign w:val="subscript"/>
        </w:rPr>
        <w:t>2</w:t>
      </w:r>
      <w:r>
        <w:rPr>
          <w:rFonts w:eastAsiaTheme="minorEastAsia"/>
          <w:szCs w:val="21"/>
        </w:rPr>
        <w:t>O</w:t>
      </w:r>
      <w:r>
        <w:rPr>
          <w:rFonts w:eastAsiaTheme="minorEastAsia"/>
          <w:szCs w:val="21"/>
          <w:vertAlign w:val="subscript"/>
        </w:rPr>
        <w:t>2</w:t>
      </w:r>
      <w:r>
        <w:rPr>
          <w:rFonts w:hAnsiTheme="minorEastAsia" w:eastAsiaTheme="minorEastAsia"/>
          <w:szCs w:val="21"/>
        </w:rPr>
        <w:t>溶液制</w:t>
      </w:r>
      <w:r>
        <w:rPr>
          <w:rFonts w:eastAsiaTheme="minorEastAsia"/>
          <w:szCs w:val="21"/>
        </w:rPr>
        <w:t>O</w:t>
      </w:r>
      <w:r>
        <w:rPr>
          <w:rFonts w:eastAsiaTheme="minorEastAsia"/>
          <w:szCs w:val="21"/>
          <w:vertAlign w:val="subscript"/>
        </w:rPr>
        <w:t>2</w:t>
      </w:r>
      <w:r>
        <w:rPr>
          <w:rFonts w:hAnsiTheme="minorEastAsia" w:eastAsiaTheme="minorEastAsia"/>
          <w:szCs w:val="21"/>
        </w:rPr>
        <w:t>的实验探究。结合下列过程，回答有关问题。</w:t>
      </w:r>
    </w:p>
    <w:p>
      <w:pPr>
        <w:spacing w:line="360" w:lineRule="auto"/>
        <w:ind w:left="273" w:leftChars="130"/>
        <w:textAlignment w:val="center"/>
        <w:rPr>
          <w:rFonts w:eastAsiaTheme="minorEastAsia"/>
          <w:szCs w:val="21"/>
        </w:rPr>
      </w:pPr>
      <w:r>
        <w:rPr>
          <w:rFonts w:hAnsiTheme="minorEastAsia" w:eastAsiaTheme="minorEastAsia"/>
          <w:szCs w:val="21"/>
        </w:rPr>
        <w:t>（</w:t>
      </w:r>
      <w:r>
        <w:rPr>
          <w:rFonts w:eastAsiaTheme="minorEastAsia"/>
          <w:szCs w:val="21"/>
        </w:rPr>
        <w:t>1</w:t>
      </w:r>
      <w:r>
        <w:rPr>
          <w:rFonts w:hAnsiTheme="minorEastAsia" w:eastAsiaTheme="minorEastAsia"/>
          <w:szCs w:val="21"/>
        </w:rPr>
        <w:t>）</w:t>
      </w:r>
      <w:r>
        <w:rPr>
          <w:rFonts w:eastAsiaTheme="minorEastAsia"/>
          <w:szCs w:val="21"/>
        </w:rPr>
        <w:t>MnO</w:t>
      </w:r>
      <w:r>
        <w:rPr>
          <w:rFonts w:eastAsiaTheme="minorEastAsia"/>
          <w:szCs w:val="21"/>
          <w:vertAlign w:val="subscript"/>
        </w:rPr>
        <w:t>2</w:t>
      </w:r>
      <w:r>
        <w:rPr>
          <w:rFonts w:hAnsiTheme="minorEastAsia" w:eastAsiaTheme="minorEastAsia"/>
          <w:szCs w:val="21"/>
        </w:rPr>
        <w:t>作催化剂向</w:t>
      </w:r>
      <w:r>
        <w:rPr>
          <w:rFonts w:eastAsiaTheme="minorEastAsia"/>
          <w:szCs w:val="21"/>
        </w:rPr>
        <w:t>5mL5%</w:t>
      </w:r>
      <w:r>
        <w:rPr>
          <w:rFonts w:hAnsiTheme="minorEastAsia" w:eastAsiaTheme="minorEastAsia"/>
          <w:szCs w:val="21"/>
        </w:rPr>
        <w:t>的</w:t>
      </w:r>
      <w:r>
        <w:rPr>
          <w:rFonts w:eastAsiaTheme="minorEastAsia"/>
          <w:szCs w:val="21"/>
        </w:rPr>
        <w:t>H</w:t>
      </w:r>
      <w:r>
        <w:rPr>
          <w:rFonts w:eastAsiaTheme="minorEastAsia"/>
          <w:szCs w:val="21"/>
          <w:vertAlign w:val="subscript"/>
        </w:rPr>
        <w:t>2</w:t>
      </w:r>
      <w:r>
        <w:rPr>
          <w:rFonts w:eastAsiaTheme="minorEastAsia"/>
          <w:szCs w:val="21"/>
        </w:rPr>
        <w:t>O</w:t>
      </w:r>
      <w:r>
        <w:rPr>
          <w:rFonts w:eastAsiaTheme="minorEastAsia"/>
          <w:szCs w:val="21"/>
          <w:vertAlign w:val="subscript"/>
        </w:rPr>
        <w:t>2</w:t>
      </w:r>
      <w:r>
        <w:rPr>
          <w:rFonts w:hAnsiTheme="minorEastAsia" w:eastAsiaTheme="minorEastAsia"/>
          <w:szCs w:val="21"/>
        </w:rPr>
        <w:t>溶液中加入少量</w:t>
      </w:r>
      <w:r>
        <w:rPr>
          <w:rFonts w:eastAsiaTheme="minorEastAsia"/>
          <w:szCs w:val="21"/>
        </w:rPr>
        <w:t>MnO</w:t>
      </w:r>
      <w:r>
        <w:rPr>
          <w:rFonts w:eastAsiaTheme="minorEastAsia"/>
          <w:szCs w:val="21"/>
          <w:vertAlign w:val="subscript"/>
        </w:rPr>
        <w:t>2</w:t>
      </w:r>
      <w:r>
        <w:rPr>
          <w:rFonts w:hAnsiTheme="minorEastAsia" w:eastAsiaTheme="minorEastAsia"/>
          <w:szCs w:val="21"/>
        </w:rPr>
        <w:t>，立即产生大量气泡。</w:t>
      </w:r>
    </w:p>
    <w:p>
      <w:pPr>
        <w:spacing w:line="360" w:lineRule="auto"/>
        <w:ind w:left="273" w:leftChars="130"/>
        <w:jc w:val="center"/>
        <w:textAlignment w:val="center"/>
        <w:rPr>
          <w:rFonts w:eastAsiaTheme="minorEastAsia"/>
          <w:szCs w:val="21"/>
        </w:rPr>
      </w:pPr>
      <w:r>
        <w:rPr>
          <w:rFonts w:eastAsiaTheme="minorEastAsia"/>
          <w:szCs w:val="21"/>
        </w:rPr>
        <w:drawing>
          <wp:inline distT="0" distB="0" distL="114300" distR="114300">
            <wp:extent cx="5097145" cy="1448435"/>
            <wp:effectExtent l="0" t="0" r="8255" b="12065"/>
            <wp:docPr id="138" name="图片 5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 name="图片 54" descr="学科网(www.zxxk.com)--教育资源门户，提供试题试卷、教案、课件、教学论文、素材等各类教学资源库下载，还有大量丰富的教学资讯！"/>
                    <pic:cNvPicPr>
                      <a:picLocks noChangeAspect="1"/>
                    </pic:cNvPicPr>
                  </pic:nvPicPr>
                  <pic:blipFill>
                    <a:blip r:embed="rId68" cstate="print"/>
                    <a:stretch>
                      <a:fillRect/>
                    </a:stretch>
                  </pic:blipFill>
                  <pic:spPr>
                    <a:xfrm>
                      <a:off x="0" y="0"/>
                      <a:ext cx="5097145" cy="1448435"/>
                    </a:xfrm>
                    <a:prstGeom prst="rect">
                      <a:avLst/>
                    </a:prstGeom>
                    <a:noFill/>
                    <a:ln>
                      <a:noFill/>
                    </a:ln>
                  </pic:spPr>
                </pic:pic>
              </a:graphicData>
            </a:graphic>
          </wp:inline>
        </w:drawing>
      </w:r>
    </w:p>
    <w:p>
      <w:pPr>
        <w:spacing w:line="360" w:lineRule="auto"/>
        <w:ind w:left="273" w:leftChars="130"/>
        <w:textAlignment w:val="center"/>
        <w:rPr>
          <w:rFonts w:eastAsiaTheme="minorEastAsia"/>
          <w:szCs w:val="21"/>
        </w:rPr>
      </w:pPr>
      <w:r>
        <w:rPr>
          <w:rFonts w:asciiTheme="minorEastAsia" w:hAnsiTheme="minorEastAsia" w:eastAsiaTheme="minorEastAsia"/>
          <w:szCs w:val="21"/>
        </w:rPr>
        <w:t>①</w:t>
      </w:r>
      <w:r>
        <w:rPr>
          <w:rFonts w:hAnsiTheme="minorEastAsia" w:eastAsiaTheme="minorEastAsia"/>
          <w:szCs w:val="21"/>
        </w:rPr>
        <w:t>写出用</w:t>
      </w:r>
      <w:r>
        <w:rPr>
          <w:rFonts w:eastAsiaTheme="minorEastAsia"/>
          <w:szCs w:val="21"/>
        </w:rPr>
        <w:t>H</w:t>
      </w:r>
      <w:r>
        <w:rPr>
          <w:rFonts w:eastAsiaTheme="minorEastAsia"/>
          <w:szCs w:val="21"/>
          <w:vertAlign w:val="subscript"/>
        </w:rPr>
        <w:t>2</w:t>
      </w:r>
      <w:r>
        <w:rPr>
          <w:rFonts w:eastAsiaTheme="minorEastAsia"/>
          <w:szCs w:val="21"/>
        </w:rPr>
        <w:t>O</w:t>
      </w:r>
      <w:r>
        <w:rPr>
          <w:rFonts w:eastAsiaTheme="minorEastAsia"/>
          <w:szCs w:val="21"/>
          <w:vertAlign w:val="subscript"/>
        </w:rPr>
        <w:t>2</w:t>
      </w:r>
      <w:r>
        <w:rPr>
          <w:rFonts w:hAnsiTheme="minorEastAsia" w:eastAsiaTheme="minorEastAsia"/>
          <w:szCs w:val="21"/>
        </w:rPr>
        <w:t>溶液制备</w:t>
      </w:r>
      <w:r>
        <w:rPr>
          <w:rFonts w:eastAsiaTheme="minorEastAsia"/>
          <w:szCs w:val="21"/>
        </w:rPr>
        <w:t>O</w:t>
      </w:r>
      <w:r>
        <w:rPr>
          <w:rFonts w:eastAsiaTheme="minorEastAsia"/>
          <w:szCs w:val="21"/>
          <w:vertAlign w:val="subscript"/>
        </w:rPr>
        <w:t>2</w:t>
      </w:r>
      <w:r>
        <w:rPr>
          <w:rFonts w:hAnsiTheme="minorEastAsia" w:eastAsiaTheme="minorEastAsia"/>
          <w:szCs w:val="21"/>
        </w:rPr>
        <w:t>的化学方程式：</w:t>
      </w:r>
      <w:r>
        <w:rPr>
          <w:rFonts w:hAnsiTheme="minorEastAsia" w:eastAsiaTheme="minorEastAsia"/>
          <w:szCs w:val="21"/>
          <w:u w:val="single"/>
        </w:rPr>
        <w:t>　</w:t>
      </w:r>
      <w:r>
        <w:rPr>
          <w:rFonts w:eastAsiaTheme="minorEastAsia"/>
          <w:szCs w:val="21"/>
          <w:u w:val="single"/>
        </w:rPr>
        <w:t xml:space="preserve">                  </w:t>
      </w:r>
      <w:r>
        <w:rPr>
          <w:rFonts w:hAnsiTheme="minorEastAsia" w:eastAsiaTheme="minorEastAsia"/>
          <w:szCs w:val="21"/>
          <w:u w:val="single"/>
        </w:rPr>
        <w:t>　</w:t>
      </w:r>
      <w:r>
        <w:rPr>
          <w:rFonts w:hAnsiTheme="minorEastAsia" w:eastAsiaTheme="minorEastAsia"/>
          <w:szCs w:val="21"/>
        </w:rPr>
        <w:t>。</w:t>
      </w:r>
    </w:p>
    <w:p>
      <w:pPr>
        <w:spacing w:line="360" w:lineRule="auto"/>
        <w:ind w:left="273" w:leftChars="130"/>
        <w:textAlignment w:val="center"/>
        <w:rPr>
          <w:rFonts w:eastAsiaTheme="minorEastAsia"/>
          <w:szCs w:val="21"/>
        </w:rPr>
      </w:pPr>
      <w:r>
        <w:rPr>
          <w:rFonts w:asciiTheme="minorEastAsia" w:hAnsiTheme="minorEastAsia" w:eastAsiaTheme="minorEastAsia"/>
          <w:szCs w:val="21"/>
        </w:rPr>
        <w:t>②</w:t>
      </w:r>
      <w:r>
        <w:rPr>
          <w:rFonts w:hAnsiTheme="minorEastAsia" w:eastAsiaTheme="minorEastAsia"/>
          <w:szCs w:val="21"/>
        </w:rPr>
        <w:t>用上述反应原理制备并收集一瓶干燥的</w:t>
      </w:r>
      <w:r>
        <w:rPr>
          <w:rFonts w:eastAsiaTheme="minorEastAsia"/>
          <w:szCs w:val="21"/>
        </w:rPr>
        <w:t>O</w:t>
      </w:r>
      <w:r>
        <w:rPr>
          <w:rFonts w:eastAsiaTheme="minorEastAsia"/>
          <w:szCs w:val="21"/>
          <w:vertAlign w:val="subscript"/>
        </w:rPr>
        <w:t>2</w:t>
      </w:r>
      <w:r>
        <w:rPr>
          <w:rFonts w:hAnsiTheme="minorEastAsia" w:eastAsiaTheme="minorEastAsia"/>
          <w:szCs w:val="21"/>
        </w:rPr>
        <w:t>，从所给装置图中选择并组装一套装置，其连接顺序为</w:t>
      </w:r>
      <w:r>
        <w:rPr>
          <w:rFonts w:hAnsiTheme="minorEastAsia" w:eastAsiaTheme="minorEastAsia"/>
          <w:szCs w:val="21"/>
          <w:u w:val="single"/>
        </w:rPr>
        <w:t>　</w:t>
      </w:r>
      <w:r>
        <w:rPr>
          <w:rFonts w:eastAsiaTheme="minorEastAsia"/>
          <w:szCs w:val="21"/>
          <w:u w:val="single"/>
        </w:rPr>
        <w:t xml:space="preserve"> </w:t>
      </w:r>
      <w:r>
        <w:rPr>
          <w:rFonts w:hAnsiTheme="minorEastAsia" w:eastAsiaTheme="minorEastAsia"/>
          <w:szCs w:val="21"/>
          <w:u w:val="single"/>
        </w:rPr>
        <w:t>　</w:t>
      </w:r>
      <w:r>
        <w:rPr>
          <w:rFonts w:eastAsiaTheme="minorEastAsia"/>
          <w:szCs w:val="21"/>
        </w:rPr>
        <w:t>→</w:t>
      </w:r>
      <w:r>
        <w:rPr>
          <w:rFonts w:hAnsiTheme="minorEastAsia" w:eastAsiaTheme="minorEastAsia"/>
          <w:szCs w:val="21"/>
          <w:u w:val="single"/>
        </w:rPr>
        <w:t>　</w:t>
      </w:r>
      <w:r>
        <w:rPr>
          <w:rFonts w:eastAsiaTheme="minorEastAsia"/>
          <w:szCs w:val="21"/>
          <w:u w:val="single"/>
        </w:rPr>
        <w:t xml:space="preserve"> </w:t>
      </w:r>
      <w:r>
        <w:rPr>
          <w:rFonts w:hAnsiTheme="minorEastAsia" w:eastAsiaTheme="minorEastAsia"/>
          <w:szCs w:val="21"/>
          <w:u w:val="single"/>
        </w:rPr>
        <w:t>　</w:t>
      </w:r>
      <w:r>
        <w:rPr>
          <w:rFonts w:eastAsiaTheme="minorEastAsia"/>
          <w:szCs w:val="21"/>
        </w:rPr>
        <w:t>→</w:t>
      </w:r>
      <w:r>
        <w:rPr>
          <w:rFonts w:hAnsiTheme="minorEastAsia" w:eastAsiaTheme="minorEastAsia"/>
          <w:szCs w:val="21"/>
          <w:u w:val="single"/>
        </w:rPr>
        <w:t>　</w:t>
      </w:r>
      <w:r>
        <w:rPr>
          <w:rFonts w:eastAsiaTheme="minorEastAsia"/>
          <w:szCs w:val="21"/>
          <w:u w:val="single"/>
        </w:rPr>
        <w:t xml:space="preserve"> </w:t>
      </w:r>
      <w:r>
        <w:rPr>
          <w:rFonts w:hAnsiTheme="minorEastAsia" w:eastAsiaTheme="minorEastAsia"/>
          <w:szCs w:val="21"/>
          <w:u w:val="single"/>
        </w:rPr>
        <w:t>　</w:t>
      </w:r>
      <w:r>
        <w:rPr>
          <w:rFonts w:hAnsiTheme="minorEastAsia" w:eastAsiaTheme="minorEastAsia"/>
          <w:szCs w:val="21"/>
        </w:rPr>
        <w:t>（填标号）。为了确保实验成功，在装药品之前应该</w:t>
      </w:r>
      <w:r>
        <w:rPr>
          <w:rFonts w:hAnsiTheme="minorEastAsia" w:eastAsiaTheme="minorEastAsia"/>
          <w:szCs w:val="21"/>
          <w:u w:val="single"/>
        </w:rPr>
        <w:t>　</w:t>
      </w:r>
      <w:r>
        <w:rPr>
          <w:rFonts w:eastAsiaTheme="minorEastAsia"/>
          <w:szCs w:val="21"/>
          <w:u w:val="single"/>
        </w:rPr>
        <w:t xml:space="preserve">    </w:t>
      </w:r>
      <w:r>
        <w:rPr>
          <w:rFonts w:hint="eastAsia" w:eastAsiaTheme="minorEastAsia"/>
          <w:szCs w:val="21"/>
          <w:u w:val="single"/>
        </w:rPr>
        <w:t xml:space="preserve">       </w:t>
      </w:r>
      <w:r>
        <w:rPr>
          <w:rFonts w:hAnsiTheme="minorEastAsia" w:eastAsiaTheme="minorEastAsia"/>
          <w:szCs w:val="21"/>
          <w:u w:val="single"/>
        </w:rPr>
        <w:t>　</w:t>
      </w:r>
      <w:r>
        <w:rPr>
          <w:rFonts w:hAnsiTheme="minorEastAsia" w:eastAsiaTheme="minorEastAsia"/>
          <w:szCs w:val="21"/>
        </w:rPr>
        <w:t>。</w:t>
      </w:r>
    </w:p>
    <w:p>
      <w:pPr>
        <w:spacing w:line="360" w:lineRule="auto"/>
        <w:ind w:left="273" w:leftChars="130"/>
        <w:textAlignment w:val="center"/>
        <w:rPr>
          <w:rFonts w:eastAsiaTheme="minorEastAsia"/>
          <w:szCs w:val="21"/>
        </w:rPr>
      </w:pPr>
      <w:r>
        <w:rPr>
          <w:rFonts w:asciiTheme="minorEastAsia" w:hAnsiTheme="minorEastAsia" w:eastAsiaTheme="minorEastAsia"/>
          <w:szCs w:val="21"/>
        </w:rPr>
        <w:t>③</w:t>
      </w:r>
      <w:r>
        <w:rPr>
          <w:rFonts w:hAnsiTheme="minorEastAsia" w:eastAsiaTheme="minorEastAsia"/>
          <w:szCs w:val="21"/>
        </w:rPr>
        <w:t>检验</w:t>
      </w:r>
      <w:r>
        <w:rPr>
          <w:rFonts w:eastAsiaTheme="minorEastAsia"/>
          <w:szCs w:val="21"/>
        </w:rPr>
        <w:t>O</w:t>
      </w:r>
      <w:r>
        <w:rPr>
          <w:rFonts w:eastAsiaTheme="minorEastAsia"/>
          <w:szCs w:val="21"/>
          <w:vertAlign w:val="subscript"/>
        </w:rPr>
        <w:t>2</w:t>
      </w:r>
      <w:r>
        <w:rPr>
          <w:rFonts w:hAnsiTheme="minorEastAsia" w:eastAsiaTheme="minorEastAsia"/>
          <w:szCs w:val="21"/>
        </w:rPr>
        <w:t>的方法是</w:t>
      </w:r>
      <w:r>
        <w:rPr>
          <w:rFonts w:hAnsiTheme="minorEastAsia" w:eastAsiaTheme="minorEastAsia"/>
          <w:szCs w:val="21"/>
          <w:u w:val="single"/>
        </w:rPr>
        <w:t>　</w:t>
      </w:r>
      <w:r>
        <w:rPr>
          <w:rFonts w:eastAsiaTheme="minorEastAsia"/>
          <w:szCs w:val="21"/>
          <w:u w:val="single"/>
        </w:rPr>
        <w:t xml:space="preserve">           </w:t>
      </w:r>
      <w:r>
        <w:rPr>
          <w:rFonts w:hAnsiTheme="minorEastAsia" w:eastAsiaTheme="minorEastAsia"/>
          <w:szCs w:val="21"/>
          <w:u w:val="single"/>
        </w:rPr>
        <w:t>　</w:t>
      </w:r>
      <w:r>
        <w:rPr>
          <w:rFonts w:hAnsiTheme="minorEastAsia" w:eastAsiaTheme="minorEastAsia"/>
          <w:szCs w:val="21"/>
        </w:rPr>
        <w:t>，若木条复燃，则证明收集的气体为</w:t>
      </w:r>
      <w:r>
        <w:rPr>
          <w:rFonts w:eastAsiaTheme="minorEastAsia"/>
          <w:szCs w:val="21"/>
        </w:rPr>
        <w:t>O</w:t>
      </w:r>
      <w:r>
        <w:rPr>
          <w:rFonts w:eastAsiaTheme="minorEastAsia"/>
          <w:szCs w:val="21"/>
          <w:vertAlign w:val="subscript"/>
        </w:rPr>
        <w:t>2</w:t>
      </w:r>
      <w:r>
        <w:rPr>
          <w:rFonts w:hAnsiTheme="minorEastAsia" w:eastAsiaTheme="minorEastAsia"/>
          <w:szCs w:val="21"/>
        </w:rPr>
        <w:t>。</w:t>
      </w:r>
    </w:p>
    <w:p>
      <w:pPr>
        <w:spacing w:line="360" w:lineRule="auto"/>
        <w:ind w:left="273" w:leftChars="130"/>
        <w:textAlignment w:val="center"/>
        <w:rPr>
          <w:rFonts w:eastAsiaTheme="minorEastAsia"/>
          <w:szCs w:val="21"/>
        </w:rPr>
      </w:pPr>
      <w:r>
        <w:rPr>
          <w:rFonts w:hAnsiTheme="minorEastAsia" w:eastAsiaTheme="minorEastAsia"/>
          <w:szCs w:val="21"/>
        </w:rPr>
        <w:t>（</w:t>
      </w:r>
      <w:r>
        <w:rPr>
          <w:rFonts w:eastAsiaTheme="minorEastAsia"/>
          <w:szCs w:val="21"/>
        </w:rPr>
        <w:t>2</w:t>
      </w:r>
      <w:r>
        <w:rPr>
          <w:rFonts w:hAnsiTheme="minorEastAsia" w:eastAsiaTheme="minorEastAsia"/>
          <w:szCs w:val="21"/>
        </w:rPr>
        <w:t>）</w:t>
      </w:r>
      <w:r>
        <w:rPr>
          <w:rFonts w:eastAsiaTheme="minorEastAsia"/>
          <w:szCs w:val="21"/>
        </w:rPr>
        <w:t>FeCl</w:t>
      </w:r>
      <w:r>
        <w:rPr>
          <w:rFonts w:eastAsiaTheme="minorEastAsia"/>
          <w:szCs w:val="21"/>
          <w:vertAlign w:val="subscript"/>
        </w:rPr>
        <w:t>3</w:t>
      </w:r>
      <w:r>
        <w:rPr>
          <w:rFonts w:hAnsiTheme="minorEastAsia" w:eastAsiaTheme="minorEastAsia"/>
          <w:szCs w:val="21"/>
        </w:rPr>
        <w:t>溶液做催化剂</w:t>
      </w:r>
    </w:p>
    <w:p>
      <w:pPr>
        <w:spacing w:line="360" w:lineRule="auto"/>
        <w:ind w:left="273" w:leftChars="130"/>
        <w:textAlignment w:val="center"/>
        <w:rPr>
          <w:rFonts w:eastAsiaTheme="minorEastAsia"/>
          <w:szCs w:val="21"/>
        </w:rPr>
      </w:pPr>
      <w:r>
        <w:rPr>
          <w:rFonts w:hAnsiTheme="minorEastAsia" w:eastAsiaTheme="minorEastAsia"/>
          <w:szCs w:val="21"/>
        </w:rPr>
        <w:t>向</w:t>
      </w:r>
      <w:r>
        <w:rPr>
          <w:rFonts w:eastAsiaTheme="minorEastAsia"/>
          <w:szCs w:val="21"/>
        </w:rPr>
        <w:t>5mL5%</w:t>
      </w:r>
      <w:r>
        <w:rPr>
          <w:rFonts w:hAnsiTheme="minorEastAsia" w:eastAsiaTheme="minorEastAsia"/>
          <w:szCs w:val="21"/>
        </w:rPr>
        <w:t>的</w:t>
      </w:r>
      <w:r>
        <w:rPr>
          <w:rFonts w:eastAsiaTheme="minorEastAsia"/>
          <w:szCs w:val="21"/>
        </w:rPr>
        <w:t>H</w:t>
      </w:r>
      <w:r>
        <w:rPr>
          <w:rFonts w:eastAsiaTheme="minorEastAsia"/>
          <w:szCs w:val="21"/>
          <w:vertAlign w:val="subscript"/>
        </w:rPr>
        <w:t>2</w:t>
      </w:r>
      <w:r>
        <w:rPr>
          <w:rFonts w:eastAsiaTheme="minorEastAsia"/>
          <w:szCs w:val="21"/>
        </w:rPr>
        <w:t>O</w:t>
      </w:r>
      <w:r>
        <w:rPr>
          <w:rFonts w:eastAsiaTheme="minorEastAsia"/>
          <w:szCs w:val="21"/>
          <w:vertAlign w:val="subscript"/>
        </w:rPr>
        <w:t>2</w:t>
      </w:r>
      <w:r>
        <w:rPr>
          <w:rFonts w:hAnsiTheme="minorEastAsia" w:eastAsiaTheme="minorEastAsia"/>
          <w:szCs w:val="21"/>
        </w:rPr>
        <w:t>溶液中加入</w:t>
      </w:r>
      <w:r>
        <w:rPr>
          <w:rFonts w:eastAsiaTheme="minorEastAsia"/>
          <w:szCs w:val="21"/>
        </w:rPr>
        <w:t>2</w:t>
      </w:r>
      <w:r>
        <w:rPr>
          <w:rFonts w:hAnsiTheme="minorEastAsia" w:eastAsiaTheme="minorEastAsia"/>
          <w:szCs w:val="21"/>
        </w:rPr>
        <w:t>滴一定浓度的</w:t>
      </w:r>
      <w:r>
        <w:rPr>
          <w:rFonts w:eastAsiaTheme="minorEastAsia"/>
          <w:szCs w:val="21"/>
        </w:rPr>
        <w:t xml:space="preserve"> FeCl</w:t>
      </w:r>
      <w:r>
        <w:rPr>
          <w:rFonts w:eastAsiaTheme="minorEastAsia"/>
          <w:szCs w:val="21"/>
          <w:vertAlign w:val="subscript"/>
        </w:rPr>
        <w:t>3</w:t>
      </w:r>
      <w:r>
        <w:rPr>
          <w:rFonts w:hAnsiTheme="minorEastAsia" w:eastAsiaTheme="minorEastAsia"/>
          <w:szCs w:val="21"/>
        </w:rPr>
        <w:t>溶液，立即产生大量气泡。</w:t>
      </w:r>
    </w:p>
    <w:p>
      <w:pPr>
        <w:spacing w:line="360" w:lineRule="auto"/>
        <w:ind w:left="273" w:leftChars="130"/>
        <w:textAlignment w:val="center"/>
        <w:rPr>
          <w:rFonts w:eastAsiaTheme="minorEastAsia"/>
          <w:szCs w:val="21"/>
        </w:rPr>
      </w:pPr>
      <w:r>
        <w:rPr>
          <w:rFonts w:hAnsiTheme="minorEastAsia" w:eastAsiaTheme="minorEastAsia"/>
          <w:szCs w:val="21"/>
        </w:rPr>
        <w:t>【已知】</w:t>
      </w:r>
      <w:r>
        <w:rPr>
          <w:rFonts w:eastAsiaTheme="minorEastAsia"/>
          <w:szCs w:val="21"/>
        </w:rPr>
        <w:t>FeCl</w:t>
      </w:r>
      <w:r>
        <w:rPr>
          <w:rFonts w:eastAsiaTheme="minorEastAsia"/>
          <w:szCs w:val="21"/>
          <w:vertAlign w:val="subscript"/>
        </w:rPr>
        <w:t>3</w:t>
      </w:r>
      <w:r>
        <w:rPr>
          <w:rFonts w:hAnsiTheme="minorEastAsia" w:eastAsiaTheme="minorEastAsia"/>
          <w:szCs w:val="21"/>
        </w:rPr>
        <w:t>溶液中主要含有三种微粒：</w:t>
      </w:r>
      <w:r>
        <w:rPr>
          <w:rFonts w:eastAsiaTheme="minorEastAsia"/>
          <w:szCs w:val="21"/>
        </w:rPr>
        <w:t>H</w:t>
      </w:r>
      <w:r>
        <w:rPr>
          <w:rFonts w:eastAsiaTheme="minorEastAsia"/>
          <w:szCs w:val="21"/>
          <w:vertAlign w:val="subscript"/>
        </w:rPr>
        <w:t>2</w:t>
      </w:r>
      <w:r>
        <w:rPr>
          <w:rFonts w:eastAsiaTheme="minorEastAsia"/>
          <w:szCs w:val="21"/>
        </w:rPr>
        <w:t>O</w:t>
      </w:r>
      <w:r>
        <w:rPr>
          <w:rFonts w:hAnsiTheme="minorEastAsia" w:eastAsiaTheme="minorEastAsia"/>
          <w:szCs w:val="21"/>
        </w:rPr>
        <w:t>、</w:t>
      </w:r>
      <w:r>
        <w:rPr>
          <w:rFonts w:eastAsiaTheme="minorEastAsia"/>
          <w:szCs w:val="21"/>
        </w:rPr>
        <w:t>Fe</w:t>
      </w:r>
      <w:r>
        <w:rPr>
          <w:rFonts w:eastAsiaTheme="minorEastAsia"/>
          <w:szCs w:val="21"/>
          <w:vertAlign w:val="superscript"/>
        </w:rPr>
        <w:t>3+</w:t>
      </w:r>
      <w:r>
        <w:rPr>
          <w:rFonts w:hAnsiTheme="minorEastAsia" w:eastAsiaTheme="minorEastAsia"/>
          <w:szCs w:val="21"/>
        </w:rPr>
        <w:t>、</w:t>
      </w:r>
      <w:r>
        <w:rPr>
          <w:rFonts w:eastAsiaTheme="minorEastAsia"/>
          <w:szCs w:val="21"/>
        </w:rPr>
        <w:t>Cl</w:t>
      </w:r>
      <w:r>
        <w:rPr>
          <w:rFonts w:hAnsiTheme="minorEastAsia" w:eastAsiaTheme="minorEastAsia"/>
          <w:szCs w:val="21"/>
          <w:vertAlign w:val="superscript"/>
        </w:rPr>
        <w:t>﹣</w:t>
      </w:r>
    </w:p>
    <w:p>
      <w:pPr>
        <w:spacing w:line="360" w:lineRule="auto"/>
        <w:ind w:left="273" w:leftChars="130"/>
        <w:textAlignment w:val="center"/>
        <w:rPr>
          <w:rFonts w:eastAsiaTheme="minorEastAsia"/>
          <w:szCs w:val="21"/>
        </w:rPr>
      </w:pPr>
      <w:r>
        <w:rPr>
          <w:rFonts w:hAnsiTheme="minorEastAsia" w:eastAsiaTheme="minorEastAsia"/>
          <w:szCs w:val="21"/>
        </w:rPr>
        <w:t>【问题】那种微粒对</w:t>
      </w:r>
      <w:r>
        <w:rPr>
          <w:rFonts w:eastAsiaTheme="minorEastAsia"/>
          <w:szCs w:val="21"/>
        </w:rPr>
        <w:t>H</w:t>
      </w:r>
      <w:r>
        <w:rPr>
          <w:rFonts w:eastAsiaTheme="minorEastAsia"/>
          <w:szCs w:val="21"/>
          <w:vertAlign w:val="subscript"/>
        </w:rPr>
        <w:t>2</w:t>
      </w:r>
      <w:r>
        <w:rPr>
          <w:rFonts w:eastAsiaTheme="minorEastAsia"/>
          <w:szCs w:val="21"/>
        </w:rPr>
        <w:t>O</w:t>
      </w:r>
      <w:r>
        <w:rPr>
          <w:rFonts w:eastAsiaTheme="minorEastAsia"/>
          <w:szCs w:val="21"/>
          <w:vertAlign w:val="subscript"/>
        </w:rPr>
        <w:t>2</w:t>
      </w:r>
      <w:r>
        <w:rPr>
          <w:rFonts w:hAnsiTheme="minorEastAsia" w:eastAsiaTheme="minorEastAsia"/>
          <w:szCs w:val="21"/>
        </w:rPr>
        <w:t>溶液的分解起催化作用？</w:t>
      </w:r>
    </w:p>
    <w:p>
      <w:pPr>
        <w:spacing w:line="360" w:lineRule="auto"/>
        <w:ind w:left="273" w:leftChars="130"/>
        <w:textAlignment w:val="center"/>
        <w:rPr>
          <w:rFonts w:eastAsiaTheme="minorEastAsia"/>
          <w:szCs w:val="21"/>
        </w:rPr>
      </w:pPr>
      <w:r>
        <w:rPr>
          <w:rFonts w:hAnsiTheme="minorEastAsia" w:eastAsiaTheme="minorEastAsia"/>
          <w:szCs w:val="21"/>
        </w:rPr>
        <w:t>【假设】假设一：可能是</w:t>
      </w:r>
      <w:r>
        <w:rPr>
          <w:rFonts w:eastAsiaTheme="minorEastAsia"/>
          <w:szCs w:val="21"/>
        </w:rPr>
        <w:t>H</w:t>
      </w:r>
      <w:r>
        <w:rPr>
          <w:rFonts w:eastAsiaTheme="minorEastAsia"/>
          <w:szCs w:val="21"/>
          <w:vertAlign w:val="subscript"/>
        </w:rPr>
        <w:t>2</w:t>
      </w:r>
      <w:r>
        <w:rPr>
          <w:rFonts w:eastAsiaTheme="minorEastAsia"/>
          <w:szCs w:val="21"/>
        </w:rPr>
        <w:t>O</w:t>
      </w:r>
    </w:p>
    <w:p>
      <w:pPr>
        <w:spacing w:line="360" w:lineRule="auto"/>
        <w:ind w:left="273" w:leftChars="130"/>
        <w:textAlignment w:val="center"/>
        <w:rPr>
          <w:rFonts w:eastAsiaTheme="minorEastAsia"/>
          <w:szCs w:val="21"/>
        </w:rPr>
      </w:pPr>
      <w:r>
        <w:rPr>
          <w:rFonts w:hAnsiTheme="minorEastAsia" w:eastAsiaTheme="minorEastAsia"/>
          <w:szCs w:val="21"/>
        </w:rPr>
        <w:t>假设二：可能是</w:t>
      </w:r>
      <w:r>
        <w:rPr>
          <w:rFonts w:eastAsiaTheme="minorEastAsia"/>
          <w:szCs w:val="21"/>
        </w:rPr>
        <w:t>Fe</w:t>
      </w:r>
      <w:r>
        <w:rPr>
          <w:rFonts w:eastAsiaTheme="minorEastAsia"/>
          <w:szCs w:val="21"/>
          <w:vertAlign w:val="superscript"/>
        </w:rPr>
        <w:t>3+</w:t>
      </w:r>
    </w:p>
    <w:p>
      <w:pPr>
        <w:spacing w:line="360" w:lineRule="auto"/>
        <w:ind w:left="273" w:leftChars="130"/>
        <w:textAlignment w:val="center"/>
        <w:rPr>
          <w:rFonts w:eastAsiaTheme="minorEastAsia"/>
          <w:szCs w:val="21"/>
        </w:rPr>
      </w:pPr>
      <w:r>
        <w:rPr>
          <w:rFonts w:hAnsiTheme="minorEastAsia" w:eastAsiaTheme="minorEastAsia"/>
          <w:szCs w:val="21"/>
        </w:rPr>
        <w:t>假设三：可能是</w:t>
      </w:r>
      <w:r>
        <w:rPr>
          <w:rFonts w:eastAsiaTheme="minorEastAsia"/>
          <w:szCs w:val="21"/>
        </w:rPr>
        <w:t>Cl</w:t>
      </w:r>
      <w:r>
        <w:rPr>
          <w:rFonts w:hAnsiTheme="minorEastAsia" w:eastAsiaTheme="minorEastAsia"/>
          <w:szCs w:val="21"/>
          <w:vertAlign w:val="superscript"/>
        </w:rPr>
        <w:t>﹣</w:t>
      </w:r>
    </w:p>
    <w:p>
      <w:pPr>
        <w:spacing w:line="360" w:lineRule="auto"/>
        <w:ind w:left="273" w:leftChars="130"/>
        <w:textAlignment w:val="center"/>
        <w:rPr>
          <w:rFonts w:eastAsiaTheme="minorEastAsia"/>
          <w:szCs w:val="21"/>
        </w:rPr>
      </w:pPr>
      <w:r>
        <w:rPr>
          <w:rFonts w:hAnsiTheme="minorEastAsia" w:eastAsiaTheme="minorEastAsia"/>
          <w:szCs w:val="21"/>
        </w:rPr>
        <w:t>【分析】</w:t>
      </w:r>
      <w:r>
        <w:rPr>
          <w:rFonts w:asciiTheme="minorEastAsia" w:hAnsiTheme="minorEastAsia" w:eastAsiaTheme="minorEastAsia"/>
          <w:szCs w:val="21"/>
        </w:rPr>
        <w:t>①</w:t>
      </w:r>
      <w:r>
        <w:rPr>
          <w:rFonts w:hAnsiTheme="minorEastAsia" w:eastAsiaTheme="minorEastAsia"/>
          <w:szCs w:val="21"/>
        </w:rPr>
        <w:t>假设一不可能成立，理由是</w:t>
      </w:r>
      <w:r>
        <w:rPr>
          <w:rFonts w:hAnsiTheme="minorEastAsia" w:eastAsiaTheme="minorEastAsia"/>
          <w:szCs w:val="21"/>
          <w:u w:val="single"/>
        </w:rPr>
        <w:t>　</w:t>
      </w:r>
      <w:r>
        <w:rPr>
          <w:rFonts w:eastAsiaTheme="minorEastAsia"/>
          <w:szCs w:val="21"/>
          <w:u w:val="single"/>
        </w:rPr>
        <w:t xml:space="preserve">     </w:t>
      </w:r>
      <w:r>
        <w:rPr>
          <w:rFonts w:hint="eastAsia" w:eastAsiaTheme="minorEastAsia"/>
          <w:szCs w:val="21"/>
          <w:u w:val="single"/>
        </w:rPr>
        <w:t xml:space="preserve">   </w:t>
      </w:r>
      <w:r>
        <w:rPr>
          <w:rFonts w:eastAsiaTheme="minorEastAsia"/>
          <w:szCs w:val="21"/>
          <w:u w:val="single"/>
        </w:rPr>
        <w:t xml:space="preserve">          </w:t>
      </w:r>
      <w:r>
        <w:rPr>
          <w:rFonts w:hAnsiTheme="minorEastAsia" w:eastAsiaTheme="minorEastAsia"/>
          <w:szCs w:val="21"/>
          <w:u w:val="single"/>
        </w:rPr>
        <w:t>　</w:t>
      </w:r>
      <w:r>
        <w:rPr>
          <w:rFonts w:hAnsiTheme="minorEastAsia" w:eastAsiaTheme="minorEastAsia"/>
          <w:szCs w:val="21"/>
        </w:rPr>
        <w:t>。</w:t>
      </w:r>
    </w:p>
    <w:p>
      <w:pPr>
        <w:spacing w:line="360" w:lineRule="auto"/>
        <w:ind w:left="273" w:leftChars="130"/>
        <w:textAlignment w:val="center"/>
        <w:rPr>
          <w:rFonts w:eastAsiaTheme="minorEastAsia"/>
          <w:szCs w:val="21"/>
        </w:rPr>
      </w:pPr>
      <w:r>
        <w:rPr>
          <w:rFonts w:hAnsiTheme="minorEastAsia" w:eastAsiaTheme="minorEastAsia"/>
          <w:szCs w:val="21"/>
        </w:rPr>
        <w:t>【实验】</w:t>
      </w:r>
    </w:p>
    <w:tbl>
      <w:tblPr>
        <w:tblStyle w:val="12"/>
        <w:tblW w:w="8550" w:type="dxa"/>
        <w:tblInd w:w="280" w:type="dxa"/>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30" w:type="dxa"/>
          <w:left w:w="30" w:type="dxa"/>
          <w:bottom w:w="30" w:type="dxa"/>
          <w:right w:w="30" w:type="dxa"/>
        </w:tblCellMar>
      </w:tblPr>
      <w:tblGrid>
        <w:gridCol w:w="5137"/>
        <w:gridCol w:w="3413"/>
      </w:tblGrid>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30" w:type="dxa"/>
            <w:left w:w="30" w:type="dxa"/>
            <w:bottom w:w="30" w:type="dxa"/>
            <w:right w:w="30" w:type="dxa"/>
          </w:tblCellMar>
        </w:tblPrEx>
        <w:tc>
          <w:tcPr>
            <w:tcW w:w="5137" w:type="dxa"/>
          </w:tcPr>
          <w:p>
            <w:pPr>
              <w:spacing w:line="360" w:lineRule="auto"/>
              <w:jc w:val="center"/>
              <w:textAlignment w:val="center"/>
              <w:rPr>
                <w:rFonts w:eastAsiaTheme="minorEastAsia"/>
                <w:szCs w:val="21"/>
              </w:rPr>
            </w:pPr>
            <w:r>
              <w:rPr>
                <w:rFonts w:hAnsiTheme="minorEastAsia" w:eastAsiaTheme="minorEastAsia"/>
                <w:szCs w:val="21"/>
              </w:rPr>
              <w:t>操作</w:t>
            </w:r>
          </w:p>
        </w:tc>
        <w:tc>
          <w:tcPr>
            <w:tcW w:w="3413" w:type="dxa"/>
          </w:tcPr>
          <w:p>
            <w:pPr>
              <w:spacing w:line="360" w:lineRule="auto"/>
              <w:jc w:val="center"/>
              <w:textAlignment w:val="center"/>
              <w:rPr>
                <w:rFonts w:eastAsiaTheme="minorEastAsia"/>
                <w:szCs w:val="21"/>
              </w:rPr>
            </w:pPr>
            <w:r>
              <w:rPr>
                <w:rFonts w:hAnsiTheme="minorEastAsia" w:eastAsiaTheme="minorEastAsia"/>
                <w:szCs w:val="21"/>
              </w:rPr>
              <w:t>现象</w:t>
            </w:r>
          </w:p>
        </w:tc>
      </w:tr>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30" w:type="dxa"/>
            <w:left w:w="30" w:type="dxa"/>
            <w:bottom w:w="30" w:type="dxa"/>
            <w:right w:w="30" w:type="dxa"/>
          </w:tblCellMar>
        </w:tblPrEx>
        <w:tc>
          <w:tcPr>
            <w:tcW w:w="5137" w:type="dxa"/>
          </w:tcPr>
          <w:p>
            <w:pPr>
              <w:spacing w:line="360" w:lineRule="auto"/>
              <w:jc w:val="center"/>
              <w:textAlignment w:val="center"/>
              <w:rPr>
                <w:rFonts w:eastAsiaTheme="minorEastAsia"/>
                <w:szCs w:val="21"/>
              </w:rPr>
            </w:pPr>
            <w:r>
              <w:rPr>
                <w:rFonts w:hAnsiTheme="minorEastAsia" w:eastAsiaTheme="minorEastAsia"/>
                <w:szCs w:val="21"/>
              </w:rPr>
              <w:t>其他条件不变，向</w:t>
            </w:r>
            <w:r>
              <w:rPr>
                <w:rFonts w:eastAsiaTheme="minorEastAsia"/>
                <w:szCs w:val="21"/>
              </w:rPr>
              <w:t>H</w:t>
            </w:r>
            <w:r>
              <w:rPr>
                <w:rFonts w:eastAsiaTheme="minorEastAsia"/>
                <w:szCs w:val="21"/>
                <w:vertAlign w:val="subscript"/>
              </w:rPr>
              <w:t>2</w:t>
            </w:r>
            <w:r>
              <w:rPr>
                <w:rFonts w:eastAsiaTheme="minorEastAsia"/>
                <w:szCs w:val="21"/>
              </w:rPr>
              <w:t>O</w:t>
            </w:r>
            <w:r>
              <w:rPr>
                <w:rFonts w:eastAsiaTheme="minorEastAsia"/>
                <w:szCs w:val="21"/>
                <w:vertAlign w:val="subscript"/>
              </w:rPr>
              <w:t>2</w:t>
            </w:r>
            <w:r>
              <w:rPr>
                <w:rFonts w:hAnsiTheme="minorEastAsia" w:eastAsiaTheme="minorEastAsia"/>
                <w:szCs w:val="21"/>
              </w:rPr>
              <w:t>溶液中加入</w:t>
            </w:r>
            <w:r>
              <w:rPr>
                <w:rFonts w:eastAsiaTheme="minorEastAsia"/>
                <w:szCs w:val="21"/>
              </w:rPr>
              <w:t>NaCl</w:t>
            </w:r>
            <w:r>
              <w:rPr>
                <w:rFonts w:hAnsiTheme="minorEastAsia" w:eastAsiaTheme="minorEastAsia"/>
                <w:szCs w:val="21"/>
              </w:rPr>
              <w:t>溶液</w:t>
            </w:r>
          </w:p>
        </w:tc>
        <w:tc>
          <w:tcPr>
            <w:tcW w:w="3413" w:type="dxa"/>
          </w:tcPr>
          <w:p>
            <w:pPr>
              <w:spacing w:line="360" w:lineRule="auto"/>
              <w:jc w:val="center"/>
              <w:textAlignment w:val="center"/>
              <w:rPr>
                <w:rFonts w:eastAsiaTheme="minorEastAsia"/>
                <w:szCs w:val="21"/>
              </w:rPr>
            </w:pPr>
            <w:r>
              <w:rPr>
                <w:rFonts w:hAnsiTheme="minorEastAsia" w:eastAsiaTheme="minorEastAsia"/>
                <w:szCs w:val="21"/>
              </w:rPr>
              <w:t>无明显变化</w:t>
            </w:r>
          </w:p>
        </w:tc>
      </w:tr>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30" w:type="dxa"/>
            <w:left w:w="30" w:type="dxa"/>
            <w:bottom w:w="30" w:type="dxa"/>
            <w:right w:w="30" w:type="dxa"/>
          </w:tblCellMar>
        </w:tblPrEx>
        <w:tc>
          <w:tcPr>
            <w:tcW w:w="5137" w:type="dxa"/>
          </w:tcPr>
          <w:p>
            <w:pPr>
              <w:spacing w:line="360" w:lineRule="auto"/>
              <w:jc w:val="center"/>
              <w:textAlignment w:val="center"/>
              <w:rPr>
                <w:rFonts w:eastAsiaTheme="minorEastAsia"/>
                <w:szCs w:val="21"/>
              </w:rPr>
            </w:pPr>
            <w:r>
              <w:rPr>
                <w:rFonts w:hAnsiTheme="minorEastAsia" w:eastAsiaTheme="minorEastAsia"/>
                <w:szCs w:val="21"/>
              </w:rPr>
              <w:t>其他条件不变，向</w:t>
            </w:r>
            <w:r>
              <w:rPr>
                <w:rFonts w:eastAsiaTheme="minorEastAsia"/>
                <w:szCs w:val="21"/>
              </w:rPr>
              <w:t>H</w:t>
            </w:r>
            <w:r>
              <w:rPr>
                <w:rFonts w:eastAsiaTheme="minorEastAsia"/>
                <w:szCs w:val="21"/>
                <w:vertAlign w:val="subscript"/>
              </w:rPr>
              <w:t>2</w:t>
            </w:r>
            <w:r>
              <w:rPr>
                <w:rFonts w:eastAsiaTheme="minorEastAsia"/>
                <w:szCs w:val="21"/>
              </w:rPr>
              <w:t>O</w:t>
            </w:r>
            <w:r>
              <w:rPr>
                <w:rFonts w:eastAsiaTheme="minorEastAsia"/>
                <w:szCs w:val="21"/>
                <w:vertAlign w:val="subscript"/>
              </w:rPr>
              <w:t>2</w:t>
            </w:r>
            <w:r>
              <w:rPr>
                <w:rFonts w:hAnsiTheme="minorEastAsia" w:eastAsiaTheme="minorEastAsia"/>
                <w:szCs w:val="21"/>
              </w:rPr>
              <w:t>溶液中加入</w:t>
            </w:r>
            <w:r>
              <w:rPr>
                <w:rFonts w:eastAsiaTheme="minorEastAsia"/>
                <w:szCs w:val="21"/>
              </w:rPr>
              <w:t>Na</w:t>
            </w:r>
            <w:r>
              <w:rPr>
                <w:rFonts w:eastAsiaTheme="minorEastAsia"/>
                <w:szCs w:val="21"/>
                <w:vertAlign w:val="subscript"/>
              </w:rPr>
              <w:t>2</w:t>
            </w:r>
            <w:r>
              <w:rPr>
                <w:rFonts w:eastAsiaTheme="minorEastAsia"/>
                <w:szCs w:val="21"/>
              </w:rPr>
              <w:t>SO</w:t>
            </w:r>
            <w:r>
              <w:rPr>
                <w:rFonts w:eastAsiaTheme="minorEastAsia"/>
                <w:szCs w:val="21"/>
                <w:vertAlign w:val="subscript"/>
              </w:rPr>
              <w:t>4</w:t>
            </w:r>
            <w:r>
              <w:rPr>
                <w:rFonts w:hAnsiTheme="minorEastAsia" w:eastAsiaTheme="minorEastAsia"/>
                <w:szCs w:val="21"/>
              </w:rPr>
              <w:t>溶液</w:t>
            </w:r>
          </w:p>
        </w:tc>
        <w:tc>
          <w:tcPr>
            <w:tcW w:w="3413" w:type="dxa"/>
          </w:tcPr>
          <w:p>
            <w:pPr>
              <w:spacing w:line="360" w:lineRule="auto"/>
              <w:jc w:val="center"/>
              <w:textAlignment w:val="center"/>
              <w:rPr>
                <w:rFonts w:eastAsiaTheme="minorEastAsia"/>
                <w:szCs w:val="21"/>
              </w:rPr>
            </w:pPr>
            <w:r>
              <w:rPr>
                <w:rFonts w:hAnsiTheme="minorEastAsia" w:eastAsiaTheme="minorEastAsia"/>
                <w:szCs w:val="21"/>
              </w:rPr>
              <w:t>无明显变化</w:t>
            </w:r>
          </w:p>
        </w:tc>
      </w:tr>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30" w:type="dxa"/>
            <w:left w:w="30" w:type="dxa"/>
            <w:bottom w:w="30" w:type="dxa"/>
            <w:right w:w="30" w:type="dxa"/>
          </w:tblCellMar>
        </w:tblPrEx>
        <w:tc>
          <w:tcPr>
            <w:tcW w:w="5137" w:type="dxa"/>
          </w:tcPr>
          <w:p>
            <w:pPr>
              <w:spacing w:line="360" w:lineRule="auto"/>
              <w:jc w:val="center"/>
              <w:textAlignment w:val="center"/>
              <w:rPr>
                <w:rFonts w:eastAsiaTheme="minorEastAsia"/>
                <w:szCs w:val="21"/>
              </w:rPr>
            </w:pPr>
            <w:r>
              <w:rPr>
                <w:rFonts w:hAnsiTheme="minorEastAsia" w:eastAsiaTheme="minorEastAsia"/>
                <w:szCs w:val="21"/>
              </w:rPr>
              <w:t>其他条件不变，向</w:t>
            </w:r>
            <w:r>
              <w:rPr>
                <w:rFonts w:eastAsiaTheme="minorEastAsia"/>
                <w:szCs w:val="21"/>
              </w:rPr>
              <w:t>H</w:t>
            </w:r>
            <w:r>
              <w:rPr>
                <w:rFonts w:eastAsiaTheme="minorEastAsia"/>
                <w:szCs w:val="21"/>
                <w:vertAlign w:val="subscript"/>
              </w:rPr>
              <w:t>2</w:t>
            </w:r>
            <w:r>
              <w:rPr>
                <w:rFonts w:eastAsiaTheme="minorEastAsia"/>
                <w:szCs w:val="21"/>
              </w:rPr>
              <w:t>O</w:t>
            </w:r>
            <w:r>
              <w:rPr>
                <w:rFonts w:eastAsiaTheme="minorEastAsia"/>
                <w:szCs w:val="21"/>
                <w:vertAlign w:val="subscript"/>
              </w:rPr>
              <w:t>2</w:t>
            </w:r>
            <w:r>
              <w:rPr>
                <w:rFonts w:hAnsiTheme="minorEastAsia" w:eastAsiaTheme="minorEastAsia"/>
                <w:szCs w:val="21"/>
              </w:rPr>
              <w:t>溶液中加入</w:t>
            </w:r>
            <w:r>
              <w:rPr>
                <w:rFonts w:eastAsiaTheme="minorEastAsia"/>
                <w:szCs w:val="21"/>
              </w:rPr>
              <w:t>Fe</w:t>
            </w:r>
            <w:r>
              <w:rPr>
                <w:rFonts w:eastAsiaTheme="minorEastAsia"/>
                <w:szCs w:val="21"/>
                <w:vertAlign w:val="subscript"/>
              </w:rPr>
              <w:t>2</w:t>
            </w:r>
            <w:r>
              <w:rPr>
                <w:rFonts w:hAnsiTheme="minorEastAsia" w:eastAsiaTheme="minorEastAsia"/>
                <w:szCs w:val="21"/>
              </w:rPr>
              <w:t>（</w:t>
            </w:r>
            <w:r>
              <w:rPr>
                <w:rFonts w:eastAsiaTheme="minorEastAsia"/>
                <w:szCs w:val="21"/>
              </w:rPr>
              <w:t>SO</w:t>
            </w:r>
            <w:r>
              <w:rPr>
                <w:rFonts w:eastAsiaTheme="minorEastAsia"/>
                <w:szCs w:val="21"/>
                <w:vertAlign w:val="subscript"/>
              </w:rPr>
              <w:t>4</w:t>
            </w:r>
            <w:r>
              <w:rPr>
                <w:rFonts w:hAnsiTheme="minorEastAsia" w:eastAsiaTheme="minorEastAsia"/>
                <w:szCs w:val="21"/>
              </w:rPr>
              <w:t>）</w:t>
            </w:r>
            <w:r>
              <w:rPr>
                <w:rFonts w:eastAsiaTheme="minorEastAsia"/>
                <w:szCs w:val="21"/>
                <w:vertAlign w:val="subscript"/>
              </w:rPr>
              <w:t>3</w:t>
            </w:r>
            <w:r>
              <w:rPr>
                <w:rFonts w:hAnsiTheme="minorEastAsia" w:eastAsiaTheme="minorEastAsia"/>
                <w:szCs w:val="21"/>
              </w:rPr>
              <w:t>溶液</w:t>
            </w:r>
          </w:p>
        </w:tc>
        <w:tc>
          <w:tcPr>
            <w:tcW w:w="3413" w:type="dxa"/>
          </w:tcPr>
          <w:p>
            <w:pPr>
              <w:spacing w:line="360" w:lineRule="auto"/>
              <w:jc w:val="center"/>
              <w:textAlignment w:val="center"/>
              <w:rPr>
                <w:rFonts w:eastAsiaTheme="minorEastAsia"/>
                <w:szCs w:val="21"/>
              </w:rPr>
            </w:pPr>
            <w:r>
              <w:rPr>
                <w:rFonts w:hAnsiTheme="minorEastAsia" w:eastAsiaTheme="minorEastAsia"/>
                <w:szCs w:val="21"/>
              </w:rPr>
              <w:t>立即产生大量气泡</w:t>
            </w:r>
          </w:p>
        </w:tc>
      </w:tr>
    </w:tbl>
    <w:p>
      <w:pPr>
        <w:spacing w:line="360" w:lineRule="auto"/>
        <w:ind w:left="273" w:leftChars="130"/>
        <w:textAlignment w:val="center"/>
        <w:rPr>
          <w:rFonts w:eastAsiaTheme="minorEastAsia"/>
          <w:szCs w:val="21"/>
        </w:rPr>
      </w:pPr>
      <w:r>
        <w:rPr>
          <w:rFonts w:hAnsiTheme="minorEastAsia" w:eastAsiaTheme="minorEastAsia"/>
          <w:szCs w:val="21"/>
        </w:rPr>
        <w:t>【结论】</w:t>
      </w:r>
      <w:r>
        <w:rPr>
          <w:rFonts w:asciiTheme="minorEastAsia" w:hAnsiTheme="minorEastAsia" w:eastAsiaTheme="minorEastAsia"/>
          <w:szCs w:val="21"/>
        </w:rPr>
        <w:t>②</w:t>
      </w:r>
      <w:r>
        <w:rPr>
          <w:rFonts w:hAnsiTheme="minorEastAsia" w:eastAsiaTheme="minorEastAsia"/>
          <w:szCs w:val="21"/>
        </w:rPr>
        <w:t>假设</w:t>
      </w:r>
      <w:r>
        <w:rPr>
          <w:rFonts w:hAnsiTheme="minorEastAsia" w:eastAsiaTheme="minorEastAsia"/>
          <w:szCs w:val="21"/>
          <w:u w:val="single"/>
        </w:rPr>
        <w:t>　</w:t>
      </w:r>
      <w:r>
        <w:rPr>
          <w:rFonts w:eastAsiaTheme="minorEastAsia"/>
          <w:szCs w:val="21"/>
          <w:u w:val="single"/>
        </w:rPr>
        <w:t xml:space="preserve">   </w:t>
      </w:r>
      <w:r>
        <w:rPr>
          <w:rFonts w:hint="eastAsia" w:eastAsiaTheme="minorEastAsia"/>
          <w:szCs w:val="21"/>
          <w:u w:val="single"/>
        </w:rPr>
        <w:t xml:space="preserve">  </w:t>
      </w:r>
      <w:r>
        <w:rPr>
          <w:rFonts w:hAnsiTheme="minorEastAsia" w:eastAsiaTheme="minorEastAsia"/>
          <w:szCs w:val="21"/>
          <w:u w:val="single"/>
        </w:rPr>
        <w:t>　</w:t>
      </w:r>
      <w:r>
        <w:rPr>
          <w:rFonts w:hAnsiTheme="minorEastAsia" w:eastAsiaTheme="minorEastAsia"/>
          <w:szCs w:val="21"/>
        </w:rPr>
        <w:t>成立，而假设一和另一种假设不成立。</w:t>
      </w:r>
    </w:p>
    <w:p>
      <w:pPr>
        <w:spacing w:line="360" w:lineRule="auto"/>
        <w:ind w:left="273" w:leftChars="130"/>
        <w:textAlignment w:val="center"/>
        <w:rPr>
          <w:rFonts w:eastAsiaTheme="minorEastAsia"/>
          <w:szCs w:val="21"/>
        </w:rPr>
      </w:pPr>
      <w:r>
        <w:rPr>
          <w:rFonts w:hAnsiTheme="minorEastAsia" w:eastAsiaTheme="minorEastAsia"/>
          <w:szCs w:val="21"/>
        </w:rPr>
        <w:t>（</w:t>
      </w:r>
      <w:r>
        <w:rPr>
          <w:rFonts w:eastAsiaTheme="minorEastAsia"/>
          <w:szCs w:val="21"/>
        </w:rPr>
        <w:t>3</w:t>
      </w:r>
      <w:r>
        <w:rPr>
          <w:rFonts w:hAnsiTheme="minorEastAsia" w:eastAsiaTheme="minorEastAsia"/>
          <w:szCs w:val="21"/>
        </w:rPr>
        <w:t>）催化剂比较</w:t>
      </w:r>
    </w:p>
    <w:p>
      <w:pPr>
        <w:spacing w:line="360" w:lineRule="auto"/>
        <w:ind w:left="273" w:leftChars="130"/>
        <w:textAlignment w:val="center"/>
        <w:rPr>
          <w:rFonts w:eastAsiaTheme="minorEastAsia"/>
          <w:szCs w:val="21"/>
        </w:rPr>
      </w:pPr>
      <w:r>
        <w:rPr>
          <w:rFonts w:hAnsiTheme="minorEastAsia" w:eastAsiaTheme="minorEastAsia"/>
          <w:szCs w:val="21"/>
        </w:rPr>
        <w:t>从循环利用的角度分析，</w:t>
      </w:r>
      <w:r>
        <w:rPr>
          <w:rFonts w:eastAsiaTheme="minorEastAsia"/>
          <w:szCs w:val="21"/>
          <w:u w:val="single"/>
        </w:rPr>
        <w:t xml:space="preserve">  </w:t>
      </w:r>
      <w:r>
        <w:rPr>
          <w:rFonts w:hint="eastAsia" w:eastAsiaTheme="minorEastAsia"/>
          <w:szCs w:val="21"/>
          <w:u w:val="single"/>
        </w:rPr>
        <w:t xml:space="preserve">   </w:t>
      </w:r>
      <w:r>
        <w:rPr>
          <w:rFonts w:eastAsiaTheme="minorEastAsia"/>
          <w:szCs w:val="21"/>
          <w:u w:val="single"/>
        </w:rPr>
        <w:t xml:space="preserve">   </w:t>
      </w:r>
      <w:r>
        <w:rPr>
          <w:rFonts w:hAnsiTheme="minorEastAsia" w:eastAsiaTheme="minorEastAsia"/>
          <w:szCs w:val="21"/>
          <w:u w:val="single"/>
        </w:rPr>
        <w:t>　</w:t>
      </w:r>
      <w:r>
        <w:rPr>
          <w:rFonts w:hAnsiTheme="minorEastAsia" w:eastAsiaTheme="minorEastAsia"/>
          <w:szCs w:val="21"/>
        </w:rPr>
        <w:t>（填化学式）更适合做该反应的催化剂。</w:t>
      </w:r>
    </w:p>
    <w:p>
      <w:pPr>
        <w:spacing w:line="360" w:lineRule="auto"/>
        <w:ind w:left="273" w:leftChars="130"/>
        <w:textAlignment w:val="center"/>
        <w:rPr>
          <w:rFonts w:eastAsiaTheme="minorEastAsia"/>
          <w:color w:val="FF0000"/>
          <w:szCs w:val="21"/>
        </w:rPr>
      </w:pPr>
      <w:r>
        <w:rPr>
          <w:rFonts w:hint="eastAsia" w:hAnsiTheme="minorEastAsia" w:eastAsiaTheme="minorEastAsia"/>
          <w:color w:val="FF0000"/>
          <w:szCs w:val="21"/>
        </w:rPr>
        <w:t>【</w:t>
      </w:r>
      <w:r>
        <w:rPr>
          <w:rFonts w:hAnsiTheme="minorEastAsia" w:eastAsiaTheme="minorEastAsia"/>
          <w:color w:val="FF0000"/>
          <w:szCs w:val="21"/>
        </w:rPr>
        <w:t>答案</w:t>
      </w:r>
      <w:r>
        <w:rPr>
          <w:rFonts w:hint="eastAsia" w:hAnsiTheme="minorEastAsia" w:eastAsiaTheme="minorEastAsia"/>
          <w:color w:val="FF0000"/>
          <w:szCs w:val="21"/>
        </w:rPr>
        <w:t>】</w:t>
      </w:r>
      <w:r>
        <w:rPr>
          <w:rFonts w:asciiTheme="minorEastAsia" w:hAnsiTheme="minorEastAsia" w:eastAsiaTheme="minorEastAsia"/>
          <w:color w:val="FF0000"/>
          <w:szCs w:val="21"/>
        </w:rPr>
        <w:t>①</w:t>
      </w:r>
      <w:r>
        <w:rPr>
          <w:rFonts w:eastAsiaTheme="minorEastAsia"/>
          <w:color w:val="FF0000"/>
          <w:szCs w:val="21"/>
        </w:rPr>
        <w:t>2H</w:t>
      </w:r>
      <w:r>
        <w:rPr>
          <w:rFonts w:eastAsiaTheme="minorEastAsia"/>
          <w:color w:val="FF0000"/>
          <w:szCs w:val="21"/>
          <w:vertAlign w:val="subscript"/>
        </w:rPr>
        <w:t>2</w:t>
      </w:r>
      <w:r>
        <w:rPr>
          <w:rFonts w:eastAsiaTheme="minorEastAsia"/>
          <w:color w:val="FF0000"/>
          <w:szCs w:val="21"/>
        </w:rPr>
        <w:t>O</w:t>
      </w:r>
      <w:r>
        <w:rPr>
          <w:rFonts w:eastAsiaTheme="minorEastAsia"/>
          <w:color w:val="FF0000"/>
          <w:szCs w:val="21"/>
          <w:vertAlign w:val="subscript"/>
        </w:rPr>
        <w:t>2</w:t>
      </w:r>
      <w:r>
        <w:drawing>
          <wp:inline distT="0" distB="0" distL="0" distR="0">
            <wp:extent cx="428625" cy="257175"/>
            <wp:effectExtent l="19050" t="0" r="9525" b="0"/>
            <wp:docPr id="11" name="图片 2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25" descr="学科网(www.zxxk.com)--教育资源门户，提供试题试卷、教案、课件、教学论文、素材等各类教学资源库下载，还有大量丰富的教学资讯！"/>
                    <pic:cNvPicPr>
                      <a:picLocks noChangeAspect="1" noChangeArrowheads="1"/>
                    </pic:cNvPicPr>
                  </pic:nvPicPr>
                  <pic:blipFill>
                    <a:blip r:embed="rId60" cstate="print"/>
                    <a:srcRect b="-19562"/>
                    <a:stretch>
                      <a:fillRect/>
                    </a:stretch>
                  </pic:blipFill>
                  <pic:spPr>
                    <a:xfrm>
                      <a:off x="0" y="0"/>
                      <a:ext cx="428625" cy="257175"/>
                    </a:xfrm>
                    <a:prstGeom prst="rect">
                      <a:avLst/>
                    </a:prstGeom>
                    <a:noFill/>
                    <a:ln w="9525">
                      <a:noFill/>
                      <a:miter lim="800000"/>
                      <a:headEnd/>
                      <a:tailEnd/>
                    </a:ln>
                  </pic:spPr>
                </pic:pic>
              </a:graphicData>
            </a:graphic>
          </wp:inline>
        </w:drawing>
      </w:r>
      <w:r>
        <w:rPr>
          <w:rFonts w:eastAsiaTheme="minorEastAsia"/>
          <w:color w:val="FF0000"/>
          <w:szCs w:val="21"/>
        </w:rPr>
        <w:t>2H</w:t>
      </w:r>
      <w:r>
        <w:rPr>
          <w:rFonts w:eastAsiaTheme="minorEastAsia"/>
          <w:color w:val="FF0000"/>
          <w:szCs w:val="21"/>
          <w:vertAlign w:val="subscript"/>
        </w:rPr>
        <w:t>2</w:t>
      </w:r>
      <w:r>
        <w:rPr>
          <w:rFonts w:eastAsiaTheme="minorEastAsia"/>
          <w:color w:val="FF0000"/>
          <w:szCs w:val="21"/>
        </w:rPr>
        <w:t>O+O</w:t>
      </w:r>
      <w:r>
        <w:rPr>
          <w:rFonts w:eastAsiaTheme="minorEastAsia"/>
          <w:color w:val="FF0000"/>
          <w:szCs w:val="21"/>
          <w:vertAlign w:val="subscript"/>
        </w:rPr>
        <w:t>2</w:t>
      </w:r>
      <w:r>
        <w:rPr>
          <w:rFonts w:eastAsiaTheme="minorEastAsia"/>
          <w:color w:val="FF0000"/>
          <w:szCs w:val="21"/>
        </w:rPr>
        <w:t>↑</w:t>
      </w:r>
      <w:r>
        <w:rPr>
          <w:rFonts w:hAnsiTheme="minorEastAsia" w:eastAsiaTheme="minorEastAsia"/>
          <w:color w:val="FF0000"/>
          <w:szCs w:val="21"/>
        </w:rPr>
        <w:t>；</w:t>
      </w:r>
      <w:r>
        <w:rPr>
          <w:rFonts w:asciiTheme="minorEastAsia" w:hAnsiTheme="minorEastAsia" w:eastAsiaTheme="minorEastAsia"/>
          <w:color w:val="FF0000"/>
          <w:szCs w:val="21"/>
        </w:rPr>
        <w:t>②</w:t>
      </w:r>
      <w:r>
        <w:rPr>
          <w:rFonts w:eastAsiaTheme="minorEastAsia"/>
          <w:color w:val="FF0000"/>
          <w:szCs w:val="21"/>
        </w:rPr>
        <w:t>B</w:t>
      </w:r>
      <w:r>
        <w:rPr>
          <w:rFonts w:hAnsiTheme="minorEastAsia" w:eastAsiaTheme="minorEastAsia"/>
          <w:color w:val="FF0000"/>
          <w:szCs w:val="21"/>
        </w:rPr>
        <w:t>、</w:t>
      </w:r>
      <w:r>
        <w:rPr>
          <w:rFonts w:eastAsiaTheme="minorEastAsia"/>
          <w:color w:val="FF0000"/>
          <w:szCs w:val="21"/>
        </w:rPr>
        <w:t>C</w:t>
      </w:r>
      <w:r>
        <w:rPr>
          <w:rFonts w:hAnsiTheme="minorEastAsia" w:eastAsiaTheme="minorEastAsia"/>
          <w:color w:val="FF0000"/>
          <w:szCs w:val="21"/>
        </w:rPr>
        <w:t>、</w:t>
      </w:r>
      <w:r>
        <w:rPr>
          <w:rFonts w:eastAsiaTheme="minorEastAsia"/>
          <w:color w:val="FF0000"/>
          <w:szCs w:val="21"/>
        </w:rPr>
        <w:t>E</w:t>
      </w:r>
      <w:r>
        <w:rPr>
          <w:rFonts w:hAnsiTheme="minorEastAsia" w:eastAsiaTheme="minorEastAsia"/>
          <w:color w:val="FF0000"/>
          <w:szCs w:val="21"/>
        </w:rPr>
        <w:t>；检查装置的气密性；</w:t>
      </w:r>
      <w:r>
        <w:rPr>
          <w:rFonts w:asciiTheme="minorEastAsia" w:hAnsiTheme="minorEastAsia" w:eastAsiaTheme="minorEastAsia"/>
          <w:color w:val="FF0000"/>
          <w:szCs w:val="21"/>
        </w:rPr>
        <w:t>③</w:t>
      </w:r>
      <w:r>
        <w:rPr>
          <w:rFonts w:hAnsiTheme="minorEastAsia" w:eastAsiaTheme="minorEastAsia"/>
          <w:color w:val="FF0000"/>
          <w:szCs w:val="21"/>
        </w:rPr>
        <w:t>将带火星的木条伸入集气瓶中；</w:t>
      </w:r>
    </w:p>
    <w:p>
      <w:pPr>
        <w:spacing w:line="360" w:lineRule="auto"/>
        <w:ind w:left="273" w:leftChars="130"/>
        <w:textAlignment w:val="center"/>
        <w:rPr>
          <w:rFonts w:hAnsiTheme="minorEastAsia" w:eastAsiaTheme="minorEastAsia"/>
          <w:color w:val="FF0000"/>
          <w:szCs w:val="21"/>
        </w:rPr>
      </w:pPr>
      <w:r>
        <w:rPr>
          <w:rFonts w:hAnsiTheme="minorEastAsia" w:eastAsiaTheme="minorEastAsia"/>
          <w:color w:val="FF0000"/>
          <w:szCs w:val="21"/>
        </w:rPr>
        <w:t>（</w:t>
      </w:r>
      <w:r>
        <w:rPr>
          <w:rFonts w:eastAsiaTheme="minorEastAsia"/>
          <w:color w:val="FF0000"/>
          <w:szCs w:val="21"/>
        </w:rPr>
        <w:t>2</w:t>
      </w:r>
      <w:r>
        <w:rPr>
          <w:rFonts w:hAnsiTheme="minorEastAsia" w:eastAsiaTheme="minorEastAsia"/>
          <w:color w:val="FF0000"/>
          <w:szCs w:val="21"/>
        </w:rPr>
        <w:t>）</w:t>
      </w:r>
      <w:r>
        <w:rPr>
          <w:rFonts w:eastAsiaTheme="minorEastAsia"/>
          <w:color w:val="FF0000"/>
          <w:szCs w:val="21"/>
        </w:rPr>
        <w:t>FeCl</w:t>
      </w:r>
      <w:r>
        <w:rPr>
          <w:rFonts w:eastAsiaTheme="minorEastAsia"/>
          <w:color w:val="FF0000"/>
          <w:szCs w:val="21"/>
          <w:vertAlign w:val="subscript"/>
        </w:rPr>
        <w:t>3</w:t>
      </w:r>
      <w:r>
        <w:rPr>
          <w:rFonts w:hAnsiTheme="minorEastAsia" w:eastAsiaTheme="minorEastAsia"/>
          <w:color w:val="FF0000"/>
          <w:szCs w:val="21"/>
        </w:rPr>
        <w:t>溶液做催化剂，</w:t>
      </w:r>
    </w:p>
    <w:p>
      <w:pPr>
        <w:spacing w:line="360" w:lineRule="auto"/>
        <w:ind w:left="273" w:leftChars="130"/>
        <w:textAlignment w:val="center"/>
        <w:rPr>
          <w:rFonts w:hAnsiTheme="minorEastAsia" w:eastAsiaTheme="minorEastAsia"/>
          <w:color w:val="FF0000"/>
          <w:szCs w:val="21"/>
        </w:rPr>
      </w:pPr>
      <w:r>
        <w:rPr>
          <w:rFonts w:hAnsiTheme="minorEastAsia" w:eastAsiaTheme="minorEastAsia"/>
          <w:color w:val="FF0000"/>
          <w:szCs w:val="21"/>
        </w:rPr>
        <w:t>【分析】</w:t>
      </w:r>
      <w:r>
        <w:rPr>
          <w:rFonts w:asciiTheme="minorEastAsia" w:hAnsiTheme="minorEastAsia" w:eastAsiaTheme="minorEastAsia"/>
          <w:color w:val="FF0000"/>
          <w:szCs w:val="21"/>
        </w:rPr>
        <w:t>①</w:t>
      </w:r>
      <w:r>
        <w:rPr>
          <w:rFonts w:hAnsiTheme="minorEastAsia" w:eastAsiaTheme="minorEastAsia"/>
          <w:color w:val="FF0000"/>
          <w:szCs w:val="21"/>
        </w:rPr>
        <w:t>假设一不可能成立，理由是：过氧化氢溶液中有水分子；</w:t>
      </w:r>
    </w:p>
    <w:p>
      <w:pPr>
        <w:spacing w:line="360" w:lineRule="auto"/>
        <w:ind w:left="273" w:leftChars="130"/>
        <w:textAlignment w:val="center"/>
        <w:rPr>
          <w:rFonts w:eastAsiaTheme="minorEastAsia"/>
          <w:color w:val="FF0000"/>
          <w:szCs w:val="21"/>
        </w:rPr>
      </w:pPr>
      <w:r>
        <w:rPr>
          <w:rFonts w:hAnsiTheme="minorEastAsia" w:eastAsiaTheme="minorEastAsia"/>
          <w:color w:val="FF0000"/>
          <w:szCs w:val="21"/>
        </w:rPr>
        <w:t>【结论】</w:t>
      </w:r>
      <w:r>
        <w:rPr>
          <w:rFonts w:asciiTheme="minorEastAsia" w:hAnsiTheme="minorEastAsia" w:eastAsiaTheme="minorEastAsia"/>
          <w:color w:val="FF0000"/>
          <w:szCs w:val="21"/>
        </w:rPr>
        <w:t>②</w:t>
      </w:r>
      <w:r>
        <w:rPr>
          <w:rFonts w:hAnsiTheme="minorEastAsia" w:eastAsiaTheme="minorEastAsia"/>
          <w:color w:val="FF0000"/>
          <w:szCs w:val="21"/>
        </w:rPr>
        <w:t>假设二成立，而假设一和另一种假设不成立；故答案为：</w:t>
      </w:r>
      <w:r>
        <w:rPr>
          <w:rFonts w:asciiTheme="minorEastAsia" w:hAnsiTheme="minorEastAsia" w:eastAsiaTheme="minorEastAsia"/>
          <w:color w:val="FF0000"/>
          <w:szCs w:val="21"/>
        </w:rPr>
        <w:t>①</w:t>
      </w:r>
      <w:r>
        <w:rPr>
          <w:rFonts w:hAnsiTheme="minorEastAsia" w:eastAsiaTheme="minorEastAsia"/>
          <w:color w:val="FF0000"/>
          <w:szCs w:val="21"/>
        </w:rPr>
        <w:t>过氧化氢溶液中有水分子；</w:t>
      </w:r>
      <w:r>
        <w:rPr>
          <w:rFonts w:asciiTheme="minorEastAsia" w:hAnsiTheme="minorEastAsia" w:eastAsiaTheme="minorEastAsia"/>
          <w:color w:val="FF0000"/>
          <w:szCs w:val="21"/>
        </w:rPr>
        <w:t>②</w:t>
      </w:r>
      <w:r>
        <w:rPr>
          <w:rFonts w:hAnsiTheme="minorEastAsia" w:eastAsiaTheme="minorEastAsia"/>
          <w:color w:val="FF0000"/>
          <w:szCs w:val="21"/>
        </w:rPr>
        <w:t>二；</w:t>
      </w:r>
    </w:p>
    <w:p>
      <w:pPr>
        <w:spacing w:line="360" w:lineRule="auto"/>
        <w:ind w:left="273" w:leftChars="130"/>
        <w:textAlignment w:val="center"/>
        <w:rPr>
          <w:rFonts w:hAnsiTheme="minorEastAsia" w:eastAsiaTheme="minorEastAsia"/>
          <w:color w:val="FF0000"/>
          <w:szCs w:val="21"/>
        </w:rPr>
      </w:pPr>
      <w:r>
        <w:rPr>
          <w:rFonts w:hAnsiTheme="minorEastAsia" w:eastAsiaTheme="minorEastAsia"/>
          <w:color w:val="FF0000"/>
          <w:szCs w:val="21"/>
        </w:rPr>
        <w:t>（</w:t>
      </w:r>
      <w:r>
        <w:rPr>
          <w:rFonts w:eastAsiaTheme="minorEastAsia"/>
          <w:color w:val="FF0000"/>
          <w:szCs w:val="21"/>
        </w:rPr>
        <w:t>3</w:t>
      </w:r>
      <w:r>
        <w:rPr>
          <w:rFonts w:hAnsiTheme="minorEastAsia" w:eastAsiaTheme="minorEastAsia"/>
          <w:color w:val="FF0000"/>
          <w:szCs w:val="21"/>
        </w:rPr>
        <w:t>）催化剂比较，从循环利用的角度分析，二氧化锰更适合做该反应的催化剂，好回收；故答案为：</w:t>
      </w:r>
      <w:r>
        <w:rPr>
          <w:rFonts w:eastAsiaTheme="minorEastAsia"/>
          <w:color w:val="FF0000"/>
          <w:szCs w:val="21"/>
        </w:rPr>
        <w:t>MnO</w:t>
      </w:r>
      <w:r>
        <w:rPr>
          <w:rFonts w:eastAsiaTheme="minorEastAsia"/>
          <w:color w:val="FF0000"/>
          <w:szCs w:val="21"/>
          <w:vertAlign w:val="subscript"/>
        </w:rPr>
        <w:t>2</w:t>
      </w:r>
      <w:r>
        <w:rPr>
          <w:rFonts w:hAnsiTheme="minorEastAsia" w:eastAsiaTheme="minorEastAsia"/>
          <w:color w:val="FF0000"/>
          <w:szCs w:val="21"/>
        </w:rPr>
        <w:t>；</w:t>
      </w:r>
    </w:p>
    <w:p>
      <w:pPr>
        <w:spacing w:line="360" w:lineRule="auto"/>
        <w:ind w:left="273" w:leftChars="130"/>
        <w:textAlignment w:val="center"/>
        <w:rPr>
          <w:rFonts w:eastAsiaTheme="minorEastAsia"/>
          <w:color w:val="E36C09" w:themeColor="accent6" w:themeShade="BF"/>
          <w:kern w:val="0"/>
          <w:szCs w:val="21"/>
        </w:rPr>
      </w:pPr>
      <w:r>
        <w:rPr>
          <w:rFonts w:hAnsiTheme="minorEastAsia" w:eastAsiaTheme="minorEastAsia"/>
          <w:color w:val="FF0000"/>
          <w:szCs w:val="21"/>
        </w:rPr>
        <w:t>【解析】（</w:t>
      </w:r>
      <w:r>
        <w:rPr>
          <w:rFonts w:eastAsiaTheme="minorEastAsia"/>
          <w:color w:val="FF0000"/>
          <w:szCs w:val="21"/>
        </w:rPr>
        <w:t>1</w:t>
      </w:r>
      <w:r>
        <w:rPr>
          <w:rFonts w:hAnsiTheme="minorEastAsia" w:eastAsiaTheme="minorEastAsia"/>
          <w:color w:val="FF0000"/>
          <w:szCs w:val="21"/>
        </w:rPr>
        <w:t>）</w:t>
      </w:r>
      <w:r>
        <w:rPr>
          <w:rFonts w:eastAsiaTheme="minorEastAsia"/>
          <w:color w:val="FF0000"/>
          <w:szCs w:val="21"/>
        </w:rPr>
        <w:t>MnO</w:t>
      </w:r>
      <w:r>
        <w:rPr>
          <w:rFonts w:eastAsiaTheme="minorEastAsia"/>
          <w:color w:val="FF0000"/>
          <w:szCs w:val="21"/>
          <w:vertAlign w:val="subscript"/>
        </w:rPr>
        <w:t>2</w:t>
      </w:r>
      <w:r>
        <w:rPr>
          <w:rFonts w:hAnsiTheme="minorEastAsia" w:eastAsiaTheme="minorEastAsia"/>
          <w:color w:val="FF0000"/>
          <w:szCs w:val="21"/>
        </w:rPr>
        <w:t>作催化剂向</w:t>
      </w:r>
      <w:r>
        <w:rPr>
          <w:rFonts w:eastAsiaTheme="minorEastAsia"/>
          <w:color w:val="FF0000"/>
          <w:szCs w:val="21"/>
        </w:rPr>
        <w:t>5mL5%</w:t>
      </w:r>
      <w:r>
        <w:rPr>
          <w:rFonts w:hAnsiTheme="minorEastAsia" w:eastAsiaTheme="minorEastAsia"/>
          <w:color w:val="FF0000"/>
          <w:szCs w:val="21"/>
        </w:rPr>
        <w:t>的</w:t>
      </w:r>
      <w:r>
        <w:rPr>
          <w:rFonts w:eastAsiaTheme="minorEastAsia"/>
          <w:color w:val="FF0000"/>
          <w:szCs w:val="21"/>
        </w:rPr>
        <w:t>H</w:t>
      </w:r>
      <w:r>
        <w:rPr>
          <w:rFonts w:eastAsiaTheme="minorEastAsia"/>
          <w:color w:val="FF0000"/>
          <w:szCs w:val="21"/>
          <w:vertAlign w:val="subscript"/>
        </w:rPr>
        <w:t>2</w:t>
      </w:r>
      <w:r>
        <w:rPr>
          <w:rFonts w:eastAsiaTheme="minorEastAsia"/>
          <w:color w:val="FF0000"/>
          <w:szCs w:val="21"/>
        </w:rPr>
        <w:t>O</w:t>
      </w:r>
      <w:r>
        <w:rPr>
          <w:rFonts w:eastAsiaTheme="minorEastAsia"/>
          <w:color w:val="FF0000"/>
          <w:szCs w:val="21"/>
          <w:vertAlign w:val="subscript"/>
        </w:rPr>
        <w:t>2</w:t>
      </w:r>
      <w:r>
        <w:rPr>
          <w:rFonts w:hAnsiTheme="minorEastAsia" w:eastAsiaTheme="minorEastAsia"/>
          <w:color w:val="FF0000"/>
          <w:szCs w:val="21"/>
        </w:rPr>
        <w:t>溶液中加入少量</w:t>
      </w:r>
      <w:r>
        <w:rPr>
          <w:rFonts w:eastAsiaTheme="minorEastAsia"/>
          <w:color w:val="FF0000"/>
          <w:szCs w:val="21"/>
        </w:rPr>
        <w:t>MnO</w:t>
      </w:r>
      <w:r>
        <w:rPr>
          <w:rFonts w:eastAsiaTheme="minorEastAsia"/>
          <w:color w:val="FF0000"/>
          <w:szCs w:val="21"/>
          <w:vertAlign w:val="subscript"/>
        </w:rPr>
        <w:t>2</w:t>
      </w:r>
      <w:r>
        <w:rPr>
          <w:rFonts w:hAnsiTheme="minorEastAsia" w:eastAsiaTheme="minorEastAsia"/>
          <w:color w:val="FF0000"/>
          <w:szCs w:val="21"/>
        </w:rPr>
        <w:t>，立即产生大量气泡；</w:t>
      </w:r>
      <w:r>
        <w:rPr>
          <w:rFonts w:asciiTheme="minorEastAsia" w:hAnsiTheme="minorEastAsia" w:eastAsiaTheme="minorEastAsia"/>
          <w:color w:val="FF0000"/>
          <w:szCs w:val="21"/>
        </w:rPr>
        <w:t>①</w:t>
      </w:r>
      <w:r>
        <w:rPr>
          <w:rFonts w:hAnsiTheme="minorEastAsia" w:eastAsiaTheme="minorEastAsia"/>
          <w:color w:val="FF0000"/>
          <w:szCs w:val="21"/>
        </w:rPr>
        <w:t>过氧化氢在二氧化锰做催化剂的条件下生成水和氧气，要注意配平；</w:t>
      </w:r>
      <w:r>
        <w:rPr>
          <w:rFonts w:asciiTheme="minorEastAsia" w:hAnsiTheme="minorEastAsia" w:eastAsiaTheme="minorEastAsia"/>
          <w:color w:val="FF0000"/>
          <w:szCs w:val="21"/>
        </w:rPr>
        <w:t>②</w:t>
      </w:r>
      <w:r>
        <w:rPr>
          <w:rFonts w:hAnsiTheme="minorEastAsia" w:eastAsiaTheme="minorEastAsia"/>
          <w:color w:val="FF0000"/>
          <w:szCs w:val="21"/>
        </w:rPr>
        <w:t>用上述反应原理制备并收集一瓶干燥的</w:t>
      </w:r>
      <w:r>
        <w:rPr>
          <w:rFonts w:eastAsiaTheme="minorEastAsia"/>
          <w:color w:val="FF0000"/>
          <w:szCs w:val="21"/>
        </w:rPr>
        <w:t>O</w:t>
      </w:r>
      <w:r>
        <w:rPr>
          <w:rFonts w:eastAsiaTheme="minorEastAsia"/>
          <w:color w:val="FF0000"/>
          <w:szCs w:val="21"/>
          <w:vertAlign w:val="subscript"/>
        </w:rPr>
        <w:t>2</w:t>
      </w:r>
      <w:r>
        <w:rPr>
          <w:rFonts w:hAnsiTheme="minorEastAsia" w:eastAsiaTheme="minorEastAsia"/>
          <w:color w:val="FF0000"/>
          <w:szCs w:val="21"/>
        </w:rPr>
        <w:t>，从所给装置图中选择并组装一套装置，其连接顺序为</w:t>
      </w:r>
      <w:r>
        <w:rPr>
          <w:rFonts w:eastAsiaTheme="minorEastAsia"/>
          <w:color w:val="FF0000"/>
          <w:szCs w:val="21"/>
        </w:rPr>
        <w:t>B</w:t>
      </w:r>
      <w:r>
        <w:rPr>
          <w:rFonts w:hAnsiTheme="minorEastAsia" w:eastAsiaTheme="minorEastAsia"/>
          <w:color w:val="FF0000"/>
          <w:szCs w:val="21"/>
        </w:rPr>
        <w:t>、</w:t>
      </w:r>
      <w:r>
        <w:rPr>
          <w:rFonts w:eastAsiaTheme="minorEastAsia"/>
          <w:color w:val="FF0000"/>
          <w:szCs w:val="21"/>
        </w:rPr>
        <w:t>C</w:t>
      </w:r>
      <w:r>
        <w:rPr>
          <w:rFonts w:hAnsiTheme="minorEastAsia" w:eastAsiaTheme="minorEastAsia"/>
          <w:color w:val="FF0000"/>
          <w:szCs w:val="21"/>
        </w:rPr>
        <w:t>、</w:t>
      </w:r>
      <w:r>
        <w:rPr>
          <w:rFonts w:eastAsiaTheme="minorEastAsia"/>
          <w:color w:val="FF0000"/>
          <w:szCs w:val="21"/>
        </w:rPr>
        <w:t>E</w:t>
      </w:r>
      <w:r>
        <w:rPr>
          <w:rFonts w:hAnsiTheme="minorEastAsia" w:eastAsiaTheme="minorEastAsia"/>
          <w:color w:val="FF0000"/>
          <w:szCs w:val="21"/>
        </w:rPr>
        <w:t>，为了确保实验成功，在装药品之前应该检查装置的气密性；</w:t>
      </w:r>
      <w:r>
        <w:rPr>
          <w:rFonts w:asciiTheme="minorEastAsia" w:hAnsiTheme="minorEastAsia" w:eastAsiaTheme="minorEastAsia"/>
          <w:color w:val="FF0000"/>
          <w:szCs w:val="21"/>
        </w:rPr>
        <w:t>③</w:t>
      </w:r>
      <w:r>
        <w:rPr>
          <w:rFonts w:hAnsiTheme="minorEastAsia" w:eastAsiaTheme="minorEastAsia"/>
          <w:color w:val="FF0000"/>
          <w:szCs w:val="21"/>
        </w:rPr>
        <w:t>氧气的检验方法是：将带火星的木条伸入集气瓶中，木条复燃，证明是氧气；故</w:t>
      </w:r>
    </w:p>
    <w:sectPr>
      <w:footerReference r:id="rId3" w:type="default"/>
      <w:pgSz w:w="11906" w:h="16838"/>
      <w:pgMar w:top="1418" w:right="1077" w:bottom="1418" w:left="1077"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Courier New">
    <w:panose1 w:val="02070309020205020404"/>
    <w:charset w:val="00"/>
    <w:family w:val="modern"/>
    <w:pitch w:val="default"/>
    <w:sig w:usb0="E0002EFF" w:usb1="C0007843" w:usb2="00000009" w:usb3="00000000" w:csb0="400001FF" w:csb1="FFFF0000"/>
  </w:font>
  <w:font w:name="Arial Unicode MS">
    <w:panose1 w:val="020B0604020202020204"/>
    <w:charset w:val="86"/>
    <w:family w:val="roman"/>
    <w:pitch w:val="default"/>
    <w:sig w:usb0="FFFFFFFF" w:usb1="E9FFFFFF" w:usb2="0000003F" w:usb3="00000000" w:csb0="603F01FF" w:csb1="FFFF0000"/>
  </w:font>
  <w:font w:name="Time New Romans">
    <w:altName w:val="Times New Roman"/>
    <w:panose1 w:val="00000000000000000000"/>
    <w:charset w:val="00"/>
    <w:family w:val="roman"/>
    <w:pitch w:val="default"/>
    <w:sig w:usb0="00000000" w:usb1="00000000" w:usb2="00000000" w:usb3="00000000" w:csb0="00000000" w:csb1="00000000"/>
  </w:font>
  <w:font w:name="楷体">
    <w:panose1 w:val="02010609060101010101"/>
    <w:charset w:val="86"/>
    <w:family w:val="modern"/>
    <w:pitch w:val="default"/>
    <w:sig w:usb0="800002BF" w:usb1="38CF7CFA" w:usb2="00000016" w:usb3="00000000" w:csb0="00040001"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rPr>
        <w:sz w:val="18"/>
      </w:rPr>
      <w:pict>
        <v:shape id="_x0000_s2050" o:spid="_x0000_s2050" o:spt="202" type="#_x0000_t202" style="position:absolute;left:0pt;margin-top:0pt;height:144pt;width:144pt;mso-position-horizontal:center;mso-position-horizontal-relative:margin;mso-wrap-style:none;z-index:251658240;mso-width-relative:page;mso-height-relative:page;" filled="f" stroked="f" coordsize="21600,21600">
          <v:path/>
          <v:fill on="f" focussize="0,0"/>
          <v:stroke on="f"/>
          <v:imagedata o:title=""/>
          <o:lock v:ext="edit" aspectratio="f"/>
          <v:textbox inset="0mm,0mm,0mm,0mm" style="mso-fit-shape-to-text:t;">
            <w:txbxContent>
              <w:p>
                <w:pPr>
                  <w:pStyle w:val="8"/>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4E6B43A"/>
    <w:multiLevelType w:val="singleLevel"/>
    <w:tmpl w:val="D4E6B43A"/>
    <w:lvl w:ilvl="0" w:tentative="0">
      <w:start w:val="1"/>
      <w:numFmt w:val="decimal"/>
      <w:suff w:val="nothing"/>
      <w:lvlText w:val="（%1）"/>
      <w:lvlJc w:val="left"/>
    </w:lvl>
  </w:abstractNum>
  <w:abstractNum w:abstractNumId="1">
    <w:nsid w:val="05D1AD07"/>
    <w:multiLevelType w:val="singleLevel"/>
    <w:tmpl w:val="05D1AD07"/>
    <w:lvl w:ilvl="0" w:tentative="0">
      <w:start w:val="3"/>
      <w:numFmt w:val="decimal"/>
      <w:suff w:val="nothing"/>
      <w:lvlText w:val="（%1）"/>
      <w:lvlJc w:val="left"/>
    </w:lvl>
  </w:abstractNum>
  <w:abstractNum w:abstractNumId="2">
    <w:nsid w:val="1741B605"/>
    <w:multiLevelType w:val="singleLevel"/>
    <w:tmpl w:val="1741B605"/>
    <w:lvl w:ilvl="0" w:tentative="0">
      <w:start w:val="6"/>
      <w:numFmt w:val="decimal"/>
      <w:suff w:val="nothing"/>
      <w:lvlText w:val="%1、"/>
      <w:lvlJc w:val="left"/>
    </w:lvl>
  </w:abstractNum>
  <w:abstractNum w:abstractNumId="3">
    <w:nsid w:val="302CE2EA"/>
    <w:multiLevelType w:val="singleLevel"/>
    <w:tmpl w:val="302CE2EA"/>
    <w:lvl w:ilvl="0" w:tentative="0">
      <w:start w:val="4"/>
      <w:numFmt w:val="decimal"/>
      <w:suff w:val="space"/>
      <w:lvlText w:val="%1."/>
      <w:lvlJc w:val="left"/>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00D03FD3"/>
    <w:rsid w:val="000020D1"/>
    <w:rsid w:val="00005666"/>
    <w:rsid w:val="000078B0"/>
    <w:rsid w:val="000102C7"/>
    <w:rsid w:val="00020977"/>
    <w:rsid w:val="00031176"/>
    <w:rsid w:val="0004534A"/>
    <w:rsid w:val="00091DA3"/>
    <w:rsid w:val="000A2CDF"/>
    <w:rsid w:val="000D03BB"/>
    <w:rsid w:val="000D79ED"/>
    <w:rsid w:val="000E4426"/>
    <w:rsid w:val="000F397B"/>
    <w:rsid w:val="000F3E78"/>
    <w:rsid w:val="00106BA8"/>
    <w:rsid w:val="00115831"/>
    <w:rsid w:val="00117FE1"/>
    <w:rsid w:val="001369DD"/>
    <w:rsid w:val="001444E7"/>
    <w:rsid w:val="001453DD"/>
    <w:rsid w:val="00156262"/>
    <w:rsid w:val="00162133"/>
    <w:rsid w:val="00166C86"/>
    <w:rsid w:val="00175B64"/>
    <w:rsid w:val="00180BC5"/>
    <w:rsid w:val="00194F88"/>
    <w:rsid w:val="001B203B"/>
    <w:rsid w:val="001C1107"/>
    <w:rsid w:val="001E117F"/>
    <w:rsid w:val="001F2C7F"/>
    <w:rsid w:val="001F5379"/>
    <w:rsid w:val="001F7822"/>
    <w:rsid w:val="00205990"/>
    <w:rsid w:val="0020772C"/>
    <w:rsid w:val="00216F76"/>
    <w:rsid w:val="002330B5"/>
    <w:rsid w:val="00250C83"/>
    <w:rsid w:val="00283CBB"/>
    <w:rsid w:val="0028486C"/>
    <w:rsid w:val="002B3558"/>
    <w:rsid w:val="002B7FEA"/>
    <w:rsid w:val="002C1D61"/>
    <w:rsid w:val="002E2658"/>
    <w:rsid w:val="002E5C2C"/>
    <w:rsid w:val="002F0594"/>
    <w:rsid w:val="002F6594"/>
    <w:rsid w:val="00351505"/>
    <w:rsid w:val="00354F11"/>
    <w:rsid w:val="003704CF"/>
    <w:rsid w:val="00371622"/>
    <w:rsid w:val="00371DAE"/>
    <w:rsid w:val="00373790"/>
    <w:rsid w:val="00375B67"/>
    <w:rsid w:val="00387326"/>
    <w:rsid w:val="00391975"/>
    <w:rsid w:val="003B524D"/>
    <w:rsid w:val="003D04D8"/>
    <w:rsid w:val="003E3AAD"/>
    <w:rsid w:val="003F245D"/>
    <w:rsid w:val="003F7A47"/>
    <w:rsid w:val="00414A7D"/>
    <w:rsid w:val="00422337"/>
    <w:rsid w:val="0042312C"/>
    <w:rsid w:val="004257CD"/>
    <w:rsid w:val="00435A28"/>
    <w:rsid w:val="00445EB0"/>
    <w:rsid w:val="004559F3"/>
    <w:rsid w:val="0048007D"/>
    <w:rsid w:val="0048791F"/>
    <w:rsid w:val="004940E1"/>
    <w:rsid w:val="004A5A0E"/>
    <w:rsid w:val="004A65BD"/>
    <w:rsid w:val="004B7461"/>
    <w:rsid w:val="004C0E00"/>
    <w:rsid w:val="004E39E8"/>
    <w:rsid w:val="004F0762"/>
    <w:rsid w:val="005142CC"/>
    <w:rsid w:val="0052547E"/>
    <w:rsid w:val="00573D9B"/>
    <w:rsid w:val="00576615"/>
    <w:rsid w:val="0058125A"/>
    <w:rsid w:val="005B478E"/>
    <w:rsid w:val="005C25A1"/>
    <w:rsid w:val="005C3A08"/>
    <w:rsid w:val="005D5799"/>
    <w:rsid w:val="005E315C"/>
    <w:rsid w:val="005F1DEB"/>
    <w:rsid w:val="00654096"/>
    <w:rsid w:val="00655B06"/>
    <w:rsid w:val="00676BB1"/>
    <w:rsid w:val="0068562A"/>
    <w:rsid w:val="0069060D"/>
    <w:rsid w:val="006B351B"/>
    <w:rsid w:val="006D1952"/>
    <w:rsid w:val="006E406D"/>
    <w:rsid w:val="006F5512"/>
    <w:rsid w:val="006F78AE"/>
    <w:rsid w:val="007079F2"/>
    <w:rsid w:val="00720383"/>
    <w:rsid w:val="007406A9"/>
    <w:rsid w:val="007431EB"/>
    <w:rsid w:val="007435D1"/>
    <w:rsid w:val="007519AF"/>
    <w:rsid w:val="00752035"/>
    <w:rsid w:val="0075457F"/>
    <w:rsid w:val="007611E9"/>
    <w:rsid w:val="007733C4"/>
    <w:rsid w:val="0077661F"/>
    <w:rsid w:val="00777E58"/>
    <w:rsid w:val="00780CA9"/>
    <w:rsid w:val="00794FDE"/>
    <w:rsid w:val="00795210"/>
    <w:rsid w:val="007A6106"/>
    <w:rsid w:val="007C6A5C"/>
    <w:rsid w:val="007D6642"/>
    <w:rsid w:val="007E7EC6"/>
    <w:rsid w:val="00815057"/>
    <w:rsid w:val="008172E1"/>
    <w:rsid w:val="0082362C"/>
    <w:rsid w:val="00836E9B"/>
    <w:rsid w:val="00845358"/>
    <w:rsid w:val="00850F4D"/>
    <w:rsid w:val="00851D54"/>
    <w:rsid w:val="00852B09"/>
    <w:rsid w:val="008573EF"/>
    <w:rsid w:val="00865509"/>
    <w:rsid w:val="008715B2"/>
    <w:rsid w:val="00875AF2"/>
    <w:rsid w:val="008B47DA"/>
    <w:rsid w:val="008B649D"/>
    <w:rsid w:val="008C49EA"/>
    <w:rsid w:val="008C71E8"/>
    <w:rsid w:val="008D00D2"/>
    <w:rsid w:val="008D071C"/>
    <w:rsid w:val="008D412E"/>
    <w:rsid w:val="008D5008"/>
    <w:rsid w:val="008E372D"/>
    <w:rsid w:val="008F48F8"/>
    <w:rsid w:val="008F559E"/>
    <w:rsid w:val="00902863"/>
    <w:rsid w:val="009057EB"/>
    <w:rsid w:val="00910BB0"/>
    <w:rsid w:val="0091478C"/>
    <w:rsid w:val="00927FE4"/>
    <w:rsid w:val="00937E3A"/>
    <w:rsid w:val="00952213"/>
    <w:rsid w:val="0098203D"/>
    <w:rsid w:val="00993078"/>
    <w:rsid w:val="00996CC2"/>
    <w:rsid w:val="009B2AF5"/>
    <w:rsid w:val="009B753D"/>
    <w:rsid w:val="009C16BC"/>
    <w:rsid w:val="009C7009"/>
    <w:rsid w:val="009E5954"/>
    <w:rsid w:val="00A11CBE"/>
    <w:rsid w:val="00A21331"/>
    <w:rsid w:val="00A3551D"/>
    <w:rsid w:val="00A403BB"/>
    <w:rsid w:val="00A54C3D"/>
    <w:rsid w:val="00A70B49"/>
    <w:rsid w:val="00A7704D"/>
    <w:rsid w:val="00AB5796"/>
    <w:rsid w:val="00AC5C9F"/>
    <w:rsid w:val="00AE63DA"/>
    <w:rsid w:val="00AE7D73"/>
    <w:rsid w:val="00B0032E"/>
    <w:rsid w:val="00B02375"/>
    <w:rsid w:val="00B14A15"/>
    <w:rsid w:val="00B31CBF"/>
    <w:rsid w:val="00B54BF2"/>
    <w:rsid w:val="00B74D9C"/>
    <w:rsid w:val="00B867B8"/>
    <w:rsid w:val="00B94D24"/>
    <w:rsid w:val="00B964D1"/>
    <w:rsid w:val="00B9789A"/>
    <w:rsid w:val="00BB4D61"/>
    <w:rsid w:val="00BD2A56"/>
    <w:rsid w:val="00BD47CE"/>
    <w:rsid w:val="00C14C9B"/>
    <w:rsid w:val="00C41E40"/>
    <w:rsid w:val="00C516EF"/>
    <w:rsid w:val="00C72EF4"/>
    <w:rsid w:val="00C858DE"/>
    <w:rsid w:val="00C85CDF"/>
    <w:rsid w:val="00CB1BDE"/>
    <w:rsid w:val="00CB3D12"/>
    <w:rsid w:val="00CE1C34"/>
    <w:rsid w:val="00CE4247"/>
    <w:rsid w:val="00CE7442"/>
    <w:rsid w:val="00D03FD3"/>
    <w:rsid w:val="00D06618"/>
    <w:rsid w:val="00D21729"/>
    <w:rsid w:val="00D24A8E"/>
    <w:rsid w:val="00D32EE2"/>
    <w:rsid w:val="00D40D1C"/>
    <w:rsid w:val="00D624D7"/>
    <w:rsid w:val="00D627FE"/>
    <w:rsid w:val="00D851B4"/>
    <w:rsid w:val="00D86489"/>
    <w:rsid w:val="00DA4FB6"/>
    <w:rsid w:val="00DB76EB"/>
    <w:rsid w:val="00DC25BB"/>
    <w:rsid w:val="00DE2FF1"/>
    <w:rsid w:val="00DE5B4B"/>
    <w:rsid w:val="00DF2E36"/>
    <w:rsid w:val="00E37EFF"/>
    <w:rsid w:val="00E61F49"/>
    <w:rsid w:val="00E664D2"/>
    <w:rsid w:val="00E66D5A"/>
    <w:rsid w:val="00E8048C"/>
    <w:rsid w:val="00E82E9A"/>
    <w:rsid w:val="00ED0F3D"/>
    <w:rsid w:val="00EE0BC9"/>
    <w:rsid w:val="00EF14BA"/>
    <w:rsid w:val="00F16EF3"/>
    <w:rsid w:val="00F235D9"/>
    <w:rsid w:val="00F47826"/>
    <w:rsid w:val="00F47B08"/>
    <w:rsid w:val="00F70799"/>
    <w:rsid w:val="00FA7C84"/>
    <w:rsid w:val="00FB1A10"/>
    <w:rsid w:val="00FB3974"/>
    <w:rsid w:val="00FB6A4D"/>
    <w:rsid w:val="0ABB3DC7"/>
    <w:rsid w:val="0F9275B1"/>
    <w:rsid w:val="1B49520A"/>
    <w:rsid w:val="3A257DB5"/>
    <w:rsid w:val="3E1216D2"/>
    <w:rsid w:val="3F0F2108"/>
    <w:rsid w:val="41233616"/>
    <w:rsid w:val="6B6E23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33"/>
    <w:qFormat/>
    <w:uiPriority w:val="9"/>
    <w:pPr>
      <w:widowControl/>
      <w:spacing w:before="100" w:beforeAutospacing="1" w:after="100" w:afterAutospacing="1"/>
      <w:jc w:val="left"/>
      <w:outlineLvl w:val="0"/>
    </w:pPr>
    <w:rPr>
      <w:rFonts w:ascii="宋体" w:hAnsi="宋体" w:cs="宋体"/>
      <w:b/>
      <w:bCs/>
      <w:kern w:val="36"/>
      <w:sz w:val="48"/>
      <w:szCs w:val="48"/>
    </w:rPr>
  </w:style>
  <w:style w:type="paragraph" w:styleId="3">
    <w:name w:val="heading 2"/>
    <w:basedOn w:val="1"/>
    <w:next w:val="1"/>
    <w:link w:val="19"/>
    <w:qFormat/>
    <w:uiPriority w:val="0"/>
    <w:pPr>
      <w:keepNext/>
      <w:keepLines/>
      <w:spacing w:before="260" w:after="260" w:line="416" w:lineRule="auto"/>
      <w:outlineLvl w:val="1"/>
    </w:pPr>
    <w:rPr>
      <w:rFonts w:ascii="Cambria" w:hAnsi="Cambria" w:cs="宋体"/>
      <w:b/>
      <w:bCs/>
      <w:sz w:val="32"/>
      <w:szCs w:val="32"/>
    </w:rPr>
  </w:style>
  <w:style w:type="paragraph" w:styleId="4">
    <w:name w:val="heading 3"/>
    <w:basedOn w:val="1"/>
    <w:next w:val="1"/>
    <w:link w:val="34"/>
    <w:qFormat/>
    <w:uiPriority w:val="0"/>
    <w:pPr>
      <w:keepNext/>
      <w:keepLines/>
      <w:spacing w:before="260" w:after="260" w:line="416" w:lineRule="auto"/>
      <w:outlineLvl w:val="2"/>
    </w:pPr>
    <w:rPr>
      <w:b/>
      <w:bCs/>
      <w:sz w:val="32"/>
      <w:szCs w:val="32"/>
    </w:rPr>
  </w:style>
  <w:style w:type="character" w:default="1" w:styleId="13">
    <w:name w:val="Default Paragraph Font"/>
    <w:semiHidden/>
    <w:unhideWhenUsed/>
    <w:qFormat/>
    <w:uiPriority w:val="1"/>
  </w:style>
  <w:style w:type="table" w:default="1" w:styleId="12">
    <w:name w:val="Normal Table"/>
    <w:semiHidden/>
    <w:unhideWhenUsed/>
    <w:qFormat/>
    <w:uiPriority w:val="99"/>
    <w:tblPr>
      <w:tblLayout w:type="fixed"/>
      <w:tblCellMar>
        <w:top w:w="0" w:type="dxa"/>
        <w:left w:w="108" w:type="dxa"/>
        <w:bottom w:w="0" w:type="dxa"/>
        <w:right w:w="108" w:type="dxa"/>
      </w:tblCellMar>
    </w:tblPr>
  </w:style>
  <w:style w:type="paragraph" w:styleId="5">
    <w:name w:val="annotation text"/>
    <w:basedOn w:val="1"/>
    <w:link w:val="20"/>
    <w:qFormat/>
    <w:uiPriority w:val="0"/>
    <w:pPr>
      <w:jc w:val="left"/>
    </w:pPr>
    <w:rPr>
      <w:szCs w:val="24"/>
    </w:rPr>
  </w:style>
  <w:style w:type="paragraph" w:styleId="6">
    <w:name w:val="Plain Text"/>
    <w:basedOn w:val="1"/>
    <w:link w:val="23"/>
    <w:qFormat/>
    <w:uiPriority w:val="0"/>
    <w:rPr>
      <w:rFonts w:ascii="宋体" w:hAnsi="Courier New" w:cs="Courier New"/>
      <w:szCs w:val="21"/>
    </w:rPr>
  </w:style>
  <w:style w:type="paragraph" w:styleId="7">
    <w:name w:val="Balloon Text"/>
    <w:basedOn w:val="1"/>
    <w:link w:val="24"/>
    <w:qFormat/>
    <w:uiPriority w:val="0"/>
    <w:rPr>
      <w:sz w:val="18"/>
      <w:szCs w:val="18"/>
    </w:rPr>
  </w:style>
  <w:style w:type="paragraph" w:styleId="8">
    <w:name w:val="footer"/>
    <w:basedOn w:val="1"/>
    <w:link w:val="22"/>
    <w:qFormat/>
    <w:uiPriority w:val="99"/>
    <w:pPr>
      <w:tabs>
        <w:tab w:val="center" w:pos="4153"/>
        <w:tab w:val="right" w:pos="8306"/>
      </w:tabs>
      <w:snapToGrid w:val="0"/>
      <w:jc w:val="left"/>
    </w:pPr>
    <w:rPr>
      <w:sz w:val="18"/>
    </w:rPr>
  </w:style>
  <w:style w:type="paragraph" w:styleId="9">
    <w:name w:val="header"/>
    <w:basedOn w:val="1"/>
    <w:link w:val="21"/>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10">
    <w:name w:val="Normal (Web)"/>
    <w:basedOn w:val="1"/>
    <w:link w:val="36"/>
    <w:unhideWhenUsed/>
    <w:qFormat/>
    <w:uiPriority w:val="99"/>
    <w:pPr>
      <w:widowControl/>
      <w:spacing w:before="30" w:after="30" w:line="300" w:lineRule="auto"/>
      <w:jc w:val="left"/>
    </w:pPr>
    <w:rPr>
      <w:rFonts w:ascii="宋体" w:hAnsi="宋体"/>
      <w:kern w:val="0"/>
      <w:sz w:val="24"/>
      <w:szCs w:val="24"/>
    </w:rPr>
  </w:style>
  <w:style w:type="paragraph" w:styleId="11">
    <w:name w:val="annotation subject"/>
    <w:basedOn w:val="5"/>
    <w:next w:val="5"/>
    <w:link w:val="44"/>
    <w:semiHidden/>
    <w:unhideWhenUsed/>
    <w:qFormat/>
    <w:uiPriority w:val="99"/>
    <w:rPr>
      <w:b/>
      <w:bCs/>
      <w:szCs w:val="22"/>
    </w:rPr>
  </w:style>
  <w:style w:type="character" w:styleId="14">
    <w:name w:val="Strong"/>
    <w:qFormat/>
    <w:uiPriority w:val="22"/>
    <w:rPr>
      <w:b/>
      <w:bCs/>
    </w:rPr>
  </w:style>
  <w:style w:type="character" w:styleId="15">
    <w:name w:val="page number"/>
    <w:basedOn w:val="13"/>
    <w:qFormat/>
    <w:uiPriority w:val="0"/>
  </w:style>
  <w:style w:type="character" w:styleId="16">
    <w:name w:val="Emphasis"/>
    <w:basedOn w:val="13"/>
    <w:qFormat/>
    <w:uiPriority w:val="20"/>
    <w:rPr>
      <w:i/>
      <w:iCs/>
    </w:rPr>
  </w:style>
  <w:style w:type="character" w:styleId="17">
    <w:name w:val="Hyperlink"/>
    <w:qFormat/>
    <w:uiPriority w:val="0"/>
    <w:rPr>
      <w:color w:val="0000FF"/>
      <w:u w:val="single"/>
    </w:rPr>
  </w:style>
  <w:style w:type="character" w:styleId="18">
    <w:name w:val="annotation reference"/>
    <w:qFormat/>
    <w:uiPriority w:val="0"/>
    <w:rPr>
      <w:sz w:val="21"/>
      <w:szCs w:val="21"/>
    </w:rPr>
  </w:style>
  <w:style w:type="character" w:customStyle="1" w:styleId="19">
    <w:name w:val="标题 2 Char"/>
    <w:link w:val="3"/>
    <w:qFormat/>
    <w:uiPriority w:val="0"/>
    <w:rPr>
      <w:rFonts w:ascii="Cambria" w:hAnsi="Cambria" w:cs="宋体"/>
      <w:b/>
      <w:bCs/>
      <w:kern w:val="2"/>
      <w:sz w:val="32"/>
      <w:szCs w:val="32"/>
    </w:rPr>
  </w:style>
  <w:style w:type="character" w:customStyle="1" w:styleId="20">
    <w:name w:val="批注文字 Char"/>
    <w:basedOn w:val="13"/>
    <w:link w:val="5"/>
    <w:qFormat/>
    <w:uiPriority w:val="0"/>
    <w:rPr>
      <w:kern w:val="2"/>
      <w:sz w:val="21"/>
      <w:szCs w:val="24"/>
    </w:rPr>
  </w:style>
  <w:style w:type="character" w:customStyle="1" w:styleId="21">
    <w:name w:val="页眉 Char"/>
    <w:link w:val="9"/>
    <w:qFormat/>
    <w:uiPriority w:val="99"/>
    <w:rPr>
      <w:kern w:val="2"/>
      <w:sz w:val="18"/>
      <w:szCs w:val="22"/>
    </w:rPr>
  </w:style>
  <w:style w:type="character" w:customStyle="1" w:styleId="22">
    <w:name w:val="页脚 Char"/>
    <w:link w:val="8"/>
    <w:uiPriority w:val="99"/>
    <w:rPr>
      <w:kern w:val="2"/>
      <w:sz w:val="18"/>
      <w:szCs w:val="22"/>
    </w:rPr>
  </w:style>
  <w:style w:type="character" w:customStyle="1" w:styleId="23">
    <w:name w:val="纯文本 Char"/>
    <w:link w:val="6"/>
    <w:qFormat/>
    <w:uiPriority w:val="0"/>
    <w:rPr>
      <w:rFonts w:ascii="宋体" w:hAnsi="Courier New" w:cs="Courier New"/>
      <w:kern w:val="2"/>
      <w:sz w:val="21"/>
      <w:szCs w:val="21"/>
    </w:rPr>
  </w:style>
  <w:style w:type="character" w:customStyle="1" w:styleId="24">
    <w:name w:val="批注框文本 Char"/>
    <w:basedOn w:val="13"/>
    <w:link w:val="7"/>
    <w:qFormat/>
    <w:uiPriority w:val="0"/>
    <w:rPr>
      <w:kern w:val="2"/>
      <w:sz w:val="18"/>
      <w:szCs w:val="18"/>
    </w:rPr>
  </w:style>
  <w:style w:type="character" w:customStyle="1" w:styleId="25">
    <w:name w:val="sub_title s0"/>
    <w:basedOn w:val="13"/>
    <w:qFormat/>
    <w:uiPriority w:val="0"/>
  </w:style>
  <w:style w:type="character" w:customStyle="1" w:styleId="26">
    <w:name w:val="页码1"/>
    <w:basedOn w:val="13"/>
    <w:qFormat/>
    <w:uiPriority w:val="0"/>
  </w:style>
  <w:style w:type="paragraph" w:customStyle="1" w:styleId="27">
    <w:name w:val="列出段落1"/>
    <w:basedOn w:val="1"/>
    <w:qFormat/>
    <w:uiPriority w:val="0"/>
    <w:pPr>
      <w:ind w:firstLine="420" w:firstLineChars="200"/>
    </w:pPr>
    <w:rPr>
      <w:rFonts w:ascii="Calibri" w:hAnsi="Calibri"/>
    </w:rPr>
  </w:style>
  <w:style w:type="paragraph" w:customStyle="1" w:styleId="28">
    <w:name w:val="Char Char Char Char Char Char Char Char Char Char Char Char Char Char Char Char Char Char Char"/>
    <w:basedOn w:val="1"/>
    <w:qFormat/>
    <w:uiPriority w:val="0"/>
    <w:pPr>
      <w:widowControl/>
      <w:spacing w:line="300" w:lineRule="auto"/>
      <w:ind w:firstLine="200" w:firstLineChars="200"/>
    </w:pPr>
  </w:style>
  <w:style w:type="paragraph" w:customStyle="1" w:styleId="29">
    <w:name w:val="msonormalcxspmiddle"/>
    <w:basedOn w:val="1"/>
    <w:qFormat/>
    <w:uiPriority w:val="0"/>
    <w:pPr>
      <w:widowControl/>
      <w:spacing w:before="100" w:beforeAutospacing="1" w:after="100" w:afterAutospacing="1"/>
      <w:jc w:val="left"/>
    </w:pPr>
    <w:rPr>
      <w:rFonts w:ascii="Arial Unicode MS" w:hAnsi="Arial Unicode MS" w:eastAsia="Arial Unicode MS"/>
      <w:color w:val="000000"/>
      <w:kern w:val="0"/>
      <w:sz w:val="24"/>
      <w:szCs w:val="24"/>
    </w:rPr>
  </w:style>
  <w:style w:type="paragraph" w:customStyle="1" w:styleId="30">
    <w:name w:val="无间隔1"/>
    <w:qFormat/>
    <w:uiPriority w:val="0"/>
    <w:pPr>
      <w:widowControl w:val="0"/>
      <w:jc w:val="both"/>
    </w:pPr>
    <w:rPr>
      <w:rFonts w:ascii="Calibri" w:hAnsi="Calibri" w:eastAsia="宋体" w:cs="Times New Roman"/>
      <w:kern w:val="2"/>
      <w:sz w:val="21"/>
      <w:szCs w:val="22"/>
      <w:lang w:val="en-US" w:eastAsia="zh-CN" w:bidi="ar-SA"/>
    </w:rPr>
  </w:style>
  <w:style w:type="paragraph" w:customStyle="1" w:styleId="31">
    <w:name w:val="p0"/>
    <w:basedOn w:val="1"/>
    <w:qFormat/>
    <w:uiPriority w:val="0"/>
    <w:pPr>
      <w:widowControl/>
    </w:pPr>
    <w:rPr>
      <w:rFonts w:ascii="Calibri" w:hAnsi="Calibri"/>
      <w:kern w:val="0"/>
      <w:szCs w:val="21"/>
    </w:rPr>
  </w:style>
  <w:style w:type="paragraph" w:customStyle="1" w:styleId="32">
    <w:name w:val="Char3 Char"/>
    <w:basedOn w:val="1"/>
    <w:qFormat/>
    <w:uiPriority w:val="0"/>
    <w:pPr>
      <w:widowControl/>
      <w:spacing w:line="300" w:lineRule="auto"/>
      <w:ind w:firstLine="200" w:firstLineChars="200"/>
    </w:pPr>
  </w:style>
  <w:style w:type="character" w:customStyle="1" w:styleId="33">
    <w:name w:val="标题 1 Char"/>
    <w:link w:val="2"/>
    <w:qFormat/>
    <w:uiPriority w:val="9"/>
    <w:rPr>
      <w:rFonts w:ascii="宋体" w:hAnsi="宋体" w:cs="宋体"/>
      <w:b/>
      <w:bCs/>
      <w:kern w:val="36"/>
      <w:sz w:val="48"/>
      <w:szCs w:val="48"/>
    </w:rPr>
  </w:style>
  <w:style w:type="character" w:customStyle="1" w:styleId="34">
    <w:name w:val="标题 3 Char"/>
    <w:link w:val="4"/>
    <w:qFormat/>
    <w:uiPriority w:val="0"/>
    <w:rPr>
      <w:b/>
      <w:bCs/>
      <w:kern w:val="2"/>
      <w:sz w:val="32"/>
      <w:szCs w:val="32"/>
    </w:rPr>
  </w:style>
  <w:style w:type="paragraph" w:customStyle="1" w:styleId="35">
    <w:name w:val="正文_0"/>
    <w:qFormat/>
    <w:uiPriority w:val="0"/>
    <w:pPr>
      <w:widowControl w:val="0"/>
      <w:jc w:val="both"/>
    </w:pPr>
    <w:rPr>
      <w:rFonts w:ascii="Calibri" w:hAnsi="Calibri" w:eastAsia="宋体" w:cs="Times New Roman"/>
      <w:kern w:val="2"/>
      <w:sz w:val="21"/>
      <w:szCs w:val="22"/>
      <w:lang w:val="en-US" w:eastAsia="zh-CN" w:bidi="ar-SA"/>
    </w:rPr>
  </w:style>
  <w:style w:type="character" w:customStyle="1" w:styleId="36">
    <w:name w:val="普通(网站) Char"/>
    <w:link w:val="10"/>
    <w:qFormat/>
    <w:uiPriority w:val="99"/>
    <w:rPr>
      <w:rFonts w:ascii="宋体" w:hAnsi="宋体"/>
      <w:sz w:val="24"/>
      <w:szCs w:val="24"/>
    </w:rPr>
  </w:style>
  <w:style w:type="paragraph" w:customStyle="1" w:styleId="37">
    <w:name w:val="Normal_1"/>
    <w:qFormat/>
    <w:uiPriority w:val="0"/>
    <w:pPr>
      <w:widowControl w:val="0"/>
      <w:jc w:val="both"/>
    </w:pPr>
    <w:rPr>
      <w:rFonts w:ascii="Time New Romans" w:hAnsi="Time New Romans" w:eastAsia="宋体" w:cs="宋体"/>
      <w:kern w:val="2"/>
      <w:sz w:val="21"/>
      <w:szCs w:val="22"/>
      <w:lang w:val="en-US" w:eastAsia="zh-CN" w:bidi="ar-SA"/>
    </w:rPr>
  </w:style>
  <w:style w:type="paragraph" w:customStyle="1" w:styleId="38">
    <w:name w:val="Normal_0"/>
    <w:qFormat/>
    <w:uiPriority w:val="0"/>
    <w:pPr>
      <w:widowControl w:val="0"/>
      <w:jc w:val="both"/>
    </w:pPr>
    <w:rPr>
      <w:rFonts w:ascii="Time New Romans" w:hAnsi="Time New Romans" w:eastAsia="宋体" w:cs="宋体"/>
      <w:kern w:val="2"/>
      <w:sz w:val="21"/>
      <w:szCs w:val="22"/>
      <w:lang w:val="en-US" w:eastAsia="zh-CN" w:bidi="ar-SA"/>
    </w:rPr>
  </w:style>
  <w:style w:type="paragraph" w:customStyle="1" w:styleId="39">
    <w:name w:val="p"/>
    <w:basedOn w:val="1"/>
    <w:qFormat/>
    <w:uiPriority w:val="0"/>
    <w:pPr>
      <w:widowControl/>
      <w:spacing w:line="300" w:lineRule="auto"/>
      <w:jc w:val="left"/>
    </w:pPr>
    <w:rPr>
      <w:rFonts w:eastAsiaTheme="minorEastAsia"/>
      <w:kern w:val="0"/>
      <w:sz w:val="24"/>
      <w:szCs w:val="24"/>
      <w:lang w:eastAsia="en-US"/>
    </w:rPr>
  </w:style>
  <w:style w:type="paragraph" w:customStyle="1" w:styleId="40">
    <w:name w:val="div_Section1"/>
    <w:basedOn w:val="1"/>
    <w:qFormat/>
    <w:uiPriority w:val="0"/>
    <w:pPr>
      <w:widowControl/>
      <w:jc w:val="left"/>
    </w:pPr>
    <w:rPr>
      <w:rFonts w:eastAsiaTheme="minorEastAsia"/>
      <w:kern w:val="0"/>
      <w:sz w:val="24"/>
      <w:szCs w:val="24"/>
      <w:lang w:eastAsia="en-US"/>
    </w:rPr>
  </w:style>
  <w:style w:type="paragraph" w:customStyle="1" w:styleId="41">
    <w:name w:val="纯文本_0"/>
    <w:basedOn w:val="35"/>
    <w:qFormat/>
    <w:uiPriority w:val="0"/>
    <w:rPr>
      <w:rFonts w:ascii="宋体" w:hAnsi="Courier New" w:cs="Courier New"/>
      <w:szCs w:val="21"/>
    </w:rPr>
  </w:style>
  <w:style w:type="character" w:customStyle="1" w:styleId="42">
    <w:name w:val="宋体、加粗 Char"/>
    <w:link w:val="43"/>
    <w:qFormat/>
    <w:uiPriority w:val="0"/>
    <w:rPr>
      <w:b/>
      <w:lang w:val="en-US"/>
    </w:rPr>
  </w:style>
  <w:style w:type="paragraph" w:customStyle="1" w:styleId="43">
    <w:name w:val="宋体、加粗"/>
    <w:basedOn w:val="1"/>
    <w:link w:val="42"/>
    <w:uiPriority w:val="0"/>
    <w:pPr>
      <w:spacing w:line="360" w:lineRule="auto"/>
      <w:ind w:firstLine="413" w:firstLineChars="196"/>
    </w:pPr>
    <w:rPr>
      <w:b/>
      <w:kern w:val="0"/>
      <w:szCs w:val="21"/>
    </w:rPr>
  </w:style>
  <w:style w:type="character" w:customStyle="1" w:styleId="44">
    <w:name w:val="批注主题 Char"/>
    <w:basedOn w:val="20"/>
    <w:link w:val="11"/>
    <w:semiHidden/>
    <w:qFormat/>
    <w:uiPriority w:val="99"/>
    <w:rPr>
      <w:rFonts w:ascii="Times New Roman" w:hAnsi="Times New Roman"/>
      <w:b/>
      <w:bCs/>
      <w:szCs w:val="22"/>
    </w:rPr>
  </w:style>
  <w:style w:type="paragraph" w:styleId="45">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image" Target="media/image4.png"/><Relationship Id="rId72" Type="http://schemas.openxmlformats.org/officeDocument/2006/relationships/fontTable" Target="fontTable.xml"/><Relationship Id="rId71" Type="http://schemas.openxmlformats.org/officeDocument/2006/relationships/customXml" Target="../customXml/item2.xml"/><Relationship Id="rId70" Type="http://schemas.openxmlformats.org/officeDocument/2006/relationships/numbering" Target="numbering.xml"/><Relationship Id="rId7" Type="http://schemas.openxmlformats.org/officeDocument/2006/relationships/image" Target="media/image3.png"/><Relationship Id="rId69" Type="http://schemas.openxmlformats.org/officeDocument/2006/relationships/customXml" Target="../customXml/item1.xml"/><Relationship Id="rId68" Type="http://schemas.openxmlformats.org/officeDocument/2006/relationships/image" Target="media/image60.png"/><Relationship Id="rId67" Type="http://schemas.openxmlformats.org/officeDocument/2006/relationships/image" Target="media/image59.png"/><Relationship Id="rId66" Type="http://schemas.openxmlformats.org/officeDocument/2006/relationships/image" Target="media/image58.png"/><Relationship Id="rId65" Type="http://schemas.openxmlformats.org/officeDocument/2006/relationships/image" Target="media/image57.png"/><Relationship Id="rId64" Type="http://schemas.openxmlformats.org/officeDocument/2006/relationships/image" Target="media/image56.png"/><Relationship Id="rId63" Type="http://schemas.openxmlformats.org/officeDocument/2006/relationships/image" Target="media/image55.png"/><Relationship Id="rId62" Type="http://schemas.openxmlformats.org/officeDocument/2006/relationships/image" Target="media/image54.png"/><Relationship Id="rId61" Type="http://schemas.openxmlformats.org/officeDocument/2006/relationships/image" Target="media/image53.png"/><Relationship Id="rId60" Type="http://schemas.openxmlformats.org/officeDocument/2006/relationships/image" Target="media/image52.png"/><Relationship Id="rId6" Type="http://schemas.openxmlformats.org/officeDocument/2006/relationships/image" Target="media/image2.png"/><Relationship Id="rId59" Type="http://schemas.openxmlformats.org/officeDocument/2006/relationships/image" Target="media/image51.png"/><Relationship Id="rId58" Type="http://schemas.openxmlformats.org/officeDocument/2006/relationships/image" Target="media/image50.png"/><Relationship Id="rId57" Type="http://schemas.openxmlformats.org/officeDocument/2006/relationships/image" Target="media/image49.png"/><Relationship Id="rId56" Type="http://schemas.openxmlformats.org/officeDocument/2006/relationships/image" Target="media/image48.png"/><Relationship Id="rId55" Type="http://schemas.openxmlformats.org/officeDocument/2006/relationships/image" Target="media/image47.png"/><Relationship Id="rId54" Type="http://schemas.openxmlformats.org/officeDocument/2006/relationships/image" Target="media/image46.png"/><Relationship Id="rId53" Type="http://schemas.openxmlformats.org/officeDocument/2006/relationships/image" Target="media/image45.png"/><Relationship Id="rId52" Type="http://schemas.openxmlformats.org/officeDocument/2006/relationships/image" Target="media/image44.png"/><Relationship Id="rId51" Type="http://schemas.openxmlformats.org/officeDocument/2006/relationships/image" Target="media/image43.png"/><Relationship Id="rId50" Type="http://schemas.openxmlformats.org/officeDocument/2006/relationships/image" Target="media/image42.png"/><Relationship Id="rId5" Type="http://schemas.openxmlformats.org/officeDocument/2006/relationships/image" Target="media/image1.png"/><Relationship Id="rId49" Type="http://schemas.openxmlformats.org/officeDocument/2006/relationships/image" Target="media/image41.png"/><Relationship Id="rId48" Type="http://schemas.openxmlformats.org/officeDocument/2006/relationships/image" Target="media/image40.png"/><Relationship Id="rId47" Type="http://schemas.openxmlformats.org/officeDocument/2006/relationships/image" Target="media/image39.png"/><Relationship Id="rId46" Type="http://schemas.openxmlformats.org/officeDocument/2006/relationships/image" Target="media/image38.png"/><Relationship Id="rId45" Type="http://schemas.openxmlformats.org/officeDocument/2006/relationships/image" Target="media/image37.png"/><Relationship Id="rId44" Type="http://schemas.openxmlformats.org/officeDocument/2006/relationships/image" Target="media/image36.png"/><Relationship Id="rId43" Type="http://schemas.openxmlformats.org/officeDocument/2006/relationships/image" Target="media/image35.png"/><Relationship Id="rId42" Type="http://schemas.openxmlformats.org/officeDocument/2006/relationships/image" Target="media/image34.png"/><Relationship Id="rId41" Type="http://schemas.openxmlformats.org/officeDocument/2006/relationships/image" Target="media/image33.png"/><Relationship Id="rId40" Type="http://schemas.openxmlformats.org/officeDocument/2006/relationships/image" Target="media/image32.png"/><Relationship Id="rId4" Type="http://schemas.openxmlformats.org/officeDocument/2006/relationships/theme" Target="theme/theme1.xml"/><Relationship Id="rId39" Type="http://schemas.openxmlformats.org/officeDocument/2006/relationships/image" Target="media/image31.png"/><Relationship Id="rId38" Type="http://schemas.openxmlformats.org/officeDocument/2006/relationships/image" Target="media/image30.png"/><Relationship Id="rId37" Type="http://schemas.openxmlformats.org/officeDocument/2006/relationships/image" Target="media/image29.png"/><Relationship Id="rId36" Type="http://schemas.openxmlformats.org/officeDocument/2006/relationships/image" Target="media/image28.png"/><Relationship Id="rId35" Type="http://schemas.openxmlformats.org/officeDocument/2006/relationships/image" Target="media/image27.png"/><Relationship Id="rId34" Type="http://schemas.openxmlformats.org/officeDocument/2006/relationships/image" Target="media/image26.png"/><Relationship Id="rId33" Type="http://schemas.openxmlformats.org/officeDocument/2006/relationships/image" Target="media/image25.png"/><Relationship Id="rId32" Type="http://schemas.openxmlformats.org/officeDocument/2006/relationships/image" Target="media/image24.png"/><Relationship Id="rId31" Type="http://schemas.openxmlformats.org/officeDocument/2006/relationships/image" Target="media/image23.png"/><Relationship Id="rId30" Type="http://schemas.openxmlformats.org/officeDocument/2006/relationships/oleObject" Target="embeddings/oleObject4.bin"/><Relationship Id="rId3" Type="http://schemas.openxmlformats.org/officeDocument/2006/relationships/footer" Target="footer1.xml"/><Relationship Id="rId29" Type="http://schemas.openxmlformats.org/officeDocument/2006/relationships/oleObject" Target="embeddings/oleObject3.bin"/><Relationship Id="rId28" Type="http://schemas.openxmlformats.org/officeDocument/2006/relationships/image" Target="media/image22.png"/><Relationship Id="rId27" Type="http://schemas.openxmlformats.org/officeDocument/2006/relationships/image" Target="media/image21.png"/><Relationship Id="rId26" Type="http://schemas.openxmlformats.org/officeDocument/2006/relationships/image" Target="media/image20.png"/><Relationship Id="rId25" Type="http://schemas.openxmlformats.org/officeDocument/2006/relationships/image" Target="media/image19.png"/><Relationship Id="rId24" Type="http://schemas.openxmlformats.org/officeDocument/2006/relationships/image" Target="media/image18.png"/><Relationship Id="rId23" Type="http://schemas.openxmlformats.org/officeDocument/2006/relationships/image" Target="media/image17.png"/><Relationship Id="rId22" Type="http://schemas.openxmlformats.org/officeDocument/2006/relationships/image" Target="media/image16.png"/><Relationship Id="rId21" Type="http://schemas.openxmlformats.org/officeDocument/2006/relationships/image" Target="media/image15.png"/><Relationship Id="rId20" Type="http://schemas.openxmlformats.org/officeDocument/2006/relationships/image" Target="media/image14.png"/><Relationship Id="rId2" Type="http://schemas.openxmlformats.org/officeDocument/2006/relationships/settings" Target="settings.xml"/><Relationship Id="rId19" Type="http://schemas.openxmlformats.org/officeDocument/2006/relationships/image" Target="media/image13.png"/><Relationship Id="rId18" Type="http://schemas.openxmlformats.org/officeDocument/2006/relationships/image" Target="media/image12.png"/><Relationship Id="rId17" Type="http://schemas.openxmlformats.org/officeDocument/2006/relationships/image" Target="media/image11.png"/><Relationship Id="rId16" Type="http://schemas.openxmlformats.org/officeDocument/2006/relationships/image" Target="media/image10.png"/><Relationship Id="rId15" Type="http://schemas.openxmlformats.org/officeDocument/2006/relationships/image" Target="media/image9.png"/><Relationship Id="rId14" Type="http://schemas.openxmlformats.org/officeDocument/2006/relationships/image" Target="media/image8.png"/><Relationship Id="rId13" Type="http://schemas.openxmlformats.org/officeDocument/2006/relationships/image" Target="media/image7.png"/><Relationship Id="rId12" Type="http://schemas.openxmlformats.org/officeDocument/2006/relationships/oleObject" Target="embeddings/oleObject2.bin"/><Relationship Id="rId11" Type="http://schemas.openxmlformats.org/officeDocument/2006/relationships/image" Target="media/image6.png"/><Relationship Id="rId10" Type="http://schemas.openxmlformats.org/officeDocument/2006/relationships/image" Target="media/image5.wmf"/><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2050" textRotate="1"/>
    <customShpInfo spid="_x0000_s1029"/>
    <customShpInfo spid="_x0000_s1030"/>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A1B0F30-EDB5-4417-AAB6-E63C6A7770A9}">
  <ds:schemaRefs/>
</ds:datastoreItem>
</file>

<file path=docProps/app.xml><?xml version="1.0" encoding="utf-8"?>
<Properties xmlns="http://schemas.openxmlformats.org/officeDocument/2006/extended-properties" xmlns:vt="http://schemas.openxmlformats.org/officeDocument/2006/docPropsVTypes">
  <Template>Normal.dotm</Template>
  <Pages>3</Pages>
  <Words>1914</Words>
  <Characters>10913</Characters>
  <Lines>90</Lines>
  <Paragraphs>25</Paragraphs>
  <TotalTime>0</TotalTime>
  <ScaleCrop>false</ScaleCrop>
  <LinksUpToDate>false</LinksUpToDate>
  <CharactersWithSpaces>12802</CharactersWithSpaces>
  <Application>WPS Office_11.3.0.8632_F1E327BC-269C-435d-A152-05C5408002CA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2020-02-13T06:47:00Z</dcterms:created>
  <dc:creator>学科网(Zxxk.Com)</dc:creator>
  <cp:lastModifiedBy>Administrator</cp:lastModifiedBy>
  <dcterms:modified xsi:type="dcterms:W3CDTF">2020-04-17T02:21:45Z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2052-11.3.0.8632</vt:lpwstr>
  </property>
  <property fmtid="{D5CDD505-2E9C-101B-9397-08002B2CF9AE}" pid="3" name="MTWinEqns">
    <vt:bool>true</vt:bool>
  </property>
</Properties>
</file>